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el Reino Plantae en Nuestro Jardín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secundaria en el fascinante mundo del Reino Plantae, enfocándose en la identificación y clasificación de las plantas presentes en el jardín de su institución educativa. A través de un proyecto colaborativo y activo, los estudiantes aprenderán a reconocer características esenciales de las plantas, entenderán su importancia ecológica y cómo contribuyen a la vida cotidiana. Este aprendizaje se conecta directamente con su entorno inmediato, promoviendo la observación directa y el cuidado del medio ambiente. Además, al trabajar en equipo y explorar el jardín, desarrollarán habilidades de investigación, análisis y comunicación científica,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plantas presentes en el jardín escolar.</w:t>
      </w:r>
    </w:p>
    <w:p>
      <w:pPr>
        <w:numPr>
          <w:ilvl w:val="0"/>
          <w:numId w:val="1"/>
        </w:numPr>
      </w:pPr>
      <w:r>
        <w:rPr/>
        <w:t xml:space="preserve">Analizar las características morfológicas básicas que definen al Reino Plantae.</w:t>
      </w:r>
    </w:p>
    <w:p>
      <w:pPr>
        <w:numPr>
          <w:ilvl w:val="0"/>
          <w:numId w:val="1"/>
        </w:numPr>
      </w:pPr>
      <w:r>
        <w:rPr/>
        <w:t xml:space="preserve">Crear una guía visual con fotografías y descripciones de las plantas del jardín.</w:t>
      </w:r>
    </w:p>
    <w:p>
      <w:pPr>
        <w:numPr>
          <w:ilvl w:val="0"/>
          <w:numId w:val="1"/>
        </w:numPr>
      </w:pPr>
      <w:r>
        <w:rPr/>
        <w:t xml:space="preserve">Argumentar la importancia de las plantas para el ecosistema y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campo o hojas para anotaciones (1 por estudiante)</w:t>
      </w:r>
    </w:p>
    <w:p>
      <w:pPr>
        <w:numPr>
          <w:ilvl w:val="0"/>
          <w:numId w:val="2"/>
        </w:numPr>
      </w:pPr>
      <w:r>
        <w:rPr/>
        <w:t xml:space="preserve">Cámaras fotográficas digitales o celulares con cámara (1 por grupo)</w:t>
      </w:r>
    </w:p>
    <w:p>
      <w:pPr>
        <w:numPr>
          <w:ilvl w:val="0"/>
          <w:numId w:val="2"/>
        </w:numPr>
      </w:pPr>
      <w:r>
        <w:rPr/>
        <w:t xml:space="preserve">Materiales para etiquetas (papel, marcadores, cinta adhesiva)</w:t>
      </w:r>
    </w:p>
    <w:p>
      <w:pPr>
        <w:numPr>
          <w:ilvl w:val="0"/>
          <w:numId w:val="2"/>
        </w:numPr>
      </w:pPr>
      <w:r>
        <w:rPr/>
        <w:t xml:space="preserve">Guía impresa básica sobre características de plantas (1 por grupo)</w:t>
      </w:r>
    </w:p>
    <w:p>
      <w:pPr>
        <w:numPr>
          <w:ilvl w:val="0"/>
          <w:numId w:val="2"/>
        </w:numPr>
      </w:pPr>
      <w:r>
        <w:rPr/>
        <w:t xml:space="preserve">Cartulina o papel bond para la elaboración de la guía visual</w:t>
      </w:r>
    </w:p>
    <w:p>
      <w:pPr>
        <w:numPr>
          <w:ilvl w:val="0"/>
          <w:numId w:val="2"/>
        </w:numPr>
      </w:pPr>
      <w:r>
        <w:rPr/>
        <w:t xml:space="preserve">Bolígrafos, lápices y colores</w:t>
      </w:r>
    </w:p>
    <w:p>
      <w:pPr>
        <w:numPr>
          <w:ilvl w:val="0"/>
          <w:numId w:val="2"/>
        </w:numPr>
      </w:pPr>
      <w:r>
        <w:rPr/>
        <w:t xml:space="preserve">Acceso a un espacio exterior (jardín de la institución)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Experiencias previas observando la naturaleza o plantas en su entorno.</w:t>
      </w:r>
    </w:p>
    <w:p>
      <w:pPr>
        <w:numPr>
          <w:ilvl w:val="0"/>
          <w:numId w:val="3"/>
        </w:numPr>
      </w:pPr>
      <w:r>
        <w:rPr/>
        <w:t xml:space="preserve">Capacidad para describir oralmente y por escrito observaciones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el Reino Plantae y cómo podemos identificar las plantas que nos rodean en nuestro propio jardín escolar. Esto nos ayudará a comprender la diversidad y la importancia de las plantas en nuestro entorno y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piensen: ¿qué diferencias pueden notar entre un árbol, una flor y el pasto? ¿Por qué creen que todos ellos son plantas?"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en plenaria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plantas pueden vivir hasta miles de años y que forman parte esencial del aire que respiramos? Hoy seremos exploradores para descubrir qué plantas tenemos aquí y cómo cuidarlas."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plantas están en todos lados, incluso en nuestro jardín. Entenderlas nos ayuda a respetar y cuidar nuestro ambiente."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salir al jardín.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explorar el jardín. Cada grupo recibirá una guía básica con características que nos ayudarán a identificar los tipos de plantas, como si tienen flores, hojas grandes o pequeñas, o si son árboles o arbustos."</w:t>
      </w:r>
    </w:p>
    <w:p>
      <w:pPr/>
      <w:r>
        <w:rPr>
          <w:b w:val="1"/>
          <w:bCs w:val="1"/>
        </w:rPr>
        <w:t xml:space="preserve">Actividad 1: Exploración y Observación en 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diferentes plantas en el jardín.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3 o 4 estudiantes. Saldrán al jardín con su cuaderno y cámara para observar y fotografiar al menos cinco tipos diferentes de plantas. Anoten características visibles como tamaño, tipo de hojas, presencia de flores, y cualquier dato interesante."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exploran el jardín, toman fotos y anotan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Fotos y notas descriptivas de las plantas seleccionadas.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fomenta la observación detallada, formula preguntas como: "¿Qué diferencias notan entre estas dos plantas?", "¿Por qué creen que esta planta tiene hojas grandes?"</w:t>
      </w:r>
    </w:p>
    <w:p>
      <w:pPr/>
      <w:r>
        <w:rPr>
          <w:b w:val="1"/>
          <w:bCs w:val="1"/>
        </w:rPr>
        <w:t xml:space="preserve">Actividad 2: Clasificación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para clasificar las plantas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"De regreso en el aula, cada grupo usará la guía para clasificar sus plantas en categorías: árboles, arbustos, hierbas, plantas con flores o sin flores. Luego, prepararán etiquetas con el nombre común (si lo saben) y una característica clave."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grupos, clasifican las plantas y preparan etiquetas para cada 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etiquetas para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la guía, responde dudas, pregunta: "¿Qué características usaron para clasificar esta planta?", "¿Por qué creen que pertenece a esta categoría?"</w:t>
      </w:r>
    </w:p>
    <w:p>
      <w:pPr/>
      <w:r>
        <w:rPr>
          <w:b w:val="1"/>
          <w:bCs w:val="1"/>
        </w:rPr>
        <w:t xml:space="preserve">Actividad 3: Creación de la Guía Visual del Jardín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muestre la diversidad vegetal del jardín.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usaremos cartulinas para elaborar una guía visual con las fotos, etiquetas y descripciones de las plantas que encontraron. Esta guía servirá para que otros estudiantes aprendan sobre nuestro jardín."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fotos y etiquetas, escriben descripciones breves y decoran la guía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Guía visual con fotos, etiquetas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 de ideas, fomenta la claridad en las descripciones y creatividad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planta adicional usando recursos digitales o libros, y preparar una pequeña presentación sobre su importancia ecológica o usos.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rol específico dentro del grupo (como tomar notas o ayudar con las etiquetas), y proporcionar ejemplos visuales adicionales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explorado y clasificado nuestras plantas, vamos a compartir todo lo que descubrieron mediante la guía visual, para poder recordar y enseñar a otros sobre nuestro jardín."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cada grupo compartirá con la clase una planta que les pareció más interesante y por qué."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 planta favorita y sus características.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tres ideas importantes que aprendieron hoy sobre las plantas y una pregunta que aún tengan."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características usé para identificar las plantas?</w:t>
      </w:r>
    </w:p>
    <w:p>
      <w:pPr>
        <w:numPr>
          <w:ilvl w:val="0"/>
          <w:numId w:val="10"/>
        </w:numPr>
      </w:pPr>
      <w:r>
        <w:rPr/>
        <w:t xml:space="preserve">¿Por qué son importantes las plantas en nuestro jardín y en la vida diaria?</w:t>
      </w:r>
    </w:p>
    <w:p>
      <w:pPr>
        <w:numPr>
          <w:ilvl w:val="0"/>
          <w:numId w:val="10"/>
        </w:numPr>
      </w:pPr>
      <w:r>
        <w:rPr/>
        <w:t xml:space="preserve">¿Cómo me ayudó trabajar en grupo para aprender más sobre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brinda comentarios orales destacando los aprendizajes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esta guía para aprender sobre cómo las plantas producen su alimento y su función en el ecosistema. También pueden observar plantas en sus casas o barrios para seguir practicando."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observen una planta en su casa o cerca y anoten sus características para compartirla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revisión de productos de los grupos), y sumativa en cierre (ticket de salida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tipos de plantas basándose en características morfológicas (Objetivo 1).</w:t>
      </w:r>
    </w:p>
    <w:p>
      <w:pPr>
        <w:numPr>
          <w:ilvl w:val="0"/>
          <w:numId w:val="11"/>
        </w:numPr>
      </w:pPr>
      <w:r>
        <w:rPr/>
        <w:t xml:space="preserve">Analiza y clasifica plantas utilizando la guía básica (Objetivo 2).</w:t>
      </w:r>
    </w:p>
    <w:p>
      <w:pPr>
        <w:numPr>
          <w:ilvl w:val="0"/>
          <w:numId w:val="11"/>
        </w:numPr>
      </w:pPr>
      <w:r>
        <w:rPr/>
        <w:t xml:space="preserve">Elabora una guía visual con información clara y organizada (Objetivo 3).</w:t>
      </w:r>
    </w:p>
    <w:p>
      <w:pPr>
        <w:numPr>
          <w:ilvl w:val="0"/>
          <w:numId w:val="11"/>
        </w:numPr>
      </w:pPr>
      <w:r>
        <w:rPr/>
        <w:t xml:space="preserve">Argumenta la importancia de las plantas en exposiciones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precisión en la clasificación.</w:t>
      </w:r>
    </w:p>
    <w:p>
      <w:pPr>
        <w:numPr>
          <w:ilvl w:val="0"/>
          <w:numId w:val="12"/>
        </w:numPr>
      </w:pPr>
      <w:r>
        <w:rPr/>
        <w:t xml:space="preserve">Rúbrica para evaluar la guía visual (claridad, organización, presentación).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Notas y fotografías tomadas en el jardín.</w:t>
      </w:r>
    </w:p>
    <w:p>
      <w:pPr>
        <w:numPr>
          <w:ilvl w:val="0"/>
          <w:numId w:val="13"/>
        </w:numPr>
      </w:pPr>
      <w:r>
        <w:rPr/>
        <w:t xml:space="preserve">Lista clasificada de plantas y etiquetas elaboradas.</w:t>
      </w:r>
    </w:p>
    <w:p>
      <w:pPr>
        <w:numPr>
          <w:ilvl w:val="0"/>
          <w:numId w:val="13"/>
        </w:numPr>
      </w:pPr>
      <w:r>
        <w:rPr/>
        <w:t xml:space="preserve">Guía visual grupal presentada en clase.</w:t>
      </w:r>
    </w:p>
    <w:p>
      <w:pPr>
        <w:numPr>
          <w:ilvl w:val="0"/>
          <w:numId w:val="13"/>
        </w:numPr>
      </w:pPr>
      <w:r>
        <w:rPr/>
        <w:t xml:space="preserve">Respuestas en el ticket de salida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Verdes: Descubriendo el Reino Plantae en Nuestro Jardín"</w:t>
      </w:r>
    </w:p>
    <w:p>
      <w:pPr/>
      <w:r>
        <w:rPr/>
        <w:t xml:space="preserve">Estas herramientas están diseñadas para monitorear el progreso de los estudiantes durante la sesión de 1 hora, asegurando que se avance hacia los objetivos de aprendizaje relacionados con la introducción al Reino Plantae y la identificación de tipos de plantas en el jardín escolar. Son rápidas, fáciles de aplicar y adecuadas para estudiantes de 12 a 15 años dentro de la metodología de Aprendizaje Basado en Proyectos.</w:t>
      </w:r>
    </w:p>
    <w:p>
      <w:pPr/>
      <w:r>
        <w:rPr>
          <w:b w:val="1"/>
          <w:bCs w:val="1"/>
        </w:rPr>
        <w:t xml:space="preserve">1. Rúbrica de Observación durante el Trabajo en el Jardín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participación activa y la capacidad para identificar tipos de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Procedimiento:</w:t>
      </w:r>
      <w:r>
        <w:rPr/>
        <w:t xml:space="preserve"> Mientras los estudiantes exploran el jardín, el docente observa y anota aspectos clave en una rúbrica sencilla.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(3 puntos)</w:t>
            </w:r>
          </w:p>
        </w:tc>
        <w:tc>
          <w:tcPr>
            <w:noWrap/>
          </w:tcPr>
          <w:p>
            <w:pPr/>
            <w:r>
              <w:rPr/>
              <w:t xml:space="preserve">Intermedio (2 puntos)</w:t>
            </w:r>
          </w:p>
        </w:tc>
        <w:tc>
          <w:tcPr>
            <w:noWrap/>
          </w:tcPr>
          <w:p>
            <w:pPr/>
            <w:r>
              <w:rPr/>
              <w:t xml:space="preserve">Principiante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plantas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plantas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y contribuyendo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del Reino Plantae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dudas.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</w:tbl>
    <w:p>
      <w:pPr/>
      <w:r>
        <w:rPr>
          <w:b w:val="1"/>
          <w:bCs w:val="1"/>
        </w:rPr>
        <w:t xml:space="preserve">2. Cuestionario Rápido de Autoevaluación (5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Permitir que los estudiantes reflexionen sobre lo aprendido y expresen su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Procedimiento:</w:t>
      </w:r>
      <w:r>
        <w:rPr/>
        <w:t xml:space="preserve"> Al finalizar la exploración, entregar un pequeño cuestionario individual con preguntas cerradas y abiertas.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Ejemplo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es una característica del Reino Plantae? </w:t>
            </w:r>
            <w:br/>
            <w:r>
              <w:rPr/>
              <w:t xml:space="preserve">a) Se alimentan de otros organismos </w:t>
            </w:r>
            <w:br/>
            <w:r>
              <w:rPr/>
              <w:t xml:space="preserve">b) Realizan fotosíntesis </w:t>
            </w:r>
            <w:br/>
            <w:r>
              <w:rPr/>
              <w:t xml:space="preserve">c) No tienen células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Menciona dos tipos de plantas que encontraste en el jardín.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breve</w:t>
            </w:r>
          </w:p>
        </w:tc>
        <w:tc>
          <w:tcPr>
            <w:noWrap/>
          </w:tcPr>
          <w:p>
            <w:pPr/>
            <w:r>
              <w:rPr/>
              <w:t xml:space="preserve">¿Qué parte de la actividad te pareció más interesante y por qué?</w:t>
            </w:r>
          </w:p>
        </w:tc>
      </w:tr>
    </w:tbl>
    <w:p>
      <w:pPr/>
      <w:r>
        <w:rPr>
          <w:b w:val="1"/>
          <w:bCs w:val="1"/>
        </w:rPr>
        <w:t xml:space="preserve">3. Mapa Conceptual Colectivo (últimos 10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grupal sobre el Reino Plantae y las plantas del jardín.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Procedimiento:</w:t>
      </w:r>
      <w:r>
        <w:rPr/>
        <w:t xml:space="preserve"> En grupo, los estudiantes aportan conceptos y ejemplos para construir un mapa visual en la pizarra o en papel grande.</w:t>
      </w:r>
    </w:p>
    <w:p>
      <w:pPr/>
      <w:r>
        <w:rPr/>
        <w:t xml:space="preserve">El docente guía la construcción y observa la capacidad de los estudiantes para relacionar conceptos como:</w:t>
      </w:r>
    </w:p>
    <w:p>
      <w:pPr>
        <w:numPr>
          <w:ilvl w:val="0"/>
          <w:numId w:val="17"/>
        </w:numPr>
      </w:pPr>
      <w:r>
        <w:rPr/>
        <w:t xml:space="preserve">Características del Reino Plantae</w:t>
      </w:r>
    </w:p>
    <w:p>
      <w:pPr>
        <w:numPr>
          <w:ilvl w:val="0"/>
          <w:numId w:val="17"/>
        </w:numPr>
      </w:pPr>
      <w:r>
        <w:rPr/>
        <w:t xml:space="preserve">Tipos de plantas (árboles, arbustos, hierbas)</w:t>
      </w:r>
    </w:p>
    <w:p>
      <w:pPr>
        <w:numPr>
          <w:ilvl w:val="0"/>
          <w:numId w:val="17"/>
        </w:numPr>
      </w:pPr>
      <w:r>
        <w:rPr/>
        <w:t xml:space="preserve">Partes de la planta (raíz, tallo, hojas, flores)</w:t>
      </w:r>
    </w:p>
    <w:p>
      <w:pPr>
        <w:numPr>
          <w:ilvl w:val="0"/>
          <w:numId w:val="17"/>
        </w:numPr>
      </w:pPr>
      <w:r>
        <w:rPr/>
        <w:t xml:space="preserve">Importancia de las plantas en el ecosistema</w:t>
      </w:r>
    </w:p>
    <w:p>
      <w:pPr/>
      <w:r>
        <w:rPr>
          <w:b w:val="1"/>
          <w:bCs w:val="1"/>
        </w:rPr>
        <w:t xml:space="preserve">4. Preguntas de Sondeo durante la Actividad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en tiempo real el entendimiento y aclarar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Procedimiento:</w:t>
      </w:r>
      <w:r>
        <w:rPr/>
        <w:t xml:space="preserve"> El docente formula preguntas breves mientras los estudiantes trabajan, por ejemplo:</w:t>
      </w:r>
    </w:p>
    <w:p>
      <w:pPr>
        <w:numPr>
          <w:ilvl w:val="0"/>
          <w:numId w:val="19"/>
        </w:numPr>
      </w:pPr>
      <w:r>
        <w:rPr/>
        <w:t xml:space="preserve">¿Qué función cumple la hoja en las plantas?</w:t>
      </w:r>
    </w:p>
    <w:p>
      <w:pPr>
        <w:numPr>
          <w:ilvl w:val="0"/>
          <w:numId w:val="19"/>
        </w:numPr>
      </w:pPr>
      <w:r>
        <w:rPr/>
        <w:t xml:space="preserve">¿Por qué es importante identificar diferentes tipos de plantas?</w:t>
      </w:r>
    </w:p>
    <w:p>
      <w:pPr>
        <w:numPr>
          <w:ilvl w:val="0"/>
          <w:numId w:val="19"/>
        </w:numPr>
      </w:pPr>
      <w:r>
        <w:rPr/>
        <w:t xml:space="preserve">¿Cómo sabemos si una planta es un árbol o un arbusto?</w:t>
      </w:r>
    </w:p>
    <w:p>
      <w:pPr/>
      <w:r>
        <w:rPr/>
        <w:t xml:space="preserve">Las respuestas rápidas permiten ajustar la explicación y apoyar a quienes lo necesiten.</w:t>
      </w:r>
    </w:p>
    <w:p>
      <w:pPr/>
      <w:r>
        <w:rPr>
          <w:b w:val="1"/>
          <w:bCs w:val="1"/>
        </w:rPr>
        <w:t xml:space="preserve">Resumen</w:t>
      </w:r>
    </w:p>
    <w:p>
      <w:pPr>
        <w:numPr>
          <w:ilvl w:val="0"/>
          <w:numId w:val="20"/>
        </w:numPr>
      </w:pPr>
      <w:r>
        <w:rPr/>
        <w:t xml:space="preserve">Rúbrica de observación para monitorear desempeño durante la exploración.</w:t>
      </w:r>
    </w:p>
    <w:p>
      <w:pPr>
        <w:numPr>
          <w:ilvl w:val="0"/>
          <w:numId w:val="20"/>
        </w:numPr>
      </w:pPr>
      <w:r>
        <w:rPr/>
        <w:t xml:space="preserve">Cuestionario rápido para autoevaluación y reflexión individual.</w:t>
      </w:r>
    </w:p>
    <w:p>
      <w:pPr>
        <w:numPr>
          <w:ilvl w:val="0"/>
          <w:numId w:val="20"/>
        </w:numPr>
      </w:pPr>
      <w:r>
        <w:rPr/>
        <w:t xml:space="preserve">Mapa conceptual colectivo para consolidar aprendizaje grupal.</w:t>
      </w:r>
    </w:p>
    <w:p>
      <w:pPr>
        <w:numPr>
          <w:ilvl w:val="0"/>
          <w:numId w:val="20"/>
        </w:numPr>
      </w:pPr>
      <w:r>
        <w:rPr/>
        <w:t xml:space="preserve">Preguntas de sondeo para monitoreo continuo y ajustes inmediatos.</w:t>
      </w:r>
    </w:p>
    <w:p>
      <w:pPr/>
      <w:r>
        <w:rPr/>
        <w:t xml:space="preserve">Estas herramientas son factibles para aplicar en 1 hora y fomentan la participación activa, reflexión y evaluación continua, alineadas con el Aprendizaje Basado en Proyectos y la edad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DA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7D6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0FF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01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1C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3B7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D4B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2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25F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CEF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2E9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89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C9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F5D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655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56B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7AF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DE0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F4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B8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