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herramientas para proyectos educativos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tiene como propósito central que los estudiantes comprendan y apliquen el diseño de herramientas para proyectos educativos, utilizando la metodología de Aprendizaje Basado en Proyectos (ABP). A lo largo de dos sesiones intensivas, los estudiantes desarrollarán competencias para identificar problemas reales en contextos educativos iniciales y diseñar herramientas concretas que aporten soluciones creativas y funcionales.</w:t>
      </w:r>
    </w:p>
    <w:p>
      <w:pPr/>
      <w:r>
        <w:rPr/>
        <w:t xml:space="preserve">La relevancia de este plan radica en conectar los saberes teóricos con prácticas reales, facilitando que los estudiantes vivencien la creación colaborativa, el análisis crítico y el diseño práctico, competencias indispensables para su futuro profesional. Además, el proyecto les permite experimentar el trabajo autónomo y en equipo, habilidades clave en ambientes laborales actuales.</w:t>
      </w:r>
    </w:p>
    <w:p>
      <w:pPr/>
      <w:r>
        <w:rPr/>
        <w:t xml:space="preserve">Al finalizar, los estudiantes habrán elaborado un prototipo de herramienta educativa que atienda una necesidad específica, integrando conocimientos pedagógicos y tecnológicos, y serán capaces de evaluar su diseño y aplicación desde una perspectiva reflexiva y crítica, vinculando así su aprendizaje con retos reales de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necesidades o problemáticas en contextos de educación inicial para diseñar herramientas educativas adecuadas.</w:t>
      </w:r>
    </w:p>
    <w:p>
      <w:pPr>
        <w:numPr>
          <w:ilvl w:val="0"/>
          <w:numId w:val="1"/>
        </w:numPr>
      </w:pPr>
      <w:r>
        <w:rPr/>
        <w:t xml:space="preserve">Diseñar de manera colaborativa un prototipo de herramienta educativa que responda a un problema real del aula o comunidad educativa.</w:t>
      </w:r>
    </w:p>
    <w:p>
      <w:pPr>
        <w:numPr>
          <w:ilvl w:val="0"/>
          <w:numId w:val="1"/>
        </w:numPr>
      </w:pPr>
      <w:r>
        <w:rPr/>
        <w:t xml:space="preserve">Aplicar metodologías de Aprendizaje Basado en Proyectos para planificar y organizar el desarrollo de la herramienta.</w:t>
      </w:r>
    </w:p>
    <w:p>
      <w:pPr>
        <w:numPr>
          <w:ilvl w:val="0"/>
          <w:numId w:val="1"/>
        </w:numPr>
      </w:pPr>
      <w:r>
        <w:rPr/>
        <w:t xml:space="preserve">Evaluar críticamente el diseño y funcionalidad de la herramienta desarrollada, proponiendo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espacio para trabajo en grupo y área para presentación.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diseño digital (1 por grupo).</w:t>
      </w:r>
    </w:p>
    <w:p>
      <w:pPr>
        <w:numPr>
          <w:ilvl w:val="0"/>
          <w:numId w:val="2"/>
        </w:numPr>
      </w:pPr>
      <w:r>
        <w:rPr/>
        <w:t xml:space="preserve">Materiales para prototipado físico: cartulinas, marcadores, tijeras, pegamento, cinta adhesiva, papel, plastilina, palitos de madera, entre otros.</w:t>
      </w:r>
    </w:p>
    <w:p>
      <w:pPr>
        <w:numPr>
          <w:ilvl w:val="0"/>
          <w:numId w:val="2"/>
        </w:numPr>
      </w:pPr>
      <w:r>
        <w:rPr/>
        <w:t xml:space="preserve">Software básico de diseño o presentaciones (por ejemplo, PowerPoint, Canva, Google Slides).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Guía de criterios para diseño de herramientas educativas (impresa o digital).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Material audiovisual breve sobre ejemplos de herramientas educativas innovadoras (video de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características del desarrollo infantil en educación inicial.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diseño instruccional o proyectos educativos.</w:t>
      </w:r>
    </w:p>
    <w:p>
      <w:pPr>
        <w:numPr>
          <w:ilvl w:val="0"/>
          <w:numId w:val="3"/>
        </w:numPr>
      </w:pPr>
      <w:r>
        <w:rPr/>
        <w:t xml:space="preserve">Experiencia previa en el uso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necesidades y conceptualizando herramientas educativasFase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de diseño de herramientas para proyectos educativos, activar conocimientos previos y motivar la reflexión sobre la importancia de diseñar soluciones adecuadas para la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tipos de herramientas o recursos han visto o utilizado que faciliten el aprendizaje en educación inicial? ¿Qué características consideran importantes en estas herramientas?”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 durante 5 minutos, luego comparten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que muestra ejemplos innovadores de herramientas educativas para niños pequeños, destacando cómo estas contribuyen al aprendizaje y desarrollo integral.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“Como futuros educadores iniciales, diseñar herramientas que atiendan las necesidades reales del aula es fundamental para mejorar la calidad educativa. Hoy comenzaremos a desarrollar ese pensamiento crítico y creativo.”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toman notas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pasos clave para diseñar herramientas educativas dentro del ABP: identificación del problema, planificación del proyecto, diseño colaborativo y evaluación formativa. Esta introducción no es magistral, sino en formato diálogo y con apoyo visual (diapositivas).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Identificación y análisis de necesidades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necesidades o problemáticas en educación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 personas y entrega una ficha con preguntas guía para detectar problemáticas en el aula o comunidad educativa (ej.: ¿Qué dificultades enfrentan los niños para aprender cierto contenido? ¿Qué recursos hacen falta?). Cada grupo discute y selecciona una problemática concreta.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problemática seleccionada y justificación escrita en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“¿Por qué esta necesidad es importante?”, “¿Cómo afecta a los niños?”, “¿Qué herramientas podrían ayudar?”</w:t>
      </w:r>
    </w:p>
    <w:p>
      <w:pPr/>
      <w:r>
        <w:rPr>
          <w:b w:val="1"/>
          <w:bCs w:val="1"/>
        </w:rPr>
        <w:t xml:space="preserve">2. Lluvia de ideas para diseño de herramientas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diseñar herramientas que respondan a la problemática.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lluvia de ideas para posibles herramientas que puedan solucionar o mitigar la problemática seleccionada, usando papelógrafo y marcadores. Deben priorizar ideas factibles y creativas.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ideas y selección de una herramienta para diseñar.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preguntas: “¿Cómo puede la herramienta facilitar el aprendizaje? ¿Qué materiales o tecnologías usarían?”, orienta a mantener enfoque en la realidad del aula.</w:t>
      </w:r>
    </w:p>
    <w:p>
      <w:pPr/>
      <w:r>
        <w:rPr>
          <w:b w:val="1"/>
          <w:bCs w:val="1"/>
        </w:rPr>
        <w:t xml:space="preserve">3. Planificación inicial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etapas del diseño y desarrollo de la herramienta.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una plantilla para planificar tareas, roles, tiempos y recursos necesarios. Los grupos definen responsabilidades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cronograma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para clarificar dudas sobre planificación y asignación de roles.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breve análisis comparativo con herramientas similares existentes o investigan breves ejemplos digitales complementarios.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guía individual o en pares para definir la problemática y apoyar la estructuración de ideas, uso de esquemas visuales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sintetiza cada actividad y conecta con la siguiente: “Ahora que tienen clara la problemática y han generado ideas, en la próxima sesión nos enfocaremos en construir y evaluar su herramienta para que sea funcional y efectiva.”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en plenaria en máximo 3 minutos la problemática y la idea de herramienta seleccionada.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en pizarra o rotafolio que agrupe problemáticas y soluciones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 el diseño de una herramienta a resolver problemas reales en educación inicial?</w:t>
      </w:r>
    </w:p>
    <w:p>
      <w:pPr>
        <w:numPr>
          <w:ilvl w:val="0"/>
          <w:numId w:val="12"/>
        </w:numPr>
      </w:pPr>
      <w:r>
        <w:rPr/>
        <w:t xml:space="preserve">¿Qué aspectos del trabajo en equipo han sido más importantes para avanzar?</w:t>
      </w:r>
    </w:p>
    <w:p>
      <w:pPr>
        <w:numPr>
          <w:ilvl w:val="0"/>
          <w:numId w:val="12"/>
        </w:numPr>
      </w:pPr>
      <w:r>
        <w:rPr/>
        <w:t xml:space="preserve">¿Qué retos anticipan para la construcción de su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claridad de problemáticas y viabilidad de ideas, destacando fortalezas y oportunidades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enfocarán en la construcción práctica y evaluación del prototipo, aplicando técnicas de diseño y retroalimentación colaborativa.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Investigar ejemplos adicionales de herramientas educativas en contextos similares y traer un breve resumen o imagen para compartir.</w:t>
      </w:r>
    </w:p>
    <w:p>
      <w:pPr/>
      <w:r>
        <w:rPr/>
        <w:t xml:space="preserve">Sesión 2: Construcción, evaluación y mejora de herramientas educativasFase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avances previos, presentar objetivos de la sesión y preparar a los estudiantes para la fase práctica y evaluativa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explique en 2 minutos qué problemática eligieron y cuál es la herramienta que diseñarán.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responden preguntas rápidas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relevante: “El 75% de los proyectos educativos que integran herramientas diseñadas localmente obtienen mejores resultados en la participación y aprendizaje de los niños.”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se motivan para construir su prototipo.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Enfatiza que la construcción del prototipo es una oportunidad para materializar ideas y hacerlas tangibles, clave en la formación profesional.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fase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del prototipado rápido, la iteración y la evaluación continua en el diseño de herramientas educativas. Se introduce brevemente la técnica de retroalimentación constructiva entre pares.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Construcción del prototipo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funcional de la herramienta educativa diseñada.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materiales físicos y digitales para construir su prototipo. Deben asegurarse que refleje la solución propuesta y que sea comprensible.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digital de la herramienta.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técnico y pedagógico, plantea preguntas para fomentar mejoras, como “¿Cómo facilita esta herramienta el aprendizaje?”, “¿Qué materiales podrían mejorarla?”</w:t>
      </w:r>
    </w:p>
    <w:p>
      <w:pPr/>
      <w:r>
        <w:rPr>
          <w:b w:val="1"/>
          <w:bCs w:val="1"/>
        </w:rPr>
        <w:t xml:space="preserve">2.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prototipos y proponer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prototipo en plenaria (máximo 5 minutos). Los demás grupos realizan preguntas y ofrecen retroalimentación constructiva basada en criterios dados previamente (funcionalidad, pertinencia, innovación).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presentación y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de mejora para cada prototipo.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discusiones, ayuda a enfocar comentarios en aspectos constructivos y realistas, refuerza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una breve estrategia de implementación o uso de la herramienta en el aula, considerando recursos y limitaciones.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atención personalizada para clarificar dudas técnicas o conceptuales durante la construcción y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fase práctica y dirige la sesión hacia la reflexión final y síntesis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grupal de un mapa mental en papelógrafo o digital, que contenga las etapas del diseño, características clave de sus herramientas y aprendizajes más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presentado al grupo completo.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diseño de herramientas para la educación inicial?</w:t>
      </w:r>
    </w:p>
    <w:p>
      <w:pPr>
        <w:numPr>
          <w:ilvl w:val="0"/>
          <w:numId w:val="21"/>
        </w:numPr>
      </w:pPr>
      <w:r>
        <w:rPr/>
        <w:t xml:space="preserve">¿Cómo influyó el trabajo colaborativo en el desarrollo del proyecto?</w:t>
      </w:r>
    </w:p>
    <w:p>
      <w:pPr>
        <w:numPr>
          <w:ilvl w:val="0"/>
          <w:numId w:val="21"/>
        </w:numPr>
      </w:pPr>
      <w:r>
        <w:rPr/>
        <w:t xml:space="preserve">¿Qué aspectos puedo mejorar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retroalimentación global destacando logros, creatividad, aplicación de metodología ABP y compromiso. También invita a cada grupo a autoevaluarse y compartir un aprendizaje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la importancia de aplicar estos aprendizajes en futuras prácticas profesionales y proyectos educativos reales, animándolos a continuar desarrollando propuestas innovadoras y colaborativas.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2"/>
        </w:numPr>
      </w:pPr>
      <w:r>
        <w:rPr/>
        <w:t xml:space="preserve">Redactar una breve reflexión personal (1 página) sobre cómo el diseño de herramientas puede transformar la práctica educativa y qué competencias personales fortalecieron con este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para identificar saberes y percepciones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retroalimentación continua y coevaluación en presentaciones y lluvias de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evaluación del prototipo final, el mapa mental colectivo, y la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identificar y justificar la problemática educativa (vinculado al objetivo 1).</w:t>
      </w:r>
    </w:p>
    <w:p>
      <w:pPr>
        <w:numPr>
          <w:ilvl w:val="0"/>
          <w:numId w:val="24"/>
        </w:numPr>
      </w:pPr>
      <w:r>
        <w:rPr/>
        <w:t xml:space="preserve">Creatividad y pertinencia en el diseño del prototipo de herramienta (vinculado al objetivo 2).</w:t>
      </w:r>
    </w:p>
    <w:p>
      <w:pPr>
        <w:numPr>
          <w:ilvl w:val="0"/>
          <w:numId w:val="24"/>
        </w:numPr>
      </w:pPr>
      <w:r>
        <w:rPr/>
        <w:t xml:space="preserve">Aplicación adecuada de la metodología ABP en la planificación y desarrollo del proyecto (vinculado al objetivo 3).</w:t>
      </w:r>
    </w:p>
    <w:p>
      <w:pPr>
        <w:numPr>
          <w:ilvl w:val="0"/>
          <w:numId w:val="24"/>
        </w:numPr>
      </w:pPr>
      <w:r>
        <w:rPr/>
        <w:t xml:space="preserve">Capacidad crítica para evaluar y proponer mejoras a la herramienta diseñada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del prototipo (criterios: funcionalidad, creatividad, pertinencia, presentación).</w:t>
      </w:r>
    </w:p>
    <w:p>
      <w:pPr>
        <w:numPr>
          <w:ilvl w:val="0"/>
          <w:numId w:val="25"/>
        </w:numPr>
      </w:pPr>
      <w:r>
        <w:rPr/>
        <w:t xml:space="preserve">Lista de cotejo para observar participación y roles en el trabajo colaborativo.</w:t>
      </w:r>
    </w:p>
    <w:p>
      <w:pPr>
        <w:numPr>
          <w:ilvl w:val="0"/>
          <w:numId w:val="25"/>
        </w:numPr>
      </w:pPr>
      <w:r>
        <w:rPr/>
        <w:t xml:space="preserve">Registro de 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mediante formularios breves al finalizar cada sesión.</w:t>
      </w:r>
    </w:p>
    <w:p>
      <w:pPr>
        <w:numPr>
          <w:ilvl w:val="0"/>
          <w:numId w:val="25"/>
        </w:numPr>
      </w:pPr>
      <w:r>
        <w:rPr/>
        <w:t xml:space="preserve">Portafolio digital o físico con evidencia del proceso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Ficha con problemática y justificación.</w:t>
      </w:r>
    </w:p>
    <w:p>
      <w:pPr>
        <w:numPr>
          <w:ilvl w:val="0"/>
          <w:numId w:val="26"/>
        </w:numPr>
      </w:pPr>
      <w:r>
        <w:rPr/>
        <w:t xml:space="preserve">Mapa visual de ideas y plan de trabajo.</w:t>
      </w:r>
    </w:p>
    <w:p>
      <w:pPr>
        <w:numPr>
          <w:ilvl w:val="0"/>
          <w:numId w:val="26"/>
        </w:numPr>
      </w:pPr>
      <w:r>
        <w:rPr/>
        <w:t xml:space="preserve">Prototipo físico o digital de la herramienta educativa.</w:t>
      </w:r>
    </w:p>
    <w:p>
      <w:pPr>
        <w:numPr>
          <w:ilvl w:val="0"/>
          <w:numId w:val="26"/>
        </w:numPr>
      </w:pPr>
      <w:r>
        <w:rPr/>
        <w:t xml:space="preserve">Mapa mental colectivo que sintetiza el proceso.</w:t>
      </w:r>
    </w:p>
    <w:p>
      <w:pPr>
        <w:numPr>
          <w:ilvl w:val="0"/>
          <w:numId w:val="26"/>
        </w:numPr>
      </w:pPr>
      <w:r>
        <w:rPr/>
        <w:t xml:space="preserve">Reflexión personal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de clase "Diseñando herramientas para proyectos educativos innovadores", se plantean tareas que permiten a los estudiantes aplicar conocimientos teóricos en la creación de herramientas educativas concretas y funcionales, fomentando la reflexión crítica y el trabajo colaborativo. Cada tarea está diseñada para un trabajo activo y significativo, alineada con la metodología Aprendizaje Basado en Proyectos (ABP) y los objetivos de aprendizaje de la asignatura.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análisis de herramientas existentes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grupos de 3-4, investiguen herramientas educativas innovadoras utilizadas en educación inicial.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Analicen sus características, ventajas, limitaciones y pertinencia para proyectos educativos.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Elaboren un resumen crítico que destaque aspectos aplicables a su proyecto.</w:t>
            </w:r>
          </w:p>
        </w:tc>
        <w:tc>
          <w:tcPr>
            <w:noWrap/>
          </w:tcPr>
          <w:p>
            <w:pPr/>
            <w:r>
              <w:rPr/>
              <w:t xml:space="preserve">4 horas (Primera sesión)</w:t>
            </w:r>
          </w:p>
        </w:tc>
        <w:tc>
          <w:tcPr>
            <w:noWrap/>
          </w:tcPr>
          <w:p>
            <w:pPr/>
            <w:r>
              <w:rPr/>
              <w:t xml:space="preserve">Documento de análisis crítico (2-3 páginas) y presentación breve (10 minutos)</w:t>
            </w:r>
          </w:p>
        </w:tc>
        <w:tc>
          <w:tcPr>
            <w:noWrap/>
          </w:tcPr>
          <w:p>
            <w:pPr/>
            <w:r>
              <w:rPr/>
              <w:t xml:space="preserve">Comprender y evaluar herramientas educativas para su aplicación en proyectos innovadores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conceptual de la herramienta educativa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Con base en el análisis previo, diseñen el concepto de una herramienta educativa innovadora adaptada a un proyecto específico de educación inicial.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Definan objetivos, funcionalidades, recursos necesarios y público meta.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Realicen un esquema o mapa conceptual que represente la estructura y características de la herramienta.</w:t>
            </w:r>
          </w:p>
        </w:tc>
        <w:tc>
          <w:tcPr>
            <w:noWrap/>
          </w:tcPr>
          <w:p>
            <w:pPr/>
            <w:r>
              <w:rPr/>
              <w:t xml:space="preserve">4 horas (Primera sesión)</w:t>
            </w:r>
          </w:p>
        </w:tc>
        <w:tc>
          <w:tcPr>
            <w:noWrap/>
          </w:tcPr>
          <w:p>
            <w:pPr/>
            <w:r>
              <w:rPr/>
              <w:t xml:space="preserve">Mapa conceptual o esquema detallado del diseño conceptual</w:t>
            </w:r>
          </w:p>
        </w:tc>
        <w:tc>
          <w:tcPr>
            <w:noWrap/>
          </w:tcPr>
          <w:p>
            <w:pPr/>
            <w:r>
              <w:rPr/>
              <w:t xml:space="preserve">Planificar y diseñar herramientas educativas innovadoras para proyectos específicos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Prototipado y elaboración inicial de la herramienta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Desarrollen un prototipo funcional o maqueta de la herramienta educativa diseñada utilizando materiales adecuados (digitales o físicos).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Incluyan instrucciones de uso y ejemplos de aplicación.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Preparar una explicación para la demostración del prototipo al grupo.</w:t>
            </w:r>
          </w:p>
        </w:tc>
        <w:tc>
          <w:tcPr>
            <w:noWrap/>
          </w:tcPr>
          <w:p>
            <w:pPr/>
            <w:r>
              <w:rPr/>
              <w:t xml:space="preserve">4 horas (Segunda sesión)</w:t>
            </w:r>
          </w:p>
        </w:tc>
        <w:tc>
          <w:tcPr>
            <w:noWrap/>
          </w:tcPr>
          <w:p>
            <w:pPr/>
            <w:r>
              <w:rPr/>
              <w:t xml:space="preserve">Prototipo o maqueta funcional con guía de uso y presentación de demostración (10 minutos)</w:t>
            </w:r>
          </w:p>
        </w:tc>
        <w:tc>
          <w:tcPr>
            <w:noWrap/>
          </w:tcPr>
          <w:p>
            <w:pPr/>
            <w:r>
              <w:rPr/>
              <w:t xml:space="preserve">Crear y validar prototipos funcionales de herramientas educativas innovadoras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Evaluación y retroalimentación entre pares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Presenten su prototipo al resto de los grupos.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Participen en una sesión de retroalimentación constructiva mediante preguntas y sugerencias.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Documenten las observaciones recibidas para mejoras futuras.</w:t>
            </w:r>
          </w:p>
        </w:tc>
        <w:tc>
          <w:tcPr>
            <w:noWrap/>
          </w:tcPr>
          <w:p>
            <w:pPr/>
            <w:r>
              <w:rPr/>
              <w:t xml:space="preserve">4 horas (Segunda sesión)</w:t>
            </w:r>
          </w:p>
        </w:tc>
        <w:tc>
          <w:tcPr>
            <w:noWrap/>
          </w:tcPr>
          <w:p>
            <w:pPr/>
            <w:r>
              <w:rPr/>
              <w:t xml:space="preserve">Registro escrito de retroalimentación recibida y plan de mejora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evaluación crítica y mejora continua en proyectos educativos</w:t>
            </w:r>
          </w:p>
        </w:tc>
      </w:tr>
    </w:tbl>
    <w:p>
      <w:pPr/>
      <w:r>
        <w:rPr/>
        <w:t xml:space="preserve">Estas tareas están diseñadas para desarrollar habilidades prácticas y reflexivas, fomentando la colaboración y el aprendizaje activo en el marco del Aprendizaje Basado en Proyectos, asegurando que los estudiantes no solo diseñen herramientas innovadoras sino que también aprendan a evaluarlas y mejorarlas desde una perspectiva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131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A14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683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89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46A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80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C69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602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0ED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575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6A6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3B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CD8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E8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982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29A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EA1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8F6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A44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7AF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A8D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C0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BDC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BD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0F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8BE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B0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B9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66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94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2026-09-26T00:23:54-05:00</dcterms:created>
  <dcterms:modified xsi:type="dcterms:W3CDTF">2026-09-26T00:23:54-05:00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