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Recicla y Reutiliza: Innovando para un Planeta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del reciclaje y la reutilización como estrategias clave para cuidar el medio ambiente. A través de la metodología Design Thinking, los alumnos explorarán y analizarán la problemática de los residuos en su comunidad, desarrollarán soluciones creativas y tangibles, y evaluarán la efectividad de sus propuestas. El aprendizaje se centra en la participación activa y el trabajo colaborativo, fomentando competencias como el pensamiento crítico, la creatividad y la responsabilidad ambiental.</w:t>
      </w:r>
    </w:p>
    <w:p>
      <w:pPr/>
      <w:r>
        <w:rPr/>
        <w:t xml:space="preserve">El tema es sumamente relevante porque los jóvenes son agentes de cambio fundamentales para promover hábitos sostenibles que impactan directamente en su entorno inmediato y global. Además, al conectar el contenido con su vida cotidiana, los estudiantes reconocerán su rol activo en la conservación del planeta y en la generación de alternativas prácticas para reducir la contaminación.</w:t>
      </w:r>
    </w:p>
    <w:p>
      <w:pPr/>
      <w:r>
        <w:rPr/>
        <w:t xml:space="preserve">Este plan permitirá a los estudiantes no solo adquirir conocimientos, sino también aplicar soluciones reales a problemas ambientales, desarrollando habilidades interdisciplinarias y una conciencia ecológica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problemáticas ambientales relacionadas con los residuos en su comunidad.</w:t>
      </w:r>
    </w:p>
    <w:p>
      <w:pPr>
        <w:numPr>
          <w:ilvl w:val="0"/>
          <w:numId w:val="1"/>
        </w:numPr>
      </w:pPr>
      <w:r>
        <w:rPr/>
        <w:t xml:space="preserve">Definir necesidades y oportunidades para reciclar y reutilizar materiales de manera creativa.</w:t>
      </w:r>
    </w:p>
    <w:p>
      <w:pPr>
        <w:numPr>
          <w:ilvl w:val="0"/>
          <w:numId w:val="1"/>
        </w:numPr>
      </w:pPr>
      <w:r>
        <w:rPr/>
        <w:t xml:space="preserve">Idear y diseñar propuestas innovadoras que fomenten el reciclaje y la reutilización.</w:t>
      </w:r>
    </w:p>
    <w:p>
      <w:pPr>
        <w:numPr>
          <w:ilvl w:val="0"/>
          <w:numId w:val="1"/>
        </w:numPr>
      </w:pPr>
      <w:r>
        <w:rPr/>
        <w:t xml:space="preserve">Prototipar soluciones tangibles usando materiales reciclables.</w:t>
      </w:r>
    </w:p>
    <w:p>
      <w:pPr>
        <w:numPr>
          <w:ilvl w:val="0"/>
          <w:numId w:val="1"/>
        </w:numPr>
      </w:pPr>
      <w:r>
        <w:rPr/>
        <w:t xml:space="preserve">Evaluar la viabilidad y el impacto ambiental de las propuestas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 variados: botellas plásticas, cartón, papel, latas, telas usadas (cantidad suficiente para grupos de 4 estudiantes).</w:t>
      </w:r>
    </w:p>
    <w:p>
      <w:pPr>
        <w:numPr>
          <w:ilvl w:val="0"/>
          <w:numId w:val="2"/>
        </w:numPr>
      </w:pPr>
      <w:r>
        <w:rPr/>
        <w:t xml:space="preserve">Tijeras, pegamento, cinta adhesiva, marcadores, reglas.</w:t>
      </w:r>
    </w:p>
    <w:p>
      <w:pPr>
        <w:numPr>
          <w:ilvl w:val="0"/>
          <w:numId w:val="2"/>
        </w:numPr>
      </w:pPr>
      <w:r>
        <w:rPr/>
        <w:t xml:space="preserve">Cartulinas blancas y de colores.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videos y presentaciones.</w:t>
      </w:r>
    </w:p>
    <w:p>
      <w:pPr>
        <w:numPr>
          <w:ilvl w:val="0"/>
          <w:numId w:val="2"/>
        </w:numPr>
      </w:pPr>
      <w:r>
        <w:rPr/>
        <w:t xml:space="preserve">Videos cortos sobre reciclaje y reutilización (preseleccionados, duración máxima 5 minutos).</w:t>
      </w:r>
    </w:p>
    <w:p>
      <w:pPr>
        <w:numPr>
          <w:ilvl w:val="0"/>
          <w:numId w:val="2"/>
        </w:numPr>
      </w:pPr>
      <w:r>
        <w:rPr/>
        <w:t xml:space="preserve">Hojas de trabajo impresas con guías para Design Thinking (empatizar, definir, idear, prototipar, evaluar).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para mapas mentales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residuos (orgánicos, inorgánicos, reciclables, no reciclables).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Habilidad para expresar ideas oralmente y de manera escrita.</w:t>
      </w:r>
    </w:p>
    <w:p>
      <w:pPr>
        <w:numPr>
          <w:ilvl w:val="0"/>
          <w:numId w:val="3"/>
        </w:numPr>
      </w:pPr>
      <w:r>
        <w:rPr/>
        <w:t xml:space="preserve">Comprensión de la importancia del cuidado del medio ambiente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reciclaje y la reutilizaciónFase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del tema de reciclaje y reutilización, conectando con los conocimientos previos y motivando a los estudiantes a identificar la problemática ambiental de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tipos de residuos conocen y qué hacen con ellos en casa? ¿Creen que todos los residuos se pueden aprovechar o reutilizar? Vamos a compartir algunas respuestas rápidas."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las preguntas y comentan brevemente sus experiencias cotidianas con la basura y reciclaje.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dato curioso: "¿Sabían que una botella plástica tarda hasta 450 años en descomponerse? ¿Qué podríamos hacer para evitar que tanta basura contamine nuestro planeta?"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impresiones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cómo podemos reciclar y reutilizar para cuidar nuestro planeta y mejorar la calidad de vida en nuestra comunidad. ¿Les gustaría crear soluciones que puedan hacer la diferencia?"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interés y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de Design Thinking aplicado al reciclaje y reutilización, enfatizando la importancia de entender a los usuarios y la problemática para diseñar soluciones innovadoras.</w:t>
      </w:r>
    </w:p>
    <w:p>
      <w:pPr/>
      <w:r>
        <w:rPr>
          <w:b w:val="1"/>
          <w:bCs w:val="1"/>
        </w:rPr>
        <w:t xml:space="preserve">Actividad 1: Empatizar – Entendiendo la problemática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problemáticas ambientales relacionadas con los residuos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deben conversar sobre cómo afecta la basura y la contaminación en su barrio o escuela. Proporciona una hoja con preguntas guía: ¿Qué tipos de basura ven más? ¿Dónde se acumula? ¿Qué problemas generan?</w:t>
      </w:r>
    </w:p>
    <w:p>
      <w:pPr>
        <w:numPr>
          <w:ilvl w:val="1"/>
          <w:numId w:val="7"/>
        </w:numPr>
      </w:pPr>
      <w:r>
        <w:rPr/>
        <w:t xml:space="preserve">Los estudiantes discuten y anotan sus respuestas en la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como: "¿Por qué creen que sucede esto?" o "¿Cómo afecta esto a las personas y al medio ambiente?"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ambientales relacionados con residuos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Definir – Identificando necesidades y oportunidades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necesidades y oportunidades para reciclar y reutilizar materiales de manera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Con base en la actividad anterior, pide a cada grupo seleccionar un problema específico y formular una pregunta de diseño que guíe su solución, por ejemplo: "¿Cómo podemos reducir el uso de botellas plásticas en la escuela?"</w:t>
      </w:r>
    </w:p>
    <w:p>
      <w:pPr>
        <w:numPr>
          <w:ilvl w:val="1"/>
          <w:numId w:val="8"/>
        </w:numPr>
      </w:pPr>
      <w:r>
        <w:rPr/>
        <w:t xml:space="preserve">Los estudiantes escriben su pregunta en cartulina y la presentan brevemente al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Ayuda a reformular preguntas para que sean claras y enfocadas en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 de diseño clara y específica.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Idear – Generando soluciones creativas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Idear y diseñar propuestas innovadoras que fomenten el reciclaje y la reutilización.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hacer una lluvia de ideas para responder a su pregunta de diseño. Anima a pensar en ideas originales sin juzgar.</w:t>
      </w:r>
    </w:p>
    <w:p>
      <w:pPr>
        <w:numPr>
          <w:ilvl w:val="1"/>
          <w:numId w:val="9"/>
        </w:numPr>
      </w:pPr>
      <w:r>
        <w:rPr/>
        <w:t xml:space="preserve">Los estudiantes anotan todas sus ideas en hojas grandes o pizarras pequeñas.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con preguntas como: "¿Qué materiales podrían reutilizar? ¿Cómo podrían involucrar a más personas?"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creativas para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desarrollen un boceto detallado de su idea o un slogan para promover su solución.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Ofrecer ejemplos de preguntas de diseño y soluciones para inspirar su proceso creativo; proporcionar apoyo adicional en la formulación de preguntas y en la lluvia de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varias ideas, en la siguiente sesión vamos a seleccionar la mejor y construir un prototipo que nos permita visualizar cómo funcionaría en la realidad."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su pregunta de diseño y una idea principal. El docente anota en la pizarra las preguntas para recordarlas.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 </w:t>
      </w:r>
    </w:p>
    <w:p>
      <w:pPr>
        <w:numPr>
          <w:ilvl w:val="1"/>
          <w:numId w:val="11"/>
        </w:numPr>
      </w:pPr>
      <w:r>
        <w:rPr/>
        <w:t xml:space="preserve">¿Qué aprendí sobre los residuos en mi comunidad?</w:t>
      </w:r>
    </w:p>
    <w:p>
      <w:pPr>
        <w:numPr>
          <w:ilvl w:val="1"/>
          <w:numId w:val="11"/>
        </w:numPr>
      </w:pPr>
      <w:r>
        <w:rPr/>
        <w:t xml:space="preserve">¿Cómo me sentí trabajando en equipo para identificar problemas?</w:t>
      </w:r>
    </w:p>
    <w:p>
      <w:pPr>
        <w:numPr>
          <w:ilvl w:val="1"/>
          <w:numId w:val="11"/>
        </w:numPr>
      </w:pPr>
      <w:r>
        <w:rPr/>
        <w:t xml:space="preserve">¿Qué me gustaría lograr con las ideas que generamos?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sobre la participación y claridad en las preguntas de diseño, motivando a seguir innovando.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crear prototipos basados en estas ideas para hacerlas realidad.</w:t>
      </w:r>
    </w:p>
    <w:p>
      <w:pPr/>
      <w:r>
        <w:rPr/>
        <w:t xml:space="preserve">Sesión 2: Creando y evaluando soluciones para reciclar y reutilizarFase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preparar a los estudiantes para diseñar prototipos y evaluar sus propuestas en relación al reciclaje y reutilización.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preguntas de diseño y las ideas que generaron? ¿Por qué creen que es importante construir un prototipo?"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ideas sobre la importancia de materializar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(máximo 3 minutos) que muestra ejemplos creativos de reutilización en distintas partes del mundo.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las soluciones que les parecieron más innovadoras.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van a elegir una idea para construir un prototipo y luego evaluaremos juntos cómo mejorarla y hacerla más útil para nuestra comunidad."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qué es un prototipo y su función en Design Thinking, enfatizando que es un modelo simple que ayuda a visualizar y probar ideas.</w:t>
      </w:r>
    </w:p>
    <w:p>
      <w:pPr/>
      <w:r>
        <w:rPr>
          <w:b w:val="1"/>
          <w:bCs w:val="1"/>
        </w:rPr>
        <w:t xml:space="preserve">Actividad 1: Prototipar – Construyendo una solución tangible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Prototipar soluciones tangibles usando materiales reciclables.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seleccionen una idea de la sesión anterior y comiencen a diseñar y construir un prototipo con los materiales disponibles.</w:t>
      </w:r>
    </w:p>
    <w:p>
      <w:pPr>
        <w:numPr>
          <w:ilvl w:val="1"/>
          <w:numId w:val="15"/>
        </w:numPr>
      </w:pPr>
      <w:r>
        <w:rPr/>
        <w:t xml:space="preserve">Explica que deben pensar en la funcionalidad y en cómo comunicarán su idea.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construir el prototipo, discuten y ajustan detalles.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Observa, realiza preguntas de apoyo como: "¿Qué problema resuelve tu prototipo?", "¿Cómo lo usarían las personas?", "¿Qué materiales son reciclados?"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de una solución para reciclaje o reutilización.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Evaluar – Retroalimentación y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viabilidad y el impacto ambiental de las propuestas desarrolladas.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prototipo al resto de la clase, explicando su funcionamiento y beneficios.</w:t>
      </w:r>
    </w:p>
    <w:p>
      <w:pPr>
        <w:numPr>
          <w:ilvl w:val="1"/>
          <w:numId w:val="16"/>
        </w:numPr>
      </w:pPr>
      <w:r>
        <w:rPr/>
        <w:t xml:space="preserve">Los demás estudiantes hacen preguntas y ofrecen sugerencias constructivas.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guía para identificar fortalezas y áreas de mejora.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evalúan y anotan ideas para mejorar sus prototipos.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recomendaciones para cada prototipo.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Pueden preparar un cartel o folleto sencillo para promover su solución entre la comunidad escolar.</w:t>
      </w:r>
    </w:p>
    <w:p>
      <w:pPr>
        <w:numPr>
          <w:ilvl w:val="0"/>
          <w:numId w:val="17"/>
        </w:numPr>
      </w:pPr>
      <w:r>
        <w:rPr/>
        <w:t xml:space="preserve">Para estudiantes que requieren más apoyo: Se les ofrece ayuda práctica para construir el prototipo y para estructurar su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recibido retroalimentación, vamos a cerrar reflexionando sobre lo aprendido y cómo pueden aplicar este conocimiento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una actividad de ticket de salida, cada estudiante escribe en una hoja:</w:t>
      </w:r>
    </w:p>
    <w:p>
      <w:pPr>
        <w:numPr>
          <w:ilvl w:val="1"/>
          <w:numId w:val="18"/>
        </w:numPr>
      </w:pPr>
      <w:r>
        <w:rPr/>
        <w:t xml:space="preserve">Una idea clave que aprendió sobre reciclaje o reutilización.</w:t>
      </w:r>
    </w:p>
    <w:p>
      <w:pPr>
        <w:numPr>
          <w:ilvl w:val="1"/>
          <w:numId w:val="18"/>
        </w:numPr>
      </w:pPr>
      <w:r>
        <w:rPr/>
        <w:t xml:space="preserve">Una acción concreta que realizará para ayudar al medio ambiente.</w:t>
      </w:r>
    </w:p>
    <w:p>
      <w:pPr>
        <w:numPr>
          <w:ilvl w:val="1"/>
          <w:numId w:val="18"/>
        </w:numPr>
      </w:pPr>
      <w:r>
        <w:rPr/>
        <w:t xml:space="preserve">Una pregunta que aún tiene o algo que le gustaría explorar 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1"/>
          <w:numId w:val="18"/>
        </w:numPr>
      </w:pPr>
      <w:r>
        <w:rPr/>
        <w:t xml:space="preserve">¿Cómo ayudó el trabajo en equipo a mejorar sus ideas?</w:t>
      </w:r>
    </w:p>
    <w:p>
      <w:pPr>
        <w:numPr>
          <w:ilvl w:val="1"/>
          <w:numId w:val="18"/>
        </w:numPr>
      </w:pPr>
      <w:r>
        <w:rPr/>
        <w:t xml:space="preserve">¿Qué aprendí sobre crear soluciones prácticas para problemas reales?</w:t>
      </w:r>
    </w:p>
    <w:p>
      <w:pPr>
        <w:numPr>
          <w:ilvl w:val="1"/>
          <w:numId w:val="18"/>
        </w:numPr>
      </w:pPr>
      <w:r>
        <w:rPr/>
        <w:t xml:space="preserve">¿De qué manera puedo compartir lo aprendido con mi familia o amigos?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felicita el esfuerzo y destaca el compromiso ambiental demostrado.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implementar alguna de las acciones propuestas en casa o en la escuela y a compartir los resultados en una próxima reunión o foro escolar.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Registrar durante una semana ejemplos de reciclaje o reutilización en su entorno y preparar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para conocer sus ideas sobre residuos y reciclaje.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empatizar, definir, idear, prototipar y evaluar, observando la participación, creatividad y colaboración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a través de la presentación y evaluación del prototipo, así como la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problemáticas ambientales locales vinculadas a residuos. (Objetivo 1)</w:t>
      </w:r>
    </w:p>
    <w:p>
      <w:pPr>
        <w:numPr>
          <w:ilvl w:val="0"/>
          <w:numId w:val="20"/>
        </w:numPr>
      </w:pPr>
      <w:r>
        <w:rPr/>
        <w:t xml:space="preserve">Claridad y pertinencia en la formulación de preguntas de diseño para orientar soluciones. (Objetivo 2)</w:t>
      </w:r>
    </w:p>
    <w:p>
      <w:pPr>
        <w:numPr>
          <w:ilvl w:val="0"/>
          <w:numId w:val="20"/>
        </w:numPr>
      </w:pPr>
      <w:r>
        <w:rPr/>
        <w:t xml:space="preserve">Creatividad y originalidad en la generación de ideas para reciclaje y reutilización. (Objetivo 3)</w:t>
      </w:r>
    </w:p>
    <w:p>
      <w:pPr>
        <w:numPr>
          <w:ilvl w:val="0"/>
          <w:numId w:val="20"/>
        </w:numPr>
      </w:pPr>
      <w:r>
        <w:rPr/>
        <w:t xml:space="preserve">Habilidad para construir un prototipo funcional que represente una solución viable. (Objetivo 4)</w:t>
      </w:r>
    </w:p>
    <w:p>
      <w:pPr>
        <w:numPr>
          <w:ilvl w:val="0"/>
          <w:numId w:val="20"/>
        </w:numPr>
      </w:pPr>
      <w:r>
        <w:rPr/>
        <w:t xml:space="preserve">Capacidad para evaluar críticamente su propuesta considerando impacto ambiental y viabilidad.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la participación y cumplimiento de etapas de Design Thinking.</w:t>
      </w:r>
    </w:p>
    <w:p>
      <w:pPr>
        <w:numPr>
          <w:ilvl w:val="0"/>
          <w:numId w:val="21"/>
        </w:numPr>
      </w:pPr>
      <w:r>
        <w:rPr/>
        <w:t xml:space="preserve">Rúbrica para evaluar el prototipo y presentación (criterios: innovación, funcionalidad, uso de materiales reciclables, claridad en la explicación).</w:t>
      </w:r>
    </w:p>
    <w:p>
      <w:pPr>
        <w:numPr>
          <w:ilvl w:val="0"/>
          <w:numId w:val="21"/>
        </w:numPr>
      </w:pPr>
      <w:r>
        <w:rPr/>
        <w:t xml:space="preserve">Registro anecdótico de la 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al finalizar la puesta en común de prototipos.</w:t>
      </w:r>
    </w:p>
    <w:p>
      <w:pPr>
        <w:numPr>
          <w:ilvl w:val="0"/>
          <w:numId w:val="21"/>
        </w:numPr>
      </w:pPr>
      <w:r>
        <w:rPr/>
        <w:t xml:space="preserve">Portafolio con productos parciales: preguntas de diseño, lluvia de ideas, prototipo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problemas ambientales y preguntas de diseño generadas por los grupos.</w:t>
      </w:r>
    </w:p>
    <w:p>
      <w:pPr>
        <w:numPr>
          <w:ilvl w:val="0"/>
          <w:numId w:val="22"/>
        </w:numPr>
      </w:pPr>
      <w:r>
        <w:rPr/>
        <w:t xml:space="preserve">Documentos con ideas creativas elaboradas en la fase de ideación.</w:t>
      </w:r>
    </w:p>
    <w:p>
      <w:pPr>
        <w:numPr>
          <w:ilvl w:val="0"/>
          <w:numId w:val="22"/>
        </w:numPr>
      </w:pPr>
      <w:r>
        <w:rPr/>
        <w:t xml:space="preserve">Prototipos físicos construidos con materiales reciclables.</w:t>
      </w:r>
    </w:p>
    <w:p>
      <w:pPr>
        <w:numPr>
          <w:ilvl w:val="0"/>
          <w:numId w:val="22"/>
        </w:numPr>
      </w:pPr>
      <w:r>
        <w:rPr/>
        <w:t xml:space="preserve">Presentaciones orales y respuestas a preguntas durante la evaluación entre pares.</w:t>
      </w:r>
    </w:p>
    <w:p>
      <w:pPr>
        <w:numPr>
          <w:ilvl w:val="0"/>
          <w:numId w:val="22"/>
        </w:numPr>
      </w:pPr>
      <w:r>
        <w:rPr/>
        <w:t xml:space="preserve">Respuestas escritas en los tickets de salida y tareas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22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5A0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3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8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2F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C85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E7A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58A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7ED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C74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686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33E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05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51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CF6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E5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EF3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98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AB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1AE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916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03C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2026-09-25T21:33:26-05:00</dcterms:created>
  <dcterms:modified xsi:type="dcterms:W3CDTF">2026-09-25T21:33:26-05:00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