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Soy persona con historia y crezco: Descubriendo mi identidad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de 12 a 15 años y tiene como propósito que los jóvenes reconozcan la importancia de su historia personal y familiar en la formación de su identidad y valores. A través de un proceso reflexivo y de aprendizaje activo basado en retos, los estudiantes explorarán cómo sus experiencias y raíces influyen en su crecimiento como persona integral. La relevancia de este tema radica en fomentar la autoconciencia, el respeto por la diversidad y el desarrollo de valores éticos que guíen sus decisiones diarias. Además, se conecta con situaciones reales que los estudiantes enfrentan, como la búsqueda de sentido, la aceptación de su contexto y la construcción de relaciones positivas con otros. Al finalizar la sesión, los alumnos habrán desarrollado una comprensión más profunda de sí mismos y de su papel en la sociedad, fortaleciendo competencias para la convivencia armónica y el crecimiento personal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cómo la historia personal y familiar influye en la identidad individual.</w:t>
      </w:r>
    </w:p>
    <w:p>
      <w:pPr>
        <w:numPr>
          <w:ilvl w:val="0"/>
          <w:numId w:val="1"/>
        </w:numPr>
      </w:pPr>
      <w:r>
        <w:rPr/>
        <w:t xml:space="preserve">Reflexionar sobre el crecimiento personal a partir de experiencias y valores propios.</w:t>
      </w:r>
    </w:p>
    <w:p>
      <w:pPr>
        <w:numPr>
          <w:ilvl w:val="0"/>
          <w:numId w:val="1"/>
        </w:numPr>
      </w:pPr>
      <w:r>
        <w:rPr/>
        <w:t xml:space="preserve">Crear un producto que sintetice su historia y valores personales de manera creativa.</w:t>
      </w:r>
    </w:p>
    <w:p>
      <w:pPr>
        <w:numPr>
          <w:ilvl w:val="0"/>
          <w:numId w:val="1"/>
        </w:numPr>
      </w:pPr>
      <w:r>
        <w:rPr/>
        <w:t xml:space="preserve">Argumentar la importancia de respetar la diversidad y las diferentes historias de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colores (lápices de colores, marcadores) para elaboración de productos creativos (1 por estudiante).</w:t>
      </w:r>
    </w:p>
    <w:p>
      <w:pPr>
        <w:numPr>
          <w:ilvl w:val="0"/>
          <w:numId w:val="2"/>
        </w:numPr>
      </w:pPr>
      <w:r>
        <w:rPr/>
        <w:t xml:space="preserve">Cartulina o papel kraft para mural grupal.</w:t>
      </w:r>
    </w:p>
    <w:p>
      <w:pPr>
        <w:numPr>
          <w:ilvl w:val="0"/>
          <w:numId w:val="2"/>
        </w:numPr>
      </w:pPr>
      <w:r>
        <w:rPr/>
        <w:t xml:space="preserve">Video corto (3-4 minutos) sobre la importancia de la historia personal y el crecimiento (puede ser un testimonio o animación).</w:t>
      </w:r>
    </w:p>
    <w:p>
      <w:pPr>
        <w:numPr>
          <w:ilvl w:val="0"/>
          <w:numId w:val="2"/>
        </w:numPr>
      </w:pPr>
      <w:r>
        <w:rPr/>
        <w:t xml:space="preserve">Proyector o pantalla para video.</w:t>
      </w:r>
    </w:p>
    <w:p>
      <w:pPr>
        <w:numPr>
          <w:ilvl w:val="0"/>
          <w:numId w:val="2"/>
        </w:numPr>
      </w:pPr>
      <w:r>
        <w:rPr/>
        <w:t xml:space="preserve">Cuaderno o libreta personal para anotaciones.</w:t>
      </w:r>
    </w:p>
    <w:p>
      <w:pPr>
        <w:numPr>
          <w:ilvl w:val="0"/>
          <w:numId w:val="2"/>
        </w:numPr>
      </w:pPr>
      <w:r>
        <w:rPr/>
        <w:t xml:space="preserve">Plumones para escribir en cartelones.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expresarse oralmente y por escrito.</w:t>
      </w:r>
    </w:p>
    <w:p>
      <w:pPr>
        <w:numPr>
          <w:ilvl w:val="0"/>
          <w:numId w:val="3"/>
        </w:numPr>
      </w:pPr>
      <w:r>
        <w:rPr/>
        <w:t xml:space="preserve">Conocimiento general sobre la familia como núcleo social (aprendizajes previos de Ciencias Sociales).</w:t>
      </w:r>
    </w:p>
    <w:p>
      <w:pPr>
        <w:numPr>
          <w:ilvl w:val="0"/>
          <w:numId w:val="3"/>
        </w:numPr>
      </w:pPr>
      <w:r>
        <w:rPr/>
        <w:t xml:space="preserve">Experiencias previas en reflexión sobre valores y convivencia.</w:t>
      </w:r>
    </w:p>
    <w:p>
      <w:pPr>
        <w:numPr>
          <w:ilvl w:val="0"/>
          <w:numId w:val="3"/>
        </w:numPr>
      </w:pPr>
      <w:r>
        <w:rPr/>
        <w:t xml:space="preserve">Capacidad para trabajo en equipo y escucha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nuestra historia personal y familiar nos ayuda a crecer como personas y a formar nuestros valores. Entender esto es clave para respetarnos a nosotros mismos y a los demás."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"Piensen por un momento: ¿Qué es lo que más recuerdan de su familia o de sus primeros años de vida? ¿Cómo creen que eso influye en lo que son hoy?"</w:t>
      </w:r>
    </w:p>
    <w:p>
      <w:pPr>
        <w:numPr>
          <w:ilvl w:val="0"/>
          <w:numId w:val="4"/>
        </w:numPr>
      </w:pPr>
      <w:r>
        <w:rPr/>
        <w:t xml:space="preserve">Los estudiantes responden en voz alta o escriben una frase breve en su cuaderno.</w:t>
      </w:r>
    </w:p>
    <w:p>
      <w:pPr>
        <w:numPr>
          <w:ilvl w:val="0"/>
          <w:numId w:val="4"/>
        </w:numPr>
      </w:pPr>
      <w:r>
        <w:rPr/>
        <w:t xml:space="preserve">Se realiza una breve lluvia de ideas en plenaria, anotando palabras clave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impactante (3-4 minutos) que muestre testimonios o animaciones sobre cómo la historia personal es la base para crecer y construir valores.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atención, se preparan para reflexionar.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historia que cada uno tiene es única y nos ayuda a entender por qué somos como somos. En la escuela, en casa y con amigos, nuestras decisiones y valores también nacen de esa historia."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lo escuchado con sus experiencias personales.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en un reto: crear un 'Mapa de mi historia y valores', un espacio donde cada uno plasmará qué experiencias, personas y valores han marcado su crecimiento."</w:t>
      </w:r>
    </w:p>
    <w:p>
      <w:pPr/>
      <w:r>
        <w:rPr>
          <w:b w:val="1"/>
          <w:bCs w:val="1"/>
        </w:rPr>
        <w:t xml:space="preserve">Actividad 1: Reflexión y escritura personal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la historia personal y familiar influye en la identidad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Invita a los estudiantes a pensar en tres momentos importantes de su vida o de su familia que hayan influido en quiénes son.</w:t>
      </w:r>
    </w:p>
    <w:p>
      <w:pPr>
        <w:numPr>
          <w:ilvl w:val="1"/>
          <w:numId w:val="5"/>
        </w:numPr>
      </w:pPr>
      <w:r>
        <w:rPr/>
        <w:t xml:space="preserve">Luego, que escriban en su cuaderno qué valores aprendieron o identifican en esas experiencias (ejemplo: respeto, solidaridad, honestidad).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Texto breve en cuaderno (mínimo 5 líneas)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por el aula, ofrece apoyo a quienes tienen dificultad, hace preguntas guía como "¿Por qué ese momento fue importante para ti?" o "¿Qué valor reconoces en esa experiencia?"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reflexionaron sobre su historia y valores, vamos a compartir y crear algo juntos para visualizarlo."</w:t>
      </w:r>
    </w:p>
    <w:p>
      <w:pPr/>
      <w:r>
        <w:rPr>
          <w:b w:val="1"/>
          <w:bCs w:val="1"/>
        </w:rPr>
        <w:t xml:space="preserve">Actividad 2: Compartir en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respetar la diversidad y las diferentes historias de vida.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Formar grupos de 3-4 estudiantes.</w:t>
      </w:r>
    </w:p>
    <w:p>
      <w:pPr>
        <w:numPr>
          <w:ilvl w:val="1"/>
          <w:numId w:val="6"/>
        </w:numPr>
      </w:pPr>
      <w:r>
        <w:rPr/>
        <w:t xml:space="preserve">Cada integrante comparte sus tres momentos y valores identificados.</w:t>
      </w:r>
    </w:p>
    <w:p>
      <w:pPr>
        <w:numPr>
          <w:ilvl w:val="1"/>
          <w:numId w:val="6"/>
        </w:numPr>
      </w:pPr>
      <w:r>
        <w:rPr/>
        <w:t xml:space="preserve">El grupo conversa sobre las diferencias y similitudes en sus historias.</w:t>
      </w:r>
    </w:p>
    <w:p>
      <w:pPr>
        <w:numPr>
          <w:ilvl w:val="1"/>
          <w:numId w:val="6"/>
        </w:numPr>
      </w:pPr>
      <w:r>
        <w:rPr/>
        <w:t xml:space="preserve">Elijan entre todos un valor común que consideren esencial para crecer juntos.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Valor común elegido y breve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grupos, fomenta respeto y empatía, formula preguntas como "¿Por qué eligieron ese valor?" o "¿Cómo nos ayuda ese valor a crecer?"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"Ahora, vamos a expresar todo esto de forma creativa para compartirlo con toda la clase."</w:t>
      </w:r>
    </w:p>
    <w:p>
      <w:pPr/>
      <w:r>
        <w:rPr>
          <w:b w:val="1"/>
          <w:bCs w:val="1"/>
        </w:rPr>
        <w:t xml:space="preserve">Actividad 3: Creación de un mural colectivo "Mi historia y valores"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que sintetice su historia y valores personales de manera creativa.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el mural, cada grupo escribe el valor común que eligió y lo ilustra con dibujos o símbolos.</w:t>
      </w:r>
    </w:p>
    <w:p>
      <w:pPr>
        <w:numPr>
          <w:ilvl w:val="1"/>
          <w:numId w:val="7"/>
        </w:numPr>
      </w:pPr>
      <w:r>
        <w:rPr/>
        <w:t xml:space="preserve">Los estudiantes pueden agregar palabras o frases que representen sus historias y crecimiento.</w:t>
      </w:r>
    </w:p>
    <w:p>
      <w:pPr>
        <w:numPr>
          <w:ilvl w:val="1"/>
          <w:numId w:val="7"/>
        </w:numPr>
      </w:pPr>
      <w:r>
        <w:rPr/>
        <w:t xml:space="preserve">El mural quedará expuesto en el aula como recordatorio del aprendizaje.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16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creatividad, ayuda a organizar ideas, asegura participación equitativa, refuerza el respeto y la valoración de cada aportación.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elaborar una frase o reflexión personal sobre el valor elegido para compartir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individual para expresar ideas con preguntas guiadas, permitir uso de dibujos en lugar de texto si lo prefieren.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mostrando cómo la reflexión personal lleva a la comprensión colectiva y cómo eso se expresa en el mural, preparando para el cierre.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"Tres palabras para mi historia"</w:t>
      </w:r>
    </w:p>
    <w:p>
      <w:pPr>
        <w:numPr>
          <w:ilvl w:val="0"/>
          <w:numId w:val="9"/>
        </w:numPr>
      </w:pPr>
      <w:r>
        <w:rPr/>
        <w:t xml:space="preserve">Cada estudiante escribe en una tarjeta tres palabras que describan su historia y crecimiento personal.</w:t>
      </w:r>
    </w:p>
    <w:p>
      <w:pPr>
        <w:numPr>
          <w:ilvl w:val="0"/>
          <w:numId w:val="9"/>
        </w:numPr>
      </w:pPr>
      <w:r>
        <w:rPr/>
        <w:t xml:space="preserve">Se colocan las tarjetas en un espacio visible para leer algunas en voz alta, resaltando la diversidad y riqueza de experiencias.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y pide que los estudiantes respondan oralmente o en su cuaderno:</w:t>
      </w:r>
    </w:p>
    <w:p>
      <w:pPr>
        <w:numPr>
          <w:ilvl w:val="0"/>
          <w:numId w:val="10"/>
        </w:numPr>
      </w:pPr>
      <w:r>
        <w:rPr/>
        <w:t xml:space="preserve">¿Qué aprendí hoy sobre mi historia y cómo me ayuda a crecer?</w:t>
      </w:r>
    </w:p>
    <w:p>
      <w:pPr>
        <w:numPr>
          <w:ilvl w:val="0"/>
          <w:numId w:val="10"/>
        </w:numPr>
      </w:pPr>
      <w:r>
        <w:rPr/>
        <w:t xml:space="preserve">¿Por qué es importante respetar las historias y valores de otras personas?</w:t>
      </w:r>
    </w:p>
    <w:p>
      <w:pPr>
        <w:numPr>
          <w:ilvl w:val="0"/>
          <w:numId w:val="10"/>
        </w:numPr>
      </w:pPr>
      <w:r>
        <w:rPr/>
        <w:t xml:space="preserve">¿Cómo puedo aplicar lo que aprendí para mejorar mis relaciones con otros?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destaca ideas valiosas escuchadas, ofrece comentarios positivos sobre la creatividad y la reflexión mostrada. Anima a mantener abiertos los espacios de diálogo sobre sus historias personales.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"El conocimiento de nuestra historia y valores no termina aquí. En casa y en la escuela seguiremos creciendo y aprendiendo juntos, respetando siempre nuestras diferencias y apoyándonos para ser mejores personas."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les invito a conversar con un familiar sobre una historia importante de su vida y traerla para compartirla con el grupo. Será un nuevo reto para seguir creciendo."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Capacidad para identificar momentos clave de su historia personal y valores (Actividad 1).</w:t>
      </w:r>
    </w:p>
    <w:p>
      <w:pPr>
        <w:numPr>
          <w:ilvl w:val="0"/>
          <w:numId w:val="11"/>
        </w:numPr>
      </w:pPr>
      <w:r>
        <w:rPr/>
        <w:t xml:space="preserve">Participación activa y respeto en la discusión grupal sobre diversidad de historias (Actividad 2).</w:t>
      </w:r>
    </w:p>
    <w:p>
      <w:pPr>
        <w:numPr>
          <w:ilvl w:val="0"/>
          <w:numId w:val="11"/>
        </w:numPr>
      </w:pPr>
      <w:r>
        <w:rPr/>
        <w:t xml:space="preserve">Creatividad y trabajo colaborativo en la elaboración del mural (Actividad 3).</w:t>
      </w:r>
    </w:p>
    <w:p>
      <w:pPr>
        <w:numPr>
          <w:ilvl w:val="0"/>
          <w:numId w:val="11"/>
        </w:numPr>
      </w:pPr>
      <w:r>
        <w:rPr/>
        <w:t xml:space="preserve">Reflexión coherente y personal en la síntesis y reflexión final.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observación de participación y respeto.</w:t>
      </w:r>
    </w:p>
    <w:p>
      <w:pPr>
        <w:numPr>
          <w:ilvl w:val="0"/>
          <w:numId w:val="12"/>
        </w:numPr>
      </w:pPr>
      <w:r>
        <w:rPr/>
        <w:t xml:space="preserve">Rúbrica simple para evaluar el mural (contenido, creatividad, colaboración).</w:t>
      </w:r>
    </w:p>
    <w:p>
      <w:pPr>
        <w:numPr>
          <w:ilvl w:val="0"/>
          <w:numId w:val="12"/>
        </w:numPr>
      </w:pPr>
      <w:r>
        <w:rPr/>
        <w:t xml:space="preserve">Autoevaluación mediante las respuestas a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Textos escritos en cuadernos sobre momentos y valores personales.</w:t>
      </w:r>
    </w:p>
    <w:p>
      <w:pPr>
        <w:numPr>
          <w:ilvl w:val="0"/>
          <w:numId w:val="13"/>
        </w:numPr>
      </w:pPr>
      <w:r>
        <w:rPr/>
        <w:t xml:space="preserve">Intervenciones y valoraciones en grupo.</w:t>
      </w:r>
    </w:p>
    <w:p>
      <w:pPr>
        <w:numPr>
          <w:ilvl w:val="0"/>
          <w:numId w:val="13"/>
        </w:numPr>
      </w:pPr>
      <w:r>
        <w:rPr/>
        <w:t xml:space="preserve">Mural colectivo que refleja el aprendizaje compartido.</w:t>
      </w:r>
    </w:p>
    <w:p>
      <w:pPr>
        <w:numPr>
          <w:ilvl w:val="0"/>
          <w:numId w:val="13"/>
        </w:numPr>
      </w:pPr>
      <w:r>
        <w:rPr/>
        <w:t xml:space="preserve">Respuestas a preguntas metacognitivas en la fase de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Padlet (Sustitución)    </w:t>
      </w:r>
      <w:r>
        <w:rPr/>
        <w:t xml:space="preserve">Los estudiantes pueden escribir sus frases breves sobre recuerdos familiares en un muro digital compartido en Padlet, en lugar de hacerlo solo en cuadernos físicos. Esto permite que el docente y compañeros lean y comenten de forma ordenada y visual.</w:t>
      </w:r>
      <w:r>
        <w:rPr/>
        <w:t xml:space="preserve">    </w:t>
      </w:r>
      <w:r>
        <w:rPr>
          <w:i w:val="1"/>
          <w:iCs w:val="1"/>
        </w:rPr>
        <w:t xml:space="preserve">Contribución:</w:t>
      </w:r>
      <w:r>
        <w:rPr/>
        <w:t xml:space="preserve"> Facilita la activación de conocimientos previos y la lluvia de ideas, promoviendo la participación inclusiva y el registro digital de palabras clave para futuras referencias.</w:t>
      </w:r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Video con subtítulos automáticos en YouTube (Aumento)    </w:t>
      </w:r>
      <w:r>
        <w:rPr/>
        <w:t xml:space="preserve">El docente presenta un video corto sobre testimonios o animaciones que abordan la historia personal como base para el crecimiento. Usar videos con subtítulos generados automáticamente permite que los estudiantes con diferentes estilos de aprendizaje o dificultades auditivas comprendan mejor el mensaje.</w:t>
      </w:r>
      <w:r>
        <w:rPr/>
        <w:t xml:space="preserve">    </w:t>
      </w:r>
      <w:r>
        <w:rPr>
          <w:i w:val="1"/>
          <w:iCs w:val="1"/>
        </w:rPr>
        <w:t xml:space="preserve">Contribución:</w:t>
      </w:r>
      <w:r>
        <w:rPr/>
        <w:t xml:space="preserve"> Mejora la comprensión y atención durante la motivación y enganche, preparando a los estudiantes para la reflexión personal.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Canva para Educación (Modificación)    </w:t>
      </w:r>
      <w:r>
        <w:rPr/>
        <w:t xml:space="preserve">Los estudiantes crean un "Mapa de mi historia y valores" digital usando plantillas visuales en Canva. Pueden añadir textos, imágenes, íconos y símbolos que representen momentos y valores importantes de su vida y familia.</w:t>
      </w:r>
      <w:r>
        <w:rPr/>
        <w:t xml:space="preserve">    </w:t>
      </w:r>
      <w:r>
        <w:rPr>
          <w:i w:val="1"/>
          <w:iCs w:val="1"/>
        </w:rPr>
        <w:t xml:space="preserve">Contribución:</w:t>
      </w:r>
      <w:r>
        <w:rPr/>
        <w:t xml:space="preserve"> Rediseña la actividad de escritura personal tradicional en una tarea creativa e interactiva que potencia la expresión visual y textual, facilitando la reflexión profunda sobre su identidad y valores.</w:t>
      </w:r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ChatGPT o IA educativa integrada para guiar reflexión (Aumento)    </w:t>
      </w:r>
      <w:r>
        <w:rPr/>
        <w:t xml:space="preserve">El docente puede ofrecer a los estudiantes preguntas generadas por IA para profundizar en su análisis. Por ejemplo, los estudiantes escriben breves textos y reciben preguntas o sugerencias que les invitan a considerar el impacto de sus experiencias en sus valores.</w:t>
      </w:r>
      <w:r>
        <w:rPr/>
        <w:t xml:space="preserve">    </w:t>
      </w:r>
      <w:r>
        <w:rPr>
          <w:i w:val="1"/>
          <w:iCs w:val="1"/>
        </w:rPr>
        <w:t xml:space="preserve">Contribución:</w:t>
      </w:r>
      <w:r>
        <w:rPr/>
        <w:t xml:space="preserve"> Mejora la calidad de la reflexión y escritura personal, apoyando el desarrollo de pensamiento crítico y autoexploración.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colaborativa en Google Slides (Modificación)    </w:t>
      </w:r>
      <w:r>
        <w:rPr/>
        <w:t xml:space="preserve">Los estudiantes comparten sus mapas digitales en una presentación grupal colaborativa. Cada quien puede explicar su mapa y conectar con las historias y valores de sus compañeros, fomentando el diálogo y la empatía.</w:t>
      </w:r>
      <w:r>
        <w:rPr/>
        <w:t xml:space="preserve">    </w:t>
      </w:r>
      <w:r>
        <w:rPr>
          <w:i w:val="1"/>
          <w:iCs w:val="1"/>
        </w:rPr>
        <w:t xml:space="preserve">Contribución:</w:t>
      </w:r>
      <w:r>
        <w:rPr/>
        <w:t xml:space="preserve"> Permite rediseñar la puesta en común tradicional en una actividad interactiva y colaborativa que fortalece el aprendizaje social y el respeto por la diversidad.</w:t>
      </w:r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Herramienta:</w:t>
      </w:r>
      <w:r>
        <w:rPr/>
        <w:t xml:space="preserve"> Encuesta rápida con Google Forms o Kahoot (Sustitución/Aumento)    </w:t>
      </w:r>
      <w:r>
        <w:rPr/>
        <w:t xml:space="preserve">Para evaluar la comprensión y reflexión final, el docente puede aplicar una encuesta o cuestionario breve con preguntas sobre la importancia de la historia personal y los valores desarrollados.</w:t>
      </w:r>
      <w:r>
        <w:rPr/>
        <w:t xml:space="preserve">    </w:t>
      </w:r>
      <w:r>
        <w:rPr>
          <w:i w:val="1"/>
          <w:iCs w:val="1"/>
        </w:rPr>
        <w:t xml:space="preserve">Contribución:</w:t>
      </w:r>
      <w:r>
        <w:rPr/>
        <w:t xml:space="preserve"> Facilita la evaluación formativa inmediata y motiva la autoevaluación, reforzando aprendizajes clave.</w:t>
      </w:r>
      <w:r>
        <w:rPr/>
        <w:t xml:space="preserve">  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"Soy persona con historia y crezco: Descubriendo mi identidad y valores"</w:t>
      </w:r>
    </w:p>
    <w:p>
      <w:pPr/>
      <w:r>
        <w:rPr/>
        <w:t xml:space="preserve">Para una sesión de 1 hora con metodología de Aprendizaje Basado en Retos, aquí se proponen ejemplos y casos que invitan a la reflexión personal y al trabajo colaborativo, alineados con los objetivos de descubrir la identidad y valores personales.</w:t>
      </w:r>
    </w:p>
    <w:p>
      <w:pPr/>
      <w:r>
        <w:rPr>
          <w:b w:val="1"/>
          <w:bCs w:val="1"/>
        </w:rPr>
        <w:t xml:space="preserve">Ejemplo Práctico 1: "Mi Árbol de Vida Personal"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Descripción:</w:t>
      </w:r>
      <w:r>
        <w:rPr/>
        <w:t xml:space="preserve"> Cada estudiante crea un "árbol de vida" donde representan sus raíces (familia, cultura, experiencias pasadas) y las ramas (valores, sueños, metas personales).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Reto:</w:t>
      </w:r>
      <w:r>
        <w:rPr/>
        <w:t xml:space="preserve"> Identificar al menos tres valores que han aprendido de su historia personal y explicar cómo esos valores guían sus decisiones hoy.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 conectado:</w:t>
      </w:r>
      <w:r>
        <w:rPr/>
        <w:t xml:space="preserve"> Reconocer la importancia de la historia personal en la formación de la identidad y los valores.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Proceso:</w:t>
      </w:r>
      <w:r>
        <w:rPr/>
        <w:t xml:space="preserve"> En grupos pequeños, los estudiantes comparten sus árboles y discuten las similitudes y diferencias, fomentando el respeto y la comprensión mutua.</w:t>
      </w:r>
    </w:p>
    <w:p>
      <w:pPr/>
      <w:r>
        <w:rPr>
          <w:b w:val="1"/>
          <w:bCs w:val="1"/>
        </w:rPr>
        <w:t xml:space="preserve">Ejemplo Práctico 2: "El Dilema de Sofía"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Descripción:</w:t>
      </w:r>
      <w:r>
        <w:rPr/>
        <w:t xml:space="preserve"> Presentar un caso ficticio de una estudiante, Sofía, que enfrenta un dilema ético: debe decidir si decir la verdad sobre un error que cometió en un proyecto escolar, sabiendo que podría afectar su calificación.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Reto:</w:t>
      </w:r>
      <w:r>
        <w:rPr/>
        <w:t xml:space="preserve"> Analizar las posibles decisiones de Sofía y los valores implicados (honestidad, responsabilidad, miedo a fallar).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 conectado:</w:t>
      </w:r>
      <w:r>
        <w:rPr/>
        <w:t xml:space="preserve"> Reflexionar sobre cómo los valores personales influyen en las decisiones diarias y en la construcción de la identidad.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Proceso:</w:t>
      </w:r>
      <w:r>
        <w:rPr/>
        <w:t xml:space="preserve"> En equipos, discutir y proponer la mejor decisión para Sofía, justificando su elección desde sus propios valores y experiencias.</w:t>
      </w:r>
    </w:p>
    <w:p>
      <w:pPr/>
      <w:r>
        <w:rPr>
          <w:b w:val="1"/>
          <w:bCs w:val="1"/>
        </w:rPr>
        <w:t xml:space="preserve">Ejemplo Práctico 3: "Historias de Vida Inspiradoras"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Descripción:</w:t>
      </w:r>
      <w:r>
        <w:rPr/>
        <w:t xml:space="preserve"> Presentar breves relatos reales o adaptados de personas jóvenes que han superado dificultades manteniendo sus valores (por ejemplo, un joven que ayuda a su comunidad a pesar de obstáculos).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Reto:</w:t>
      </w:r>
      <w:r>
        <w:rPr/>
        <w:t xml:space="preserve"> Identificar qué valores demuestran estas historias y cómo esos valores pueden aplicarse en la vida diaria de los estudiantes.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 conectado:</w:t>
      </w:r>
      <w:r>
        <w:rPr/>
        <w:t xml:space="preserve"> Valorar la importancia de la perseverancia, empatía y solidaridad como parte de la identidad personal y social.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Proceso:</w:t>
      </w:r>
      <w:r>
        <w:rPr/>
        <w:t xml:space="preserve"> Reflexión individual seguida de debate grupal para conectar las historias con sus propias experiencias y valores.</w:t>
      </w:r>
    </w:p>
    <w:p>
      <w:pPr/>
      <w:r>
        <w:rPr>
          <w:b w:val="1"/>
          <w:bCs w:val="1"/>
        </w:rPr>
        <w:t xml:space="preserve">Propuesta de Secuencia para la Sesión (60 minutos)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Tiempo</w:t>
            </w:r>
          </w:p>
        </w:tc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 min</w:t>
            </w:r>
          </w:p>
        </w:tc>
        <w:tc>
          <w:tcPr>
            <w:noWrap/>
          </w:tcPr>
          <w:p>
            <w:pPr/>
            <w:r>
              <w:rPr/>
              <w:t xml:space="preserve">Introducción y explicación del reto: "Descubrir mi identidad y valores a través de mi historia"</w:t>
            </w:r>
          </w:p>
        </w:tc>
        <w:tc>
          <w:tcPr>
            <w:noWrap/>
          </w:tcPr>
          <w:p>
            <w:pPr/>
            <w:r>
              <w:rPr/>
              <w:t xml:space="preserve">Motivar y contextualizar la actividad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20 min</w:t>
            </w:r>
          </w:p>
        </w:tc>
        <w:tc>
          <w:tcPr>
            <w:noWrap/>
          </w:tcPr>
          <w:p>
            <w:pPr/>
            <w:r>
              <w:rPr/>
              <w:t xml:space="preserve">Ejemplo Práctico 1: Crear y compartir el Árbol de Vida</w:t>
            </w:r>
          </w:p>
        </w:tc>
        <w:tc>
          <w:tcPr>
            <w:noWrap/>
          </w:tcPr>
          <w:p>
            <w:pPr/>
            <w:r>
              <w:rPr/>
              <w:t xml:space="preserve">Reconocer elementos formadores de identidad y valores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 min</w:t>
            </w:r>
          </w:p>
        </w:tc>
        <w:tc>
          <w:tcPr>
            <w:noWrap/>
          </w:tcPr>
          <w:p>
            <w:pPr/>
            <w:r>
              <w:rPr/>
              <w:t xml:space="preserve">Ejemplo Práctico 2: Análisis del Dilema de Sofía en grupos</w:t>
            </w:r>
          </w:p>
        </w:tc>
        <w:tc>
          <w:tcPr>
            <w:noWrap/>
          </w:tcPr>
          <w:p>
            <w:pPr/>
            <w:r>
              <w:rPr/>
              <w:t xml:space="preserve">Aplicar valores para la toma de decisiones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 min</w:t>
            </w:r>
          </w:p>
        </w:tc>
        <w:tc>
          <w:tcPr>
            <w:noWrap/>
          </w:tcPr>
          <w:p>
            <w:pPr/>
            <w:r>
              <w:rPr/>
              <w:t xml:space="preserve">Ejemplo Práctico 3: Reflexión y debate sobre historias inspiradoras</w:t>
            </w:r>
          </w:p>
        </w:tc>
        <w:tc>
          <w:tcPr>
            <w:noWrap/>
          </w:tcPr>
          <w:p>
            <w:pPr/>
            <w:r>
              <w:rPr/>
              <w:t xml:space="preserve">Fortalecer la conexión con valores positivos y la identidad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 min</w:t>
            </w:r>
          </w:p>
        </w:tc>
        <w:tc>
          <w:tcPr>
            <w:noWrap/>
          </w:tcPr>
          <w:p>
            <w:pPr/>
            <w:r>
              <w:rPr/>
              <w:t xml:space="preserve">Conclusión y reflexión final escrita: ¿Qué aprendí sobre mí y mis valores?</w:t>
            </w:r>
          </w:p>
        </w:tc>
        <w:tc>
          <w:tcPr>
            <w:noWrap/>
          </w:tcPr>
          <w:p>
            <w:pPr/>
            <w:r>
              <w:rPr/>
              <w:t xml:space="preserve">Consolidar el aprendizaje personal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38A2F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E92D3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4FB2A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A3D3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37106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8175F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FE6D9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DD11B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20212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474BD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C54FD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00845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CD490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7B23A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F075B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F0843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FE3A5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E906D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D21F6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2026-09-25T19:26:22-05:00</dcterms:created>
  <dcterms:modified xsi:type="dcterms:W3CDTF">2026-09-25T19:26:22-05:00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