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Movimientos, Concejos y Subsistemas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cómo han cambiado las ideas sobre la Tierra a lo largo de la historia, y cómo sus movimientos de rotación y traslación generan fenómenos cotidianos como el día, la noche y las estaciones. Además, los niños reconocerán a la Tierra como un cuerpo celeste compuesto por subsistemas que interactúan y producen fenómenos naturales visibles y relevantes para su vida diaria. Este aprendizaje es fundamental para desarrollar una conciencia ambiental desde temprana edad, relacionando la ciencia con su entorno inmediato y su experiencia cotidiana.</w:t>
      </w:r>
    </w:p>
    <w:p>
      <w:pPr/>
      <w:r>
        <w:rPr/>
        <w:t xml:space="preserve">A través de actividades basadas en la indagación, los alumnos formularán preguntas, investigarán y construirán conocimiento de forma activa y colaborativa. Esta experiencia les permitirá conectar con el pasado, entender fenómenos actuales y desarrollar habilidades para observar y explicar el mundo que los rodea.</w:t>
      </w:r>
    </w:p>
    <w:p/>
    <w:p>
      <w:pPr/>
      <w:r>
        <w:rPr>
          <w:color w:val="2b6cb0"/>
          <w:sz w:val="28"/>
          <w:szCs w:val="28"/>
          <w:b w:val="1"/>
          <w:bCs w:val="1"/>
        </w:rPr>
        <w:t xml:space="preserve">Objetivos de Aprendizaje</w:t>
      </w:r>
    </w:p>
    <w:p>
      <w:pPr>
        <w:numPr>
          <w:ilvl w:val="0"/>
          <w:numId w:val="1"/>
        </w:numPr>
      </w:pPr>
      <w:r>
        <w:rPr/>
        <w:t xml:space="preserve">Analizar los cambios históricos en las concepciones sobre la Tierra y sus movimientos.</w:t>
      </w:r>
    </w:p>
    <w:p>
      <w:pPr>
        <w:numPr>
          <w:ilvl w:val="0"/>
          <w:numId w:val="1"/>
        </w:numPr>
      </w:pPr>
      <w:r>
        <w:rPr/>
        <w:t xml:space="preserve">Describir los movimientos de rotación y traslación de la Tierra y sus consecuencias en la duración del día, la noche y las estaciones.</w:t>
      </w:r>
    </w:p>
    <w:p>
      <w:pPr>
        <w:numPr>
          <w:ilvl w:val="0"/>
          <w:numId w:val="1"/>
        </w:numPr>
      </w:pPr>
      <w:r>
        <w:rPr/>
        <w:t xml:space="preserve">Identificar los principales subsistemas de la Tierra y los fenómenos que se originan en ellos.</w:t>
      </w:r>
    </w:p>
    <w:p>
      <w:pPr>
        <w:numPr>
          <w:ilvl w:val="0"/>
          <w:numId w:val="1"/>
        </w:numPr>
      </w:pPr>
      <w:r>
        <w:rPr/>
        <w:t xml:space="preserve">Formular preguntas y plantear hipótesis relacionadas con los movimientos terrestres y sus efectos.</w:t>
      </w:r>
    </w:p>
    <w:p>
      <w:pPr>
        <w:numPr>
          <w:ilvl w:val="0"/>
          <w:numId w:val="1"/>
        </w:numPr>
      </w:pPr>
      <w:r>
        <w:rPr/>
        <w:t xml:space="preserve">Explicar con sus propias palabras la importancia de los movimientos de la Tierra en la vida cotidiana.</w:t>
      </w:r>
    </w:p>
    <w:p/>
    <w:p>
      <w:pPr/>
      <w:r>
        <w:rPr>
          <w:color w:val="2b6cb0"/>
          <w:sz w:val="28"/>
          <w:szCs w:val="28"/>
          <w:b w:val="1"/>
          <w:bCs w:val="1"/>
        </w:rPr>
        <w:t xml:space="preserve">Recursos Necesarios</w:t>
      </w:r>
    </w:p>
    <w:p>
      <w:pPr>
        <w:numPr>
          <w:ilvl w:val="0"/>
          <w:numId w:val="2"/>
        </w:numPr>
      </w:pPr>
      <w:r>
        <w:rPr/>
        <w:t xml:space="preserve">Pelotas de diferentes tamaños (1 por cada 3-4 estudiantes) para simular la Tierra y el Sol.</w:t>
      </w:r>
    </w:p>
    <w:p>
      <w:pPr>
        <w:numPr>
          <w:ilvl w:val="0"/>
          <w:numId w:val="2"/>
        </w:numPr>
      </w:pPr>
      <w:r>
        <w:rPr/>
        <w:t xml:space="preserve">Linterna o lámpara portátil (1 para cada grupo).</w:t>
      </w:r>
    </w:p>
    <w:p>
      <w:pPr>
        <w:numPr>
          <w:ilvl w:val="0"/>
          <w:numId w:val="2"/>
        </w:numPr>
      </w:pPr>
      <w:r>
        <w:rPr/>
        <w:t xml:space="preserve">Cartulinas y marcadores para elaborar líneas de tiempo y esquemas.</w:t>
      </w:r>
    </w:p>
    <w:p>
      <w:pPr>
        <w:numPr>
          <w:ilvl w:val="0"/>
          <w:numId w:val="2"/>
        </w:numPr>
      </w:pPr>
      <w:r>
        <w:rPr/>
        <w:t xml:space="preserve">Imágenes impresas de mapas antiguos y modernos de la Tierra.</w:t>
      </w:r>
    </w:p>
    <w:p>
      <w:pPr>
        <w:numPr>
          <w:ilvl w:val="0"/>
          <w:numId w:val="2"/>
        </w:numPr>
      </w:pPr>
      <w:r>
        <w:rPr/>
        <w:t xml:space="preserve">Video animado corto sobre los movimientos de la Tierra (4 minutos).</w:t>
      </w:r>
    </w:p>
    <w:p>
      <w:pPr>
        <w:numPr>
          <w:ilvl w:val="0"/>
          <w:numId w:val="2"/>
        </w:numPr>
      </w:pPr>
      <w:r>
        <w:rPr/>
        <w:t xml:space="preserve">Hojas de trabajo con preguntas guía y espacio para dibujo y escritura (1 por estudiante).</w:t>
      </w:r>
    </w:p>
    <w:p>
      <w:pPr>
        <w:numPr>
          <w:ilvl w:val="0"/>
          <w:numId w:val="2"/>
        </w:numPr>
      </w:pPr>
      <w:r>
        <w:rPr/>
        <w:t xml:space="preserve">Pizarrón y plumones para anotaciones colectivas.</w:t>
      </w:r>
    </w:p>
    <w:p>
      <w:pPr>
        <w:numPr>
          <w:ilvl w:val="0"/>
          <w:numId w:val="2"/>
        </w:numPr>
      </w:pPr>
      <w:r>
        <w:rPr/>
        <w:t xml:space="preserve">Computadora o proyector para mostrar video y presentaciones.</w:t>
      </w:r>
    </w:p>
    <w:p>
      <w:pPr>
        <w:numPr>
          <w:ilvl w:val="0"/>
          <w:numId w:val="2"/>
        </w:numPr>
      </w:pPr>
      <w:r>
        <w:rPr/>
        <w:t xml:space="preserve">Modelos simples de subsistemas terrestres (agua, aire, tierra, vida) en fichas o dibujos.</w:t>
      </w:r>
    </w:p>
    <w:p/>
    <w:p>
      <w:pPr/>
      <w:r>
        <w:rPr>
          <w:color w:val="2b6cb0"/>
          <w:sz w:val="28"/>
          <w:szCs w:val="28"/>
          <w:b w:val="1"/>
          <w:bCs w:val="1"/>
        </w:rPr>
        <w:t xml:space="preserve">Requisitos Previos</w:t>
      </w:r>
    </w:p>
    <w:p>
      <w:pPr>
        <w:numPr>
          <w:ilvl w:val="0"/>
          <w:numId w:val="3"/>
        </w:numPr>
      </w:pPr>
      <w:r>
        <w:rPr/>
        <w:t xml:space="preserve">Conocimiento básico sobre el planeta Tierra como hogar.</w:t>
      </w:r>
    </w:p>
    <w:p>
      <w:pPr>
        <w:numPr>
          <w:ilvl w:val="0"/>
          <w:numId w:val="3"/>
        </w:numPr>
      </w:pPr>
      <w:r>
        <w:rPr/>
        <w:t xml:space="preserve">Experiencias previas observando el día y la noche.</w:t>
      </w:r>
    </w:p>
    <w:p>
      <w:pPr>
        <w:numPr>
          <w:ilvl w:val="0"/>
          <w:numId w:val="3"/>
        </w:numPr>
      </w:pPr>
      <w:r>
        <w:rPr/>
        <w:t xml:space="preserve">Habilidades básicas para expresar ideas oralmente y por escrito.</w:t>
      </w:r>
    </w:p>
    <w:p>
      <w:pPr>
        <w:numPr>
          <w:ilvl w:val="0"/>
          <w:numId w:val="3"/>
        </w:numPr>
      </w:pPr>
      <w:r>
        <w:rPr/>
        <w:t xml:space="preserve">Capacidad para trabajar en equipo y escuchar a sus compañeros.</w:t>
      </w:r>
    </w:p>
    <w:p/>
    <w:p>
      <w:pPr/>
      <w:r>
        <w:rPr>
          <w:color w:val="2b6cb0"/>
          <w:sz w:val="28"/>
          <w:szCs w:val="28"/>
          <w:b w:val="1"/>
          <w:bCs w:val="1"/>
        </w:rPr>
        <w:t xml:space="preserve">Actividades</w:t>
      </w:r>
    </w:p>
    <w:p>
      <w:pPr/>
      <w:r>
        <w:rPr/>
        <w:t xml:space="preserve">Sesión 1: Descubriendo las ideas sobre la Tierra a través del tiempoFase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un viaje para conocer cómo las personas han pensado sobre la Tierra a lo largo de la historia y descubrirán sus movimientos que hacen que existan los días y las noches.</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grandes: una de la Tierra vista desde el espacio y otra antigua de un mapa del mundo. Pregunta: "¿Qué ven en estas imágenes? ¿Creen que las personas siempre pensaron que la Tierra era como la de la primera imagen o como la segunda? ¿Por qué?"</w:t>
      </w:r>
    </w:p>
    <w:p>
      <w:pPr>
        <w:numPr>
          <w:ilvl w:val="0"/>
          <w:numId w:val="4"/>
        </w:numPr>
      </w:pPr>
      <w:r>
        <w:rPr>
          <w:b w:val="1"/>
          <w:bCs w:val="1"/>
        </w:rPr>
        <w:t xml:space="preserve">Estudiantes:</w:t>
      </w:r>
      <w:r>
        <w:rPr/>
        <w:t xml:space="preserve"> Responden con sus ideas y observan las imágenes.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muchos años algunas personas pensaban que la Tierra era plana y que los barcos podían caer por el borde? ¿Quieren saber qué descubrieron después?"</w:t>
      </w:r>
    </w:p>
    <w:p>
      <w:pPr>
        <w:numPr>
          <w:ilvl w:val="0"/>
          <w:numId w:val="5"/>
        </w:numPr>
      </w:pPr>
      <w:r>
        <w:rPr>
          <w:b w:val="1"/>
          <w:bCs w:val="1"/>
        </w:rPr>
        <w:t xml:space="preserve">Estudiantes:</w:t>
      </w:r>
      <w:r>
        <w:rPr/>
        <w:t xml:space="preserve"> Muestran interés y expresan opiniones.</w:t>
      </w:r>
    </w:p>
    <w:p>
      <w:pPr/>
      <w:r>
        <w:rPr>
          <w:b w:val="1"/>
          <w:bCs w:val="1"/>
        </w:rPr>
        <w:t xml:space="preserve">Contextualización:</w:t>
      </w:r>
    </w:p>
    <w:p>
      <w:pPr/>
      <w:r>
        <w:rPr>
          <w:b w:val="1"/>
          <w:bCs w:val="1"/>
        </w:rPr>
        <w:t xml:space="preserve">Docente:</w:t>
      </w:r>
      <w:r>
        <w:rPr/>
        <w:t xml:space="preserve"> Relaciona el tema con la vida diaria: "Cada día ven el sol salir y ponerse, y sienten cuando hay calor o frío. Aprenderemos por qué sucede esto y cómo cambian las estaciones."</w:t>
      </w:r>
    </w:p>
    <w:p>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una línea del tiempo dibujada en el pizarrón con imágenes de cómo cambió la idea sobre la Tierra (Tierra plana, Tierra esférica, Tierra en el centro del universo, Tierra girando alrededor del Sol). Explica brevemente y con lenguaje sencillo.</w:t>
      </w:r>
    </w:p>
    <w:p>
      <w:pPr/>
      <w:r>
        <w:rPr>
          <w:b w:val="1"/>
          <w:bCs w:val="1"/>
        </w:rPr>
        <w:t xml:space="preserve">Actividad 1: Línea del tiempo de ideas sobre la Tierra</w:t>
      </w:r>
    </w:p>
    <w:p>
      <w:pPr>
        <w:numPr>
          <w:ilvl w:val="0"/>
          <w:numId w:val="6"/>
        </w:numPr>
      </w:pPr>
      <w:r>
        <w:rPr>
          <w:b w:val="1"/>
          <w:bCs w:val="1"/>
        </w:rPr>
        <w:t xml:space="preserve">Objetivo:</w:t>
      </w:r>
      <w:r>
        <w:rPr/>
        <w:t xml:space="preserve"> Analizar los cambios históricos en las concepciones sobre la Tierra.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imágenes recortadas y cartulinas para que armen una línea del tiempo con las ideas sobre la Tierra. Les pide que discutan cuál creen que fue la idea correcta y por qué.</w:t>
      </w:r>
    </w:p>
    <w:p>
      <w:pPr>
        <w:numPr>
          <w:ilvl w:val="1"/>
          <w:numId w:val="6"/>
        </w:numPr>
      </w:pPr>
      <w:r>
        <w:rPr>
          <w:b w:val="1"/>
          <w:bCs w:val="1"/>
        </w:rPr>
        <w:t xml:space="preserve">Estudiantes:</w:t>
      </w:r>
      <w:r>
        <w:rPr/>
        <w:t xml:space="preserve"> Colocan las imágenes en orden cronológico, discuten y anotan sus conclusiones.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del tiempo grupal con imágenes y palabras clave.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las discusiones, formula preguntas como "¿Por qué creen que cambiaron las ideas?", "¿Cómo se dan cuenta qué idea es más cercana a la realidad?"</w:t>
      </w:r>
    </w:p>
    <w:p>
      <w:pPr/>
      <w:r>
        <w:rPr>
          <w:b w:val="1"/>
          <w:bCs w:val="1"/>
        </w:rPr>
        <w:t xml:space="preserve">Actividad 2: Video y preguntas para reflexionar</w:t>
      </w:r>
    </w:p>
    <w:p>
      <w:pPr>
        <w:numPr>
          <w:ilvl w:val="0"/>
          <w:numId w:val="7"/>
        </w:numPr>
      </w:pPr>
      <w:r>
        <w:rPr>
          <w:b w:val="1"/>
          <w:bCs w:val="1"/>
        </w:rPr>
        <w:t xml:space="preserve">Objetivo:</w:t>
      </w:r>
      <w:r>
        <w:rPr/>
        <w:t xml:space="preserve"> Comprender la importancia de los movimientos de rotación y traslación.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 video animado corto que explica los movimientos de la Tierra y sus efectos en el día, la noche y las estaciones.</w:t>
      </w:r>
    </w:p>
    <w:p>
      <w:pPr>
        <w:numPr>
          <w:ilvl w:val="1"/>
          <w:numId w:val="7"/>
        </w:numPr>
      </w:pPr>
      <w:r>
        <w:rPr>
          <w:b w:val="1"/>
          <w:bCs w:val="1"/>
        </w:rPr>
        <w:t xml:space="preserve">Estudiantes:</w:t>
      </w:r>
      <w:r>
        <w:rPr/>
        <w:t xml:space="preserve"> Observan atentamente y anotan en sus hojas de trabajo una pregunta que les haya surgido o algo que les haya gustado.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Pregunta o comentario escrito.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Recoge las preguntas para iniciar la siguiente sesión, aclara dudas y conecta con lo anterior.</w:t>
      </w:r>
    </w:p>
    <w:p>
      <w:pPr/>
      <w:r>
        <w:rPr>
          <w:b w:val="1"/>
          <w:bCs w:val="1"/>
        </w:rPr>
        <w:t xml:space="preserve">Diferenciación:</w:t>
      </w:r>
    </w:p>
    <w:p>
      <w:pPr>
        <w:numPr>
          <w:ilvl w:val="0"/>
          <w:numId w:val="8"/>
        </w:numPr>
      </w:pPr>
      <w:r>
        <w:rPr/>
        <w:t xml:space="preserve">Para estudiantes que terminan antes: Pueden crear un dibujo que represente la Tierra como pensaban las personas antiguas.</w:t>
      </w:r>
    </w:p>
    <w:p>
      <w:pPr>
        <w:numPr>
          <w:ilvl w:val="0"/>
          <w:numId w:val="8"/>
        </w:numPr>
      </w:pPr>
      <w:r>
        <w:rPr/>
        <w:t xml:space="preserve">Para estudiantes que necesitan apoyo: Trabajan con un compañero guía y el docente les hace preguntas más sencillas para ayudarlos a ordenar las imágenes.</w:t>
      </w:r>
    </w:p>
    <w:p>
      <w:pPr/>
      <w:r>
        <w:rPr>
          <w:b w:val="1"/>
          <w:bCs w:val="1"/>
        </w:rPr>
        <w:t xml:space="preserve">Transición:</w:t>
      </w:r>
      <w:r>
        <w:rPr>
          <w:b w:val="1"/>
          <w:bCs w:val="1"/>
        </w:rPr>
        <w:t xml:space="preserve"> El docente explica que en la siguiente sesión investigarán cómo la Tierra se mueve y por qué eso hace que haya día y noche.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compartir una palabra o frase que recuerden sobre las ideas antiguas de la Tierra.</w:t>
      </w:r>
    </w:p>
    <w:p>
      <w:pPr/>
      <w:r>
        <w:rPr>
          <w:b w:val="1"/>
          <w:bCs w:val="1"/>
        </w:rPr>
        <w:t xml:space="preserve">Estudiantes:</w:t>
      </w:r>
      <w:r>
        <w:rPr/>
        <w:t xml:space="preserve"> Participan en ronda rápida.</w:t>
      </w:r>
    </w:p>
    <w:p>
      <w:pPr/>
      <w:r>
        <w:rPr>
          <w:b w:val="1"/>
          <w:bCs w:val="1"/>
        </w:rPr>
        <w:t xml:space="preserve">Reflexión metacognitiva:</w:t>
      </w:r>
    </w:p>
    <w:p>
      <w:pPr>
        <w:numPr>
          <w:ilvl w:val="0"/>
          <w:numId w:val="9"/>
        </w:numPr>
      </w:pPr>
      <w:r>
        <w:rPr/>
        <w:t xml:space="preserve">¿Qué idea sobre la Tierra te pareció más interesante y por qué?</w:t>
      </w:r>
    </w:p>
    <w:p>
      <w:pPr>
        <w:numPr>
          <w:ilvl w:val="0"/>
          <w:numId w:val="9"/>
        </w:numPr>
      </w:pPr>
      <w:r>
        <w:rPr/>
        <w:t xml:space="preserve">¿Qué preguntas tienes sobre cómo se mueve la Tierra?</w:t>
      </w:r>
    </w:p>
    <w:p>
      <w:pPr/>
      <w:r>
        <w:rPr>
          <w:b w:val="1"/>
          <w:bCs w:val="1"/>
        </w:rPr>
        <w:t xml:space="preserve">Docente:</w:t>
      </w:r>
      <w:r>
        <w:rPr/>
        <w:t xml:space="preserve"> Escucha respuestas, da retroalimentación positiva y anima a seguir investigando.</w:t>
      </w:r>
    </w:p>
    <w:p>
      <w:pPr/>
      <w:r>
        <w:rPr>
          <w:b w:val="1"/>
          <w:bCs w:val="1"/>
        </w:rPr>
        <w:t xml:space="preserve">Transferencia:</w:t>
      </w:r>
    </w:p>
    <w:p>
      <w:pPr/>
      <w:r>
        <w:rPr>
          <w:b w:val="1"/>
          <w:bCs w:val="1"/>
        </w:rPr>
        <w:t xml:space="preserve">Docente:</w:t>
      </w:r>
      <w:r>
        <w:rPr/>
        <w:t xml:space="preserve"> Explica que en la próxima clase usarán una linterna y una pelota para simular cómo la Tierra se mueve.</w:t>
      </w:r>
    </w:p>
    <w:p>
      <w:pPr/>
      <w:r>
        <w:rPr/>
        <w:t xml:space="preserve">Sesión 2: Movimientos de la Tierra y la duración del día y la nocheFase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el objetivo: entender cómo el movimiento de rotación causa el día y la noche.</w:t>
      </w:r>
    </w:p>
    <w:p>
      <w:pPr/>
      <w:r>
        <w:rPr>
          <w:b w:val="1"/>
          <w:bCs w:val="1"/>
        </w:rPr>
        <w:t xml:space="preserve">Activación de conocimientos previos:</w:t>
      </w:r>
    </w:p>
    <w:p>
      <w:pPr>
        <w:numPr>
          <w:ilvl w:val="0"/>
          <w:numId w:val="10"/>
        </w:numPr>
      </w:pPr>
      <w:r>
        <w:rPr>
          <w:b w:val="1"/>
          <w:bCs w:val="1"/>
        </w:rPr>
        <w:t xml:space="preserve">Docente:</w:t>
      </w:r>
      <w:r>
        <w:rPr/>
        <w:t xml:space="preserve"> Pregunta: "¿Qué es lo que hace que cuando amanecemos haya luz y cuando dormimos haya oscuridad?"</w:t>
      </w:r>
    </w:p>
    <w:p>
      <w:pPr>
        <w:numPr>
          <w:ilvl w:val="0"/>
          <w:numId w:val="10"/>
        </w:numPr>
      </w:pPr>
      <w:r>
        <w:rPr>
          <w:b w:val="1"/>
          <w:bCs w:val="1"/>
        </w:rPr>
        <w:t xml:space="preserve">Estudiantes:</w:t>
      </w:r>
      <w:r>
        <w:rPr/>
        <w:t xml:space="preserve"> Responden y comparten ideas.</w:t>
      </w:r>
    </w:p>
    <w:p>
      <w:pPr/>
      <w:r>
        <w:rPr>
          <w:b w:val="1"/>
          <w:bCs w:val="1"/>
        </w:rPr>
        <w:t xml:space="preserve">Motivación y enganche:</w:t>
      </w:r>
    </w:p>
    <w:p>
      <w:pPr>
        <w:numPr>
          <w:ilvl w:val="0"/>
          <w:numId w:val="11"/>
        </w:numPr>
      </w:pPr>
      <w:r>
        <w:rPr>
          <w:b w:val="1"/>
          <w:bCs w:val="1"/>
        </w:rPr>
        <w:t xml:space="preserve">Docente:</w:t>
      </w:r>
      <w:r>
        <w:rPr/>
        <w:t xml:space="preserve"> Propone un reto: "Vamos a descubrir por qué la Tierra tiene día y noche usando una linterna y una pelota. ¿Quieren ser científicos?"</w:t>
      </w:r>
    </w:p>
    <w:p>
      <w:pPr>
        <w:numPr>
          <w:ilvl w:val="0"/>
          <w:numId w:val="11"/>
        </w:numPr>
      </w:pPr>
      <w:r>
        <w:rPr>
          <w:b w:val="1"/>
          <w:bCs w:val="1"/>
        </w:rPr>
        <w:t xml:space="preserve">Estudiantes:</w:t>
      </w:r>
      <w:r>
        <w:rPr/>
        <w:t xml:space="preserve"> Expresan entusiasmo.</w:t>
      </w:r>
    </w:p>
    <w:p>
      <w:pPr/>
      <w:r>
        <w:rPr>
          <w:b w:val="1"/>
          <w:bCs w:val="1"/>
        </w:rPr>
        <w:t xml:space="preserve">Contextualización:</w:t>
      </w:r>
    </w:p>
    <w:p>
      <w:pPr/>
      <w:r>
        <w:rPr>
          <w:b w:val="1"/>
          <w:bCs w:val="1"/>
        </w:rPr>
        <w:t xml:space="preserve">Docente:</w:t>
      </w:r>
      <w:r>
        <w:rPr/>
        <w:t xml:space="preserve"> Relaciona el movimiento de rotación con la rutina diaria: "Cuando la Tierra gira, nosotros vemos al sol salir y luego esconderse, y eso marca nuestro tiempo para jugar, estudiar y descansar."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la Tierra gira sobre sí misma y eso se llama rotación, que dura aproximadamente 24 horas y genera el día y la noche.</w:t>
      </w:r>
    </w:p>
    <w:p>
      <w:pPr/>
      <w:r>
        <w:rPr>
          <w:b w:val="1"/>
          <w:bCs w:val="1"/>
        </w:rPr>
        <w:t xml:space="preserve">Actividad 1: Simulación del movimiento de rotación</w:t>
      </w:r>
    </w:p>
    <w:p>
      <w:pPr>
        <w:numPr>
          <w:ilvl w:val="0"/>
          <w:numId w:val="12"/>
        </w:numPr>
      </w:pPr>
      <w:r>
        <w:rPr>
          <w:b w:val="1"/>
          <w:bCs w:val="1"/>
        </w:rPr>
        <w:t xml:space="preserve">Objetivo:</w:t>
      </w:r>
      <w:r>
        <w:rPr/>
        <w:t xml:space="preserve"> Describir el movimiento de rotación y su relación con el día y la noche.</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a los estudiantes en grupos de 4. Entrega una pelota para simular la Tierra y una linterna para simular el Sol.</w:t>
      </w:r>
    </w:p>
    <w:p>
      <w:pPr>
        <w:numPr>
          <w:ilvl w:val="1"/>
          <w:numId w:val="12"/>
        </w:numPr>
      </w:pPr>
      <w:r>
        <w:rPr/>
        <w:t xml:space="preserve">Indica que un estudiante sostiene la linterna fija y otro hace girar la pelota lentamente mientras los demás observan qué parte de la pelota está iluminada y cuál en sombra.</w:t>
      </w:r>
    </w:p>
    <w:p>
      <w:pPr>
        <w:numPr>
          <w:ilvl w:val="1"/>
          <w:numId w:val="12"/>
        </w:numPr>
      </w:pPr>
      <w:r>
        <w:rPr/>
        <w:t xml:space="preserve">Pide que observen cómo cambia la luz y qué representa eso para el día y la noche.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Explicación oral grupal sobre qué sucedió en la simulación.</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Formula preguntas guía: "¿Qué parte de la pelota tiene luz? ¿Qué parte está oscura? ¿Cómo se relaciona esto con el día y la noche en la Tierra?"</w:t>
      </w:r>
    </w:p>
    <w:p>
      <w:pPr/>
      <w:r>
        <w:rPr>
          <w:b w:val="1"/>
          <w:bCs w:val="1"/>
        </w:rPr>
        <w:t xml:space="preserve">Actividad 2: Registro gráfico y escritura</w:t>
      </w:r>
    </w:p>
    <w:p>
      <w:pPr>
        <w:numPr>
          <w:ilvl w:val="0"/>
          <w:numId w:val="13"/>
        </w:numPr>
      </w:pPr>
      <w:r>
        <w:rPr>
          <w:b w:val="1"/>
          <w:bCs w:val="1"/>
        </w:rPr>
        <w:t xml:space="preserve">Objetivo:</w:t>
      </w:r>
      <w:r>
        <w:rPr/>
        <w:t xml:space="preserve"> Explicar con sus palabras la relación entre rotación y día/noche.</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hojas de trabajo con espacio para dibujar la Tierra iluminada y oscura y escribir una frase que explique el fenómeno.</w:t>
      </w:r>
    </w:p>
    <w:p>
      <w:pPr>
        <w:numPr>
          <w:ilvl w:val="1"/>
          <w:numId w:val="13"/>
        </w:numPr>
      </w:pPr>
      <w:r>
        <w:rPr>
          <w:b w:val="1"/>
          <w:bCs w:val="1"/>
        </w:rPr>
        <w:t xml:space="preserve">Estudiantes:</w:t>
      </w:r>
      <w:r>
        <w:rPr/>
        <w:t xml:space="preserve"> Dibuja y escriben su explicación.</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Dibujo y frase escrita.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Apoya con vocabulario y corrige con preguntas si es necesario.</w:t>
      </w:r>
    </w:p>
    <w:p>
      <w:pPr/>
      <w:r>
        <w:rPr>
          <w:b w:val="1"/>
          <w:bCs w:val="1"/>
        </w:rPr>
        <w:t xml:space="preserve">Diferenciación:</w:t>
      </w:r>
    </w:p>
    <w:p>
      <w:pPr>
        <w:numPr>
          <w:ilvl w:val="0"/>
          <w:numId w:val="14"/>
        </w:numPr>
      </w:pPr>
      <w:r>
        <w:rPr/>
        <w:t xml:space="preserve">Para estudiantes que terminan antes: Pueden representar la rotación con movimientos corporales lentos en círculo.</w:t>
      </w:r>
    </w:p>
    <w:p>
      <w:pPr>
        <w:numPr>
          <w:ilvl w:val="0"/>
          <w:numId w:val="14"/>
        </w:numPr>
      </w:pPr>
      <w:r>
        <w:rPr/>
        <w:t xml:space="preserve">Para estudiantes que necesitan apoyo: Usan dibujos guiados y frases modelo para completar la actividad escrita.</w:t>
      </w:r>
    </w:p>
    <w:p>
      <w:pPr/>
      <w:r>
        <w:rPr>
          <w:b w:val="1"/>
          <w:bCs w:val="1"/>
        </w:rPr>
        <w:t xml:space="preserve">Transición:</w:t>
      </w:r>
      <w:r>
        <w:rPr>
          <w:b w:val="1"/>
          <w:bCs w:val="1"/>
        </w:rPr>
        <w:t xml:space="preserve"> El docente anticipa que en la siguiente sesión descubrirán por qué cambian las estaciones.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compartir qué aprendieron sobre el día y la noche y cómo la Tierra gira para que eso suceda.</w:t>
      </w:r>
    </w:p>
    <w:p>
      <w:pPr/>
      <w:r>
        <w:rPr>
          <w:b w:val="1"/>
          <w:bCs w:val="1"/>
        </w:rPr>
        <w:t xml:space="preserve">Reflexión metacognitiva:</w:t>
      </w:r>
    </w:p>
    <w:p>
      <w:pPr>
        <w:numPr>
          <w:ilvl w:val="0"/>
          <w:numId w:val="15"/>
        </w:numPr>
      </w:pPr>
      <w:r>
        <w:rPr/>
        <w:t xml:space="preserve">¿Por qué creen que en algunos lugares está de día y en otros de noche al mismo tiempo?</w:t>
      </w:r>
    </w:p>
    <w:p>
      <w:pPr>
        <w:numPr>
          <w:ilvl w:val="0"/>
          <w:numId w:val="15"/>
        </w:numPr>
      </w:pPr>
      <w:r>
        <w:rPr/>
        <w:t xml:space="preserve">¿Cómo se sintieron haciendo la simulación con la pelota y la linterna?</w:t>
      </w:r>
    </w:p>
    <w:p>
      <w:pPr/>
      <w:r>
        <w:rPr>
          <w:b w:val="1"/>
          <w:bCs w:val="1"/>
        </w:rPr>
        <w:t xml:space="preserve">Docente:</w:t>
      </w:r>
      <w:r>
        <w:rPr/>
        <w:t xml:space="preserve"> Reconoce la participación y motiva para la siguiente sesión.</w:t>
      </w:r>
    </w:p>
    <w:p>
      <w:pPr/>
      <w:r>
        <w:rPr>
          <w:b w:val="1"/>
          <w:bCs w:val="1"/>
        </w:rPr>
        <w:t xml:space="preserve">Transferencia:</w:t>
      </w:r>
    </w:p>
    <w:p>
      <w:pPr/>
      <w:r>
        <w:rPr>
          <w:b w:val="1"/>
          <w:bCs w:val="1"/>
        </w:rPr>
        <w:t xml:space="preserve">Docente:</w:t>
      </w:r>
      <w:r>
        <w:rPr/>
        <w:t xml:space="preserve"> Explica que ahora investigarán el movimiento que causa las estaciones del año.</w:t>
      </w:r>
    </w:p>
    <w:p>
      <w:pPr/>
      <w:r>
        <w:rPr/>
        <w:t xml:space="preserve">Sesión 3: El movimiento de traslación y las estaciones del añoFase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rotación y presenta el nuevo objetivo: comprender el movimiento de traslación y cómo genera las estaciones.</w:t>
      </w:r>
    </w:p>
    <w:p>
      <w:pPr/>
      <w:r>
        <w:rPr>
          <w:b w:val="1"/>
          <w:bCs w:val="1"/>
        </w:rPr>
        <w:t xml:space="preserve">Activación de conocimientos previos:</w:t>
      </w:r>
    </w:p>
    <w:p>
      <w:pPr>
        <w:numPr>
          <w:ilvl w:val="0"/>
          <w:numId w:val="16"/>
        </w:numPr>
      </w:pPr>
      <w:r>
        <w:rPr>
          <w:b w:val="1"/>
          <w:bCs w:val="1"/>
        </w:rPr>
        <w:t xml:space="preserve">Docente:</w:t>
      </w:r>
      <w:r>
        <w:rPr/>
        <w:t xml:space="preserve"> Pregunta: "¿Han notado que en algunos meses hace más frío y en otros más calor? ¿Por qué creen que pasa eso?"</w:t>
      </w:r>
    </w:p>
    <w:p>
      <w:pPr>
        <w:numPr>
          <w:ilvl w:val="0"/>
          <w:numId w:val="16"/>
        </w:numPr>
      </w:pPr>
      <w:r>
        <w:rPr>
          <w:b w:val="1"/>
          <w:bCs w:val="1"/>
        </w:rPr>
        <w:t xml:space="preserve">Estudiantes:</w:t>
      </w:r>
      <w:r>
        <w:rPr/>
        <w:t xml:space="preserve"> Comparten experiencias y conjeturas.</w:t>
      </w:r>
    </w:p>
    <w:p>
      <w:pPr/>
      <w:r>
        <w:rPr>
          <w:b w:val="1"/>
          <w:bCs w:val="1"/>
        </w:rPr>
        <w:t xml:space="preserve">Motivación y enganche:</w:t>
      </w:r>
    </w:p>
    <w:p>
      <w:pPr>
        <w:numPr>
          <w:ilvl w:val="0"/>
          <w:numId w:val="17"/>
        </w:numPr>
      </w:pPr>
      <w:r>
        <w:rPr>
          <w:b w:val="1"/>
          <w:bCs w:val="1"/>
        </w:rPr>
        <w:t xml:space="preserve">Docente:</w:t>
      </w:r>
      <w:r>
        <w:rPr/>
        <w:t xml:space="preserve"> Dice: "Vamos a usar la pelota y la linterna para descubrir por qué cambian las estaciones y cómo la Tierra viaja alrededor del Sol."</w:t>
      </w:r>
    </w:p>
    <w:p>
      <w:pPr>
        <w:numPr>
          <w:ilvl w:val="0"/>
          <w:numId w:val="17"/>
        </w:numPr>
      </w:pPr>
      <w:r>
        <w:rPr>
          <w:b w:val="1"/>
          <w:bCs w:val="1"/>
        </w:rPr>
        <w:t xml:space="preserve">Estudiantes:</w:t>
      </w:r>
      <w:r>
        <w:rPr/>
        <w:t xml:space="preserve"> Muestran curiosidad y entusiasmo.</w:t>
      </w:r>
    </w:p>
    <w:p>
      <w:pPr/>
      <w:r>
        <w:rPr>
          <w:b w:val="1"/>
          <w:bCs w:val="1"/>
        </w:rPr>
        <w:t xml:space="preserve">Contextualización:</w:t>
      </w:r>
    </w:p>
    <w:p>
      <w:pPr/>
      <w:r>
        <w:rPr>
          <w:b w:val="1"/>
          <w:bCs w:val="1"/>
        </w:rPr>
        <w:t xml:space="preserve">Docente:</w:t>
      </w:r>
      <w:r>
        <w:rPr/>
        <w:t xml:space="preserve"> Relaciona las estaciones con actividades cotidianas (ropa, alimentos, festividades).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Tierra gira alrededor del Sol, en un movimiento llamado traslación, que dura un año y que junto con la inclinación de la Tierra causa las estaciones.</w:t>
      </w:r>
    </w:p>
    <w:p>
      <w:pPr/>
      <w:r>
        <w:rPr>
          <w:b w:val="1"/>
          <w:bCs w:val="1"/>
        </w:rPr>
        <w:t xml:space="preserve">Actividad 1: Simulación del movimiento de traslación y estaciones</w:t>
      </w:r>
    </w:p>
    <w:p>
      <w:pPr>
        <w:numPr>
          <w:ilvl w:val="0"/>
          <w:numId w:val="18"/>
        </w:numPr>
      </w:pPr>
      <w:r>
        <w:rPr>
          <w:b w:val="1"/>
          <w:bCs w:val="1"/>
        </w:rPr>
        <w:t xml:space="preserve">Objetivo:</w:t>
      </w:r>
      <w:r>
        <w:rPr/>
        <w:t xml:space="preserve"> Describir el movimiento de traslación y su relación con las estaciones.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grupos, un estudiante sostiene la linterna fija (Sol). Otro hace girar la pelota alrededor de la linterna simulando la traslación. El docente señala la inclinación de la pelota y pide observar dónde recibe más luz.</w:t>
      </w:r>
    </w:p>
    <w:p>
      <w:pPr>
        <w:numPr>
          <w:ilvl w:val="1"/>
          <w:numId w:val="18"/>
        </w:numPr>
      </w:pPr>
      <w:r>
        <w:rPr>
          <w:b w:val="1"/>
          <w:bCs w:val="1"/>
        </w:rPr>
        <w:t xml:space="preserve">Estudiantes:</w:t>
      </w:r>
      <w:r>
        <w:rPr/>
        <w:t xml:space="preserve"> Observar, discutir y anotar en sus hojas de trabajo qué parte está más iluminada en cada posición.</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Registro gráfico de la posición de la Tierra y explicación de las estaciones.</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Hace preguntas como "¿Qué parte de la Tierra recibe más luz? ¿Qué estación creen que es en ese lugar?"</w:t>
      </w:r>
    </w:p>
    <w:p>
      <w:pPr/>
      <w:r>
        <w:rPr>
          <w:b w:val="1"/>
          <w:bCs w:val="1"/>
        </w:rPr>
        <w:t xml:space="preserve">Actividad 2: Elaboración de un esquema de estaciones</w:t>
      </w:r>
    </w:p>
    <w:p>
      <w:pPr>
        <w:numPr>
          <w:ilvl w:val="0"/>
          <w:numId w:val="19"/>
        </w:numPr>
      </w:pPr>
      <w:r>
        <w:rPr>
          <w:b w:val="1"/>
          <w:bCs w:val="1"/>
        </w:rPr>
        <w:t xml:space="preserve">Objetivo:</w:t>
      </w:r>
      <w:r>
        <w:rPr/>
        <w:t xml:space="preserve"> Identificar y explicar las estaciones del año.</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hojas para que los estudiantes dibujen la Tierra en diferentes posiciones y escriban la estación correspondiente.</w:t>
      </w:r>
    </w:p>
    <w:p>
      <w:pPr>
        <w:numPr>
          <w:ilvl w:val="1"/>
          <w:numId w:val="19"/>
        </w:numPr>
      </w:pPr>
      <w:r>
        <w:rPr>
          <w:b w:val="1"/>
          <w:bCs w:val="1"/>
        </w:rPr>
        <w:t xml:space="preserve">Estudiantes:</w:t>
      </w:r>
      <w:r>
        <w:rPr/>
        <w:t xml:space="preserve"> Realizan el esquema y escriben las estaciones.</w:t>
      </w:r>
    </w:p>
    <w:p>
      <w:pPr>
        <w:numPr>
          <w:ilvl w:val="0"/>
          <w:numId w:val="19"/>
        </w:numPr>
      </w:pPr>
      <w:r>
        <w:rPr>
          <w:b w:val="1"/>
          <w:bCs w:val="1"/>
        </w:rPr>
        <w:t xml:space="preserve">Organización:</w:t>
      </w:r>
      <w:r>
        <w:rPr/>
        <w:t xml:space="preserve"> Individual o en parejas.</w:t>
      </w:r>
    </w:p>
    <w:p>
      <w:pPr>
        <w:numPr>
          <w:ilvl w:val="0"/>
          <w:numId w:val="19"/>
        </w:numPr>
      </w:pPr>
      <w:r>
        <w:rPr>
          <w:b w:val="1"/>
          <w:bCs w:val="1"/>
        </w:rPr>
        <w:t xml:space="preserve">Producto:</w:t>
      </w:r>
      <w:r>
        <w:rPr/>
        <w:t xml:space="preserve"> Esquema ilustrado con estaciones.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Apoya con vocabulario y corrige dudas.</w:t>
      </w:r>
    </w:p>
    <w:p>
      <w:pPr/>
      <w:r>
        <w:rPr>
          <w:b w:val="1"/>
          <w:bCs w:val="1"/>
        </w:rPr>
        <w:t xml:space="preserve">Diferenciación:</w:t>
      </w:r>
    </w:p>
    <w:p>
      <w:pPr>
        <w:numPr>
          <w:ilvl w:val="0"/>
          <w:numId w:val="20"/>
        </w:numPr>
      </w:pPr>
      <w:r>
        <w:rPr/>
        <w:t xml:space="preserve">Para estudiantes avanzados: Pueden investigar sobre estaciones en otros planetas.</w:t>
      </w:r>
    </w:p>
    <w:p>
      <w:pPr>
        <w:numPr>
          <w:ilvl w:val="0"/>
          <w:numId w:val="20"/>
        </w:numPr>
      </w:pPr>
      <w:r>
        <w:rPr/>
        <w:t xml:space="preserve">Para estudiantes con dificultades: Trabajan con dibujos guiados y apoyo del docente o compañeros.</w:t>
      </w:r>
    </w:p>
    <w:p>
      <w:pPr/>
      <w:r>
        <w:rPr>
          <w:b w:val="1"/>
          <w:bCs w:val="1"/>
        </w:rPr>
        <w:t xml:space="preserve">Transición:</w:t>
      </w:r>
      <w:r>
        <w:rPr>
          <w:b w:val="1"/>
          <w:bCs w:val="1"/>
        </w:rPr>
        <w:t xml:space="preserve"> El docente explica que en la siguiente sesión conocerán los subsistemas de la Tierra y sus fenómenos.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mencionar una estación y qué sucede en ella.</w:t>
      </w:r>
    </w:p>
    <w:p>
      <w:pPr/>
      <w:r>
        <w:rPr>
          <w:b w:val="1"/>
          <w:bCs w:val="1"/>
        </w:rPr>
        <w:t xml:space="preserve">Reflexión metacognitiva:</w:t>
      </w:r>
    </w:p>
    <w:p>
      <w:pPr>
        <w:numPr>
          <w:ilvl w:val="0"/>
          <w:numId w:val="21"/>
        </w:numPr>
      </w:pPr>
      <w:r>
        <w:rPr/>
        <w:t xml:space="preserve">¿Qué aprendiste sobre el movimiento de traslación?</w:t>
      </w:r>
    </w:p>
    <w:p>
      <w:pPr>
        <w:numPr>
          <w:ilvl w:val="0"/>
          <w:numId w:val="21"/>
        </w:numPr>
      </w:pPr>
      <w:r>
        <w:rPr/>
        <w:t xml:space="preserve">¿Por qué cambian las estaciones?</w:t>
      </w:r>
    </w:p>
    <w:p>
      <w:pPr/>
      <w:r>
        <w:rPr>
          <w:b w:val="1"/>
          <w:bCs w:val="1"/>
        </w:rPr>
        <w:t xml:space="preserve">Docente:</w:t>
      </w:r>
      <w:r>
        <w:rPr/>
        <w:t xml:space="preserve"> Refuerza conceptos y vincula con el siguiente tema.</w:t>
      </w:r>
    </w:p>
    <w:p>
      <w:pPr/>
      <w:r>
        <w:rPr/>
        <w:t xml:space="preserve">Sesión 4: La Tierra y sus subsistemas: agua, aire, tierra y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Introduce el concepto de la Tierra como un cuerpo formado por subsistemas que interactúan y producen fenómenos naturales.</w:t>
      </w:r>
    </w:p>
    <w:p>
      <w:pPr/>
      <w:r>
        <w:rPr>
          <w:b w:val="1"/>
          <w:bCs w:val="1"/>
        </w:rPr>
        <w:t xml:space="preserve">Activación de conocimientos previos:</w:t>
      </w:r>
    </w:p>
    <w:p>
      <w:pPr>
        <w:numPr>
          <w:ilvl w:val="0"/>
          <w:numId w:val="22"/>
        </w:numPr>
      </w:pPr>
      <w:r>
        <w:rPr>
          <w:b w:val="1"/>
          <w:bCs w:val="1"/>
        </w:rPr>
        <w:t xml:space="preserve">Docente:</w:t>
      </w:r>
      <w:r>
        <w:rPr/>
        <w:t xml:space="preserve"> Pregunta: "¿Qué cosas conocen que forman parte de la Tierra? ¿Han escuchado hablar del agua, aire, tierra o seres vivos?"</w:t>
      </w:r>
    </w:p>
    <w:p>
      <w:pPr>
        <w:numPr>
          <w:ilvl w:val="0"/>
          <w:numId w:val="22"/>
        </w:numPr>
      </w:pPr>
      <w:r>
        <w:rPr>
          <w:b w:val="1"/>
          <w:bCs w:val="1"/>
        </w:rPr>
        <w:t xml:space="preserve">Estudiantes:</w:t>
      </w:r>
      <w:r>
        <w:rPr/>
        <w:t xml:space="preserve"> Responden y discuten.</w:t>
      </w:r>
    </w:p>
    <w:p>
      <w:pPr/>
      <w:r>
        <w:rPr>
          <w:b w:val="1"/>
          <w:bCs w:val="1"/>
        </w:rPr>
        <w:t xml:space="preserve">Motivación y enganche:</w:t>
      </w:r>
    </w:p>
    <w:p>
      <w:pPr>
        <w:numPr>
          <w:ilvl w:val="0"/>
          <w:numId w:val="23"/>
        </w:numPr>
      </w:pPr>
      <w:r>
        <w:rPr>
          <w:b w:val="1"/>
          <w:bCs w:val="1"/>
        </w:rPr>
        <w:t xml:space="preserve">Docente:</w:t>
      </w:r>
      <w:r>
        <w:rPr/>
        <w:t xml:space="preserve"> Muestra fichas o dibujos de subsistemas y pide adivinar qué son y por qué son importantes.</w:t>
      </w:r>
    </w:p>
    <w:p>
      <w:pPr>
        <w:numPr>
          <w:ilvl w:val="0"/>
          <w:numId w:val="23"/>
        </w:numPr>
      </w:pPr>
      <w:r>
        <w:rPr>
          <w:b w:val="1"/>
          <w:bCs w:val="1"/>
        </w:rPr>
        <w:t xml:space="preserve">Estudiantes:</w:t>
      </w:r>
      <w:r>
        <w:rPr/>
        <w:t xml:space="preserve"> Participan e interactúan.</w:t>
      </w:r>
    </w:p>
    <w:p>
      <w:pPr/>
      <w:r>
        <w:rPr>
          <w:b w:val="1"/>
          <w:bCs w:val="1"/>
        </w:rPr>
        <w:t xml:space="preserve">Contextualización:</w:t>
      </w:r>
    </w:p>
    <w:p>
      <w:pPr/>
      <w:r>
        <w:rPr>
          <w:b w:val="1"/>
          <w:bCs w:val="1"/>
        </w:rPr>
        <w:t xml:space="preserve">Docente:</w:t>
      </w:r>
      <w:r>
        <w:rPr/>
        <w:t xml:space="preserve"> Relaciona los subsistemas con la vida diaria y fenómenos naturales como el clima, las lluvias y la vegetación.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cada subsistema brevemente y muestra ejemplos de fenómenos que ocurren en ellos.</w:t>
      </w:r>
    </w:p>
    <w:p>
      <w:pPr/>
      <w:r>
        <w:rPr>
          <w:b w:val="1"/>
          <w:bCs w:val="1"/>
        </w:rPr>
        <w:t xml:space="preserve">Actividad 1: Identificación y clasificación de fenómenos</w:t>
      </w:r>
    </w:p>
    <w:p>
      <w:pPr>
        <w:numPr>
          <w:ilvl w:val="0"/>
          <w:numId w:val="24"/>
        </w:numPr>
      </w:pPr>
      <w:r>
        <w:rPr>
          <w:b w:val="1"/>
          <w:bCs w:val="1"/>
        </w:rPr>
        <w:t xml:space="preserve">Objetivo:</w:t>
      </w:r>
      <w:r>
        <w:rPr/>
        <w:t xml:space="preserve"> Reconocer los subsistemas y fenómenos asociados.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tarjetas con imágenes de fenómenos (lluvia, terremoto, viento, crecimiento de plantas) y pide que en grupos las clasifiquen según el subsistema al que pertenecen.</w:t>
      </w:r>
    </w:p>
    <w:p>
      <w:pPr>
        <w:numPr>
          <w:ilvl w:val="1"/>
          <w:numId w:val="24"/>
        </w:numPr>
      </w:pPr>
      <w:r>
        <w:rPr>
          <w:b w:val="1"/>
          <w:bCs w:val="1"/>
        </w:rPr>
        <w:t xml:space="preserve">Estudiantes:</w:t>
      </w:r>
      <w:r>
        <w:rPr/>
        <w:t xml:space="preserve"> Clasifican y justifican su decisión.</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Clasificación grupal en cartulina.</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Facilita la discusión, pregunta "¿Por qué clasificaron así?", corrige y refuerza conceptos.</w:t>
      </w:r>
    </w:p>
    <w:p>
      <w:pPr/>
      <w:r>
        <w:rPr>
          <w:b w:val="1"/>
          <w:bCs w:val="1"/>
        </w:rPr>
        <w:t xml:space="preserve">Actividad 2: Modelización de subsistemas</w:t>
      </w:r>
    </w:p>
    <w:p>
      <w:pPr>
        <w:numPr>
          <w:ilvl w:val="0"/>
          <w:numId w:val="25"/>
        </w:numPr>
      </w:pPr>
      <w:r>
        <w:rPr>
          <w:b w:val="1"/>
          <w:bCs w:val="1"/>
        </w:rPr>
        <w:t xml:space="preserve">Objetivo:</w:t>
      </w:r>
      <w:r>
        <w:rPr/>
        <w:t xml:space="preserve"> Modelar la interacción entre subsistemas.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Propone que cada grupo dibuje un esquema simple donde muestre cómo el agua, aire, tierra y vida se relacionan y producen fenómenos.</w:t>
      </w:r>
    </w:p>
    <w:p>
      <w:pPr>
        <w:numPr>
          <w:ilvl w:val="1"/>
          <w:numId w:val="25"/>
        </w:numPr>
      </w:pPr>
      <w:r>
        <w:rPr>
          <w:b w:val="1"/>
          <w:bCs w:val="1"/>
        </w:rPr>
        <w:t xml:space="preserve">Estudiantes:</w:t>
      </w:r>
      <w:r>
        <w:rPr/>
        <w:t xml:space="preserve"> Dibujan y explican su modelo.</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Modelo gráfico con explicación oral.</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Escucha, pregunta y ayuda a conectar ideas.</w:t>
      </w:r>
    </w:p>
    <w:p>
      <w:pPr/>
      <w:r>
        <w:rPr>
          <w:b w:val="1"/>
          <w:bCs w:val="1"/>
        </w:rPr>
        <w:t xml:space="preserve">Diferenciación:</w:t>
      </w:r>
    </w:p>
    <w:p>
      <w:pPr>
        <w:numPr>
          <w:ilvl w:val="0"/>
          <w:numId w:val="26"/>
        </w:numPr>
      </w:pPr>
      <w:r>
        <w:rPr/>
        <w:t xml:space="preserve">Estudiantes avanzados pueden incluir ejemplos extras o explicar fenómenos complejos.</w:t>
      </w:r>
    </w:p>
    <w:p>
      <w:pPr>
        <w:numPr>
          <w:ilvl w:val="0"/>
          <w:numId w:val="26"/>
        </w:numPr>
      </w:pPr>
      <w:r>
        <w:rPr/>
        <w:t xml:space="preserve">Estudiantes con dificultades pueden usar dibujos y frases cortas con apoyo.</w:t>
      </w:r>
    </w:p>
    <w:p>
      <w:pPr/>
      <w:r>
        <w:rPr>
          <w:b w:val="1"/>
          <w:bCs w:val="1"/>
        </w:rPr>
        <w:t xml:space="preserve">Transición:</w:t>
      </w:r>
      <w:r>
        <w:rPr>
          <w:b w:val="1"/>
          <w:bCs w:val="1"/>
        </w:rPr>
        <w:t xml:space="preserve"> El docente motiva a la próxima sesión donde relacionarán subsistemas y movimientos de la Tierra con fenómenos visibles.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diga una cosa que aprendió sobre los subsistemas.</w:t>
      </w:r>
    </w:p>
    <w:p>
      <w:pPr/>
      <w:r>
        <w:rPr>
          <w:b w:val="1"/>
          <w:bCs w:val="1"/>
        </w:rPr>
        <w:t xml:space="preserve">Reflexión metacognitiva:</w:t>
      </w:r>
    </w:p>
    <w:p>
      <w:pPr>
        <w:numPr>
          <w:ilvl w:val="0"/>
          <w:numId w:val="27"/>
        </w:numPr>
      </w:pPr>
      <w:r>
        <w:rPr/>
        <w:t xml:space="preserve">¿Qué subsistema te parece más interesante y por qué?</w:t>
      </w:r>
    </w:p>
    <w:p>
      <w:pPr>
        <w:numPr>
          <w:ilvl w:val="0"/>
          <w:numId w:val="27"/>
        </w:numPr>
      </w:pPr>
      <w:r>
        <w:rPr/>
        <w:t xml:space="preserve">¿Cómo crees que estos subsistemas afectan nuestra vida diaria?</w:t>
      </w:r>
    </w:p>
    <w:p>
      <w:pPr/>
      <w:r>
        <w:rPr>
          <w:b w:val="1"/>
          <w:bCs w:val="1"/>
        </w:rPr>
        <w:t xml:space="preserve">Docente:</w:t>
      </w:r>
      <w:r>
        <w:rPr/>
        <w:t xml:space="preserve"> Felicita el trabajo y anticipa la siguiente sesión.</w:t>
      </w:r>
    </w:p>
    <w:p>
      <w:pPr/>
      <w:r>
        <w:rPr/>
        <w:t xml:space="preserve">Sesión 5: Integrando conocimientos y reflexionando sobre la TierraFase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integrarán todo lo aprendido sobre movimientos de la Tierra, concepciones históricas y subsistemas para entender cómo funcionan juntos.</w:t>
      </w:r>
    </w:p>
    <w:p>
      <w:pPr/>
      <w:r>
        <w:rPr>
          <w:b w:val="1"/>
          <w:bCs w:val="1"/>
        </w:rPr>
        <w:t xml:space="preserve">Activación de conocimientos previos:</w:t>
      </w:r>
    </w:p>
    <w:p>
      <w:pPr>
        <w:numPr>
          <w:ilvl w:val="0"/>
          <w:numId w:val="28"/>
        </w:numPr>
      </w:pPr>
      <w:r>
        <w:rPr>
          <w:b w:val="1"/>
          <w:bCs w:val="1"/>
        </w:rPr>
        <w:t xml:space="preserve">Docente:</w:t>
      </w:r>
      <w:r>
        <w:rPr/>
        <w:t xml:space="preserve"> Pregunta rápida: "¿Qué movimiento de la Tierra causa el día y la noche? ¿Y las estaciones?"</w:t>
      </w:r>
    </w:p>
    <w:p>
      <w:pPr>
        <w:numPr>
          <w:ilvl w:val="0"/>
          <w:numId w:val="28"/>
        </w:numPr>
      </w:pPr>
      <w:r>
        <w:rPr>
          <w:b w:val="1"/>
          <w:bCs w:val="1"/>
        </w:rPr>
        <w:t xml:space="preserve">Estudiantes:</w:t>
      </w:r>
      <w:r>
        <w:rPr/>
        <w:t xml:space="preserve"> Responden en voz alta.</w:t>
      </w:r>
    </w:p>
    <w:p>
      <w:pPr/>
      <w:r>
        <w:rPr>
          <w:b w:val="1"/>
          <w:bCs w:val="1"/>
        </w:rPr>
        <w:t xml:space="preserve">Motivación y enganche:</w:t>
      </w:r>
    </w:p>
    <w:p>
      <w:pPr>
        <w:numPr>
          <w:ilvl w:val="0"/>
          <w:numId w:val="29"/>
        </w:numPr>
      </w:pPr>
      <w:r>
        <w:rPr>
          <w:b w:val="1"/>
          <w:bCs w:val="1"/>
        </w:rPr>
        <w:t xml:space="preserve">Docente:</w:t>
      </w:r>
      <w:r>
        <w:rPr/>
        <w:t xml:space="preserve"> Propone un juego de preguntas y respuestas para repasar lo aprendido.</w:t>
      </w:r>
    </w:p>
    <w:p>
      <w:pPr>
        <w:numPr>
          <w:ilvl w:val="0"/>
          <w:numId w:val="29"/>
        </w:numPr>
      </w:pPr>
      <w:r>
        <w:rPr>
          <w:b w:val="1"/>
          <w:bCs w:val="1"/>
        </w:rPr>
        <w:t xml:space="preserve">Estudiantes:</w:t>
      </w:r>
      <w:r>
        <w:rPr/>
        <w:t xml:space="preserve"> Participan activamente.</w:t>
      </w:r>
    </w:p>
    <w:p>
      <w:pPr/>
      <w:r>
        <w:rPr>
          <w:b w:val="1"/>
          <w:bCs w:val="1"/>
        </w:rPr>
        <w:t xml:space="preserve">Contextualización:</w:t>
      </w:r>
    </w:p>
    <w:p>
      <w:pPr/>
      <w:r>
        <w:rPr>
          <w:b w:val="1"/>
          <w:bCs w:val="1"/>
        </w:rPr>
        <w:t xml:space="preserve">Docente:</w:t>
      </w:r>
      <w:r>
        <w:rPr/>
        <w:t xml:space="preserve"> Refuerza que todo lo aprendido ayuda a conocer mejor nuestro planeta y cuidarlo.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roles “Científicos de la Tierra”</w:t>
      </w:r>
    </w:p>
    <w:p>
      <w:pPr>
        <w:numPr>
          <w:ilvl w:val="0"/>
          <w:numId w:val="30"/>
        </w:numPr>
      </w:pPr>
      <w:r>
        <w:rPr>
          <w:b w:val="1"/>
          <w:bCs w:val="1"/>
        </w:rPr>
        <w:t xml:space="preserve">Objetivo:</w:t>
      </w:r>
      <w:r>
        <w:rPr/>
        <w:t xml:space="preserve"> Integrar y explicar conocimientos sobre movimientos y subsistemas.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Divide la clase en equipos. Cada equipo recibe un reto: explicar a sus compañeros qué es la rotación, la traslación o describir un subsistema y su fenómeno.</w:t>
      </w:r>
    </w:p>
    <w:p>
      <w:pPr>
        <w:numPr>
          <w:ilvl w:val="1"/>
          <w:numId w:val="30"/>
        </w:numPr>
      </w:pPr>
      <w:r>
        <w:rPr>
          <w:b w:val="1"/>
          <w:bCs w:val="1"/>
        </w:rPr>
        <w:t xml:space="preserve">Estudiantes:</w:t>
      </w:r>
      <w:r>
        <w:rPr/>
        <w:t xml:space="preserve"> Preparan y presentan sus explicaciones con apoyo de dibujos o modelos.</w:t>
      </w:r>
    </w:p>
    <w:p>
      <w:pPr>
        <w:numPr>
          <w:ilvl w:val="0"/>
          <w:numId w:val="30"/>
        </w:numPr>
      </w:pPr>
      <w:r>
        <w:rPr>
          <w:b w:val="1"/>
          <w:bCs w:val="1"/>
        </w:rPr>
        <w:t xml:space="preserve">Organización:</w:t>
      </w:r>
      <w:r>
        <w:rPr/>
        <w:t xml:space="preserve"> Equipos de 4 estudiantes.</w:t>
      </w:r>
    </w:p>
    <w:p>
      <w:pPr>
        <w:numPr>
          <w:ilvl w:val="0"/>
          <w:numId w:val="30"/>
        </w:numPr>
      </w:pPr>
      <w:r>
        <w:rPr>
          <w:b w:val="1"/>
          <w:bCs w:val="1"/>
        </w:rPr>
        <w:t xml:space="preserve">Producto:</w:t>
      </w:r>
      <w:r>
        <w:rPr/>
        <w:t xml:space="preserve"> Presentación grupal y explicación oral.</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Observa, hace preguntas para profundizar y refuerza conceptos.</w:t>
      </w:r>
    </w:p>
    <w:p>
      <w:pPr/>
      <w:r>
        <w:rPr>
          <w:b w:val="1"/>
          <w:bCs w:val="1"/>
        </w:rPr>
        <w:t xml:space="preserve">Actividad 2: Reflexión colectiva y mapa mental</w:t>
      </w:r>
    </w:p>
    <w:p>
      <w:pPr>
        <w:numPr>
          <w:ilvl w:val="0"/>
          <w:numId w:val="31"/>
        </w:numPr>
      </w:pPr>
      <w:r>
        <w:rPr>
          <w:b w:val="1"/>
          <w:bCs w:val="1"/>
        </w:rPr>
        <w:t xml:space="preserve">Objetivo:</w:t>
      </w:r>
      <w:r>
        <w:rPr/>
        <w:t xml:space="preserve"> Sintetizar aprendizajes y relacionar conceptos.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 el pizarrón, elabora junto con los estudiantes un mapa mental que conecte los movimientos de la Tierra, las concepciones históricas y los subsistemas.</w:t>
      </w:r>
    </w:p>
    <w:p>
      <w:pPr>
        <w:numPr>
          <w:ilvl w:val="1"/>
          <w:numId w:val="31"/>
        </w:numPr>
      </w:pPr>
      <w:r>
        <w:rPr>
          <w:b w:val="1"/>
          <w:bCs w:val="1"/>
        </w:rPr>
        <w:t xml:space="preserve">Estudiantes:</w:t>
      </w:r>
      <w:r>
        <w:rPr/>
        <w:t xml:space="preserve"> Proponen ideas y organizan conceptos.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colectivo.</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Guía la construcción, valida aportes y clarifica dudas.</w:t>
      </w:r>
    </w:p>
    <w:p>
      <w:pPr/>
      <w:r>
        <w:rPr>
          <w:b w:val="1"/>
          <w:bCs w:val="1"/>
        </w:rPr>
        <w:t xml:space="preserve">Diferenciación:</w:t>
      </w:r>
    </w:p>
    <w:p>
      <w:pPr>
        <w:numPr>
          <w:ilvl w:val="0"/>
          <w:numId w:val="32"/>
        </w:numPr>
      </w:pPr>
      <w:r>
        <w:rPr/>
        <w:t xml:space="preserve">Alumnos que terminan antes pueden ayudar a otros o crear dibujos para el mapa mental.</w:t>
      </w:r>
    </w:p>
    <w:p>
      <w:pPr>
        <w:numPr>
          <w:ilvl w:val="0"/>
          <w:numId w:val="32"/>
        </w:numPr>
      </w:pPr>
      <w:r>
        <w:rPr/>
        <w:t xml:space="preserve">Alumnos con dificultades reciben apoyo para expresar sus ideas y participar.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una cosa que aprendió y cómo lo puede usar para cuidar la Tierra.</w:t>
      </w:r>
    </w:p>
    <w:p>
      <w:pPr/>
      <w:r>
        <w:rPr>
          <w:b w:val="1"/>
          <w:bCs w:val="1"/>
        </w:rPr>
        <w:t xml:space="preserve">Reflexión metacognitiva:</w:t>
      </w:r>
    </w:p>
    <w:p>
      <w:pPr>
        <w:numPr>
          <w:ilvl w:val="0"/>
          <w:numId w:val="33"/>
        </w:numPr>
      </w:pPr>
      <w:r>
        <w:rPr/>
        <w:t xml:space="preserve">¿Qué movimiento de la Tierra te parece más importante y por qué?</w:t>
      </w:r>
    </w:p>
    <w:p>
      <w:pPr>
        <w:numPr>
          <w:ilvl w:val="0"/>
          <w:numId w:val="33"/>
        </w:numPr>
      </w:pPr>
      <w:r>
        <w:rPr/>
        <w:t xml:space="preserve">¿Cómo crees que los subsistemas trabajan juntos?</w:t>
      </w:r>
    </w:p>
    <w:p>
      <w:pPr>
        <w:numPr>
          <w:ilvl w:val="0"/>
          <w:numId w:val="33"/>
        </w:numPr>
      </w:pPr>
      <w:r>
        <w:rPr/>
        <w:t xml:space="preserve">¿Qué te gustaría investigar más sobre la Tierra?</w:t>
      </w:r>
    </w:p>
    <w:p>
      <w:pPr/>
      <w:r>
        <w:rPr>
          <w:b w:val="1"/>
          <w:bCs w:val="1"/>
        </w:rPr>
        <w:t xml:space="preserve">Docente:</w:t>
      </w:r>
      <w:r>
        <w:rPr/>
        <w:t xml:space="preserve"> Ofrece retroalimentación positiva, motiva a seguir aprendiendo y propone una tarea: observar durante una semana el sol y anotar cuándo amanece y anochece.</w:t>
      </w:r>
    </w:p>
    <w:p>
      <w:pPr/>
      <w:r>
        <w:rPr>
          <w:b w:val="1"/>
          <w:bCs w:val="1"/>
        </w:rPr>
        <w:t xml:space="preserve">Transferencia:</w:t>
      </w:r>
    </w:p>
    <w:p>
      <w:pPr/>
      <w:r>
        <w:rPr>
          <w:b w:val="1"/>
          <w:bCs w:val="1"/>
        </w:rPr>
        <w:t xml:space="preserve">Docente:</w:t>
      </w:r>
      <w:r>
        <w:rPr/>
        <w:t xml:space="preserve"> Recuerda que estos aprendizajes los ayudarán a entender otros fenómenos naturales y a cuidar el medio ambiente.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activación de conocimientos previos y línea del tiempo.</w:t>
      </w:r>
    </w:p>
    <w:p>
      <w:pPr>
        <w:numPr>
          <w:ilvl w:val="0"/>
          <w:numId w:val="34"/>
        </w:numPr>
      </w:pPr>
      <w:r>
        <w:rPr>
          <w:b w:val="1"/>
          <w:bCs w:val="1"/>
        </w:rPr>
        <w:t xml:space="preserve">Formativa:</w:t>
      </w:r>
      <w:r>
        <w:rPr/>
        <w:t xml:space="preserve"> Durante todas las sesiones, observación de actividades grupales e individuales, preguntas orales y registros escritos.</w:t>
      </w:r>
    </w:p>
    <w:p>
      <w:pPr>
        <w:numPr>
          <w:ilvl w:val="0"/>
          <w:numId w:val="34"/>
        </w:numPr>
      </w:pPr>
      <w:r>
        <w:rPr>
          <w:b w:val="1"/>
          <w:bCs w:val="1"/>
        </w:rPr>
        <w:t xml:space="preserve">Sumativa:</w:t>
      </w:r>
      <w:r>
        <w:rPr/>
        <w:t xml:space="preserve"> Sesión 5, presentaciones del juego de roles y mapa mental colectivo.</w:t>
      </w:r>
    </w:p>
    <w:p>
      <w:pPr/>
      <w:r>
        <w:rPr>
          <w:b w:val="1"/>
          <w:bCs w:val="1"/>
        </w:rPr>
        <w:t xml:space="preserve">Criterios de evaluación:</w:t>
      </w:r>
    </w:p>
    <w:p>
      <w:pPr>
        <w:numPr>
          <w:ilvl w:val="0"/>
          <w:numId w:val="35"/>
        </w:numPr>
      </w:pPr>
      <w:r>
        <w:rPr/>
        <w:t xml:space="preserve">Identifica correctamente los cambios históricos en las concepciones sobre la Tierra (Objetivo 1).</w:t>
      </w:r>
    </w:p>
    <w:p>
      <w:pPr>
        <w:numPr>
          <w:ilvl w:val="0"/>
          <w:numId w:val="35"/>
        </w:numPr>
      </w:pPr>
      <w:r>
        <w:rPr/>
        <w:t xml:space="preserve">Explica el movimiento de rotación y traslación y sus efectos en el día, noche y estaciones (Objetivos 2 y 5).</w:t>
      </w:r>
    </w:p>
    <w:p>
      <w:pPr>
        <w:numPr>
          <w:ilvl w:val="0"/>
          <w:numId w:val="35"/>
        </w:numPr>
      </w:pPr>
      <w:r>
        <w:rPr/>
        <w:t xml:space="preserve">Reconoce e identifica los subsistemas terrestres y algunos fenómenos asociados (Objetivo 3).</w:t>
      </w:r>
    </w:p>
    <w:p>
      <w:pPr>
        <w:numPr>
          <w:ilvl w:val="0"/>
          <w:numId w:val="35"/>
        </w:numPr>
      </w:pPr>
      <w:r>
        <w:rPr/>
        <w:t xml:space="preserve">Formula preguntas y plantea hipótesis relacionadas (Objetivo 4).</w:t>
      </w:r>
    </w:p>
    <w:p>
      <w:pPr>
        <w:numPr>
          <w:ilvl w:val="0"/>
          <w:numId w:val="35"/>
        </w:numPr>
      </w:pPr>
      <w:r>
        <w:rPr/>
        <w:t xml:space="preserve">Comunica sus ideas de forma clara y coherente (Objetivo 5).</w:t>
      </w:r>
    </w:p>
    <w:p>
      <w:pPr/>
      <w:r>
        <w:rPr>
          <w:b w:val="1"/>
          <w:bCs w:val="1"/>
        </w:rPr>
        <w:t xml:space="preserve">Instrumentos sugeridos:</w:t>
      </w:r>
    </w:p>
    <w:p>
      <w:pPr>
        <w:numPr>
          <w:ilvl w:val="0"/>
          <w:numId w:val="36"/>
        </w:numPr>
      </w:pPr>
      <w:r>
        <w:rPr/>
        <w:t xml:space="preserve">Lista de cotejo para observación de participación y comprensión durante actividades.</w:t>
      </w:r>
    </w:p>
    <w:p>
      <w:pPr>
        <w:numPr>
          <w:ilvl w:val="0"/>
          <w:numId w:val="36"/>
        </w:numPr>
      </w:pPr>
      <w:r>
        <w:rPr/>
        <w:t xml:space="preserve">Rúbrica simple para evaluar presentaciones orales y trabajos escritos/dibujos.</w:t>
      </w:r>
    </w:p>
    <w:p>
      <w:pPr>
        <w:numPr>
          <w:ilvl w:val="0"/>
          <w:numId w:val="36"/>
        </w:numPr>
      </w:pPr>
      <w:r>
        <w:rPr/>
        <w:t xml:space="preserve">Portafolio con registros escritos, líneas del tiempo y esquemas.</w:t>
      </w:r>
    </w:p>
    <w:p>
      <w:pPr>
        <w:numPr>
          <w:ilvl w:val="0"/>
          <w:numId w:val="36"/>
        </w:numPr>
      </w:pPr>
      <w:r>
        <w:rPr/>
        <w:t xml:space="preserve">Autoevaluación y coevaluación al final de la sesión 5.</w:t>
      </w:r>
    </w:p>
    <w:p>
      <w:pPr/>
      <w:r>
        <w:rPr>
          <w:b w:val="1"/>
          <w:bCs w:val="1"/>
        </w:rPr>
        <w:t xml:space="preserve">Evidencias de aprendizaje:</w:t>
      </w:r>
    </w:p>
    <w:p>
      <w:pPr>
        <w:numPr>
          <w:ilvl w:val="0"/>
          <w:numId w:val="37"/>
        </w:numPr>
      </w:pPr>
      <w:r>
        <w:rPr/>
        <w:t xml:space="preserve">Líneas del tiempo con cambios en concepciones sobre la Tierra.</w:t>
      </w:r>
    </w:p>
    <w:p>
      <w:pPr>
        <w:numPr>
          <w:ilvl w:val="0"/>
          <w:numId w:val="37"/>
        </w:numPr>
      </w:pPr>
      <w:r>
        <w:rPr/>
        <w:t xml:space="preserve">Registros gráficos y escritos explicando rotación, traslación y estaciones.</w:t>
      </w:r>
    </w:p>
    <w:p>
      <w:pPr>
        <w:numPr>
          <w:ilvl w:val="0"/>
          <w:numId w:val="37"/>
        </w:numPr>
      </w:pPr>
      <w:r>
        <w:rPr/>
        <w:t xml:space="preserve">Clasificación y modelización de subsistemas con explicación oral.</w:t>
      </w:r>
    </w:p>
    <w:p>
      <w:pPr>
        <w:numPr>
          <w:ilvl w:val="0"/>
          <w:numId w:val="37"/>
        </w:numPr>
      </w:pPr>
      <w:r>
        <w:rPr/>
        <w:t xml:space="preserve">Participación en juegos de roles y construcción del mapa mental.</w:t>
      </w:r>
    </w:p>
    <w:p>
      <w:pPr>
        <w:numPr>
          <w:ilvl w:val="0"/>
          <w:numId w:val="37"/>
        </w:numPr>
      </w:pPr>
      <w:r>
        <w:rPr/>
        <w:t xml:space="preserve">Preguntas formuladas y respuestas reflexivas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F4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6B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08C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760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2F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BD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751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5C7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77F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5C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F0C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F3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ABD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F7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3AF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02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C75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61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5BE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26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DAB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291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8B4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3AE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DAF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A7F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7AB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366E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C5D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9D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733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3D3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84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595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D506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87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361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2026-09-25T23:37:25-05:00</dcterms:created>
  <dcterms:modified xsi:type="dcterms:W3CDTF">2026-09-25T23:37:25-05:00</dcterms:modified>
</cp:coreProperties>
</file>

<file path=docProps/custom.xml><?xml version="1.0" encoding="utf-8"?>
<Properties xmlns="http://schemas.openxmlformats.org/officeDocument/2006/custom-properties" xmlns:vt="http://schemas.openxmlformats.org/officeDocument/2006/docPropsVTypes"/>
</file>