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auténtica para preescolar: Matemáticas,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educadores de nivel preescolar que desean comprender y aplicar la evaluación auténtica en el área de Matemáticas, específicamente en la asignatura de Lógica y Conjuntos para niños de 3 a 5 años. A lo largo de cuatro semanas, los participantes explorarán estrategias de evaluación que reflejan situaciones reales y contextualizadas, enfocándose en la observación y documentación del aprendizaje significativo de los niños.</w:t>
      </w:r>
    </w:p>
    <w:p>
      <w:pPr/>
      <w:r>
        <w:rPr/>
        <w:t xml:space="preserve">El curso se dirige a profesores, educadores y facilitadores que trabajan con preescolares y buscan innovar en sus prácticas evaluativas, promoviendo una valoración más integral y formativa del desarrollo lógico-matemático infantil. Se abordarán conceptos fundamentales de evaluación auténtica, técnicas para identificar y registrar evidencias de aprendizaje, y cómo diseñar actividades que permitan evaluar la lógica y la comprensión de conjuntos en contextos naturales y lúdicos.</w:t>
      </w:r>
    </w:p>
    <w:p>
      <w:pPr/>
      <w:r>
        <w:rPr/>
        <w:t xml:space="preserve">Al finalizar, los participantes estarán capacitados para planificar y ejecutar evaluaciones auténticas que respeten el ritmo y estilo de aprendizaje de los niños, utilizando criterios claros y herramientas accesibles. Además, podrán interpretar los resultados para mejorar la enseñanza y promover el desarrollo de habilidades matemáticas básicas en preescolar, con énfasis en el razonamiento lógico y la clasificación de objetos en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y beneficios de la evaluación auténtica en el contexto de la enseñanza de lógica y conjuntos en preescolar.</w:t>
      </w:r>
    </w:p>
    <w:p>
      <w:pPr>
        <w:numPr>
          <w:ilvl w:val="0"/>
          <w:numId w:val="1"/>
        </w:numPr>
      </w:pPr>
      <w:r>
        <w:rPr/>
        <w:t xml:space="preserve">Planificar y ejecutar actividades que permitan evaluar el razonamiento lógico y la identificación de conjuntos en niños pequeños.</w:t>
      </w:r>
    </w:p>
    <w:p>
      <w:pPr>
        <w:numPr>
          <w:ilvl w:val="0"/>
          <w:numId w:val="1"/>
        </w:numPr>
      </w:pPr>
      <w:r>
        <w:rPr/>
        <w:t xml:space="preserve">Observar y recopilar evidencias significativas del aprendizaje matemático utilizando técnicas adecuadas para la edad.</w:t>
      </w:r>
    </w:p>
    <w:p>
      <w:pPr>
        <w:numPr>
          <w:ilvl w:val="0"/>
          <w:numId w:val="1"/>
        </w:numPr>
      </w:pPr>
      <w:r>
        <w:rPr/>
        <w:t xml:space="preserve">Interpretar y utilizar los resultados de la evaluación para mejorar la intervención educativa en matemática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principios y características de la evaluación auténtica aplicados a la enseñanza de la lógica y conjuntos en preescolar.</w:t>
      </w:r>
    </w:p>
    <w:p>
      <w:pPr>
        <w:numPr>
          <w:ilvl w:val="0"/>
          <w:numId w:val="2"/>
        </w:numPr>
      </w:pPr>
      <w:r>
        <w:rPr/>
        <w:t xml:space="preserve">Diseñar y aplicar actividades lúdicas que permitan evaluar el razonamiento lógico y la comprensión de conjuntos en niños de 3 a 5 años.</w:t>
      </w:r>
    </w:p>
    <w:p>
      <w:pPr>
        <w:numPr>
          <w:ilvl w:val="0"/>
          <w:numId w:val="2"/>
        </w:numPr>
      </w:pPr>
      <w:r>
        <w:rPr/>
        <w:t xml:space="preserve">Observar y documentar evidencias del aprendizaje matemático de los niños a través de técnicas de evaluación auténtica.</w:t>
      </w:r>
    </w:p>
    <w:p>
      <w:pPr>
        <w:numPr>
          <w:ilvl w:val="0"/>
          <w:numId w:val="2"/>
        </w:numPr>
      </w:pPr>
      <w:r>
        <w:rPr/>
        <w:t xml:space="preserve">Analizar e interpretar los resultados de la evaluación para ajustar estrategias pedagógicas en el área de lógica y conjuntos.</w:t>
      </w:r>
    </w:p>
    <w:p>
      <w:pPr>
        <w:numPr>
          <w:ilvl w:val="0"/>
          <w:numId w:val="2"/>
        </w:numPr>
      </w:pPr>
      <w:r>
        <w:rPr/>
        <w:t xml:space="preserve">Comunicar de manera efectiva los avances y necesidades de los estudiantes a padres y colegas mediante reportes basados en evaluación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infantil en edad preescolar.</w:t>
      </w:r>
    </w:p>
    <w:p>
      <w:pPr>
        <w:numPr>
          <w:ilvl w:val="0"/>
          <w:numId w:val="3"/>
        </w:numPr>
      </w:pPr>
      <w:r>
        <w:rPr/>
        <w:t xml:space="preserve">Materiales didácticos relacionados con lógica y conjuntos (juegos, objetos para clasificar, tarjetas, etc.).</w:t>
      </w:r>
    </w:p>
    <w:p>
      <w:pPr>
        <w:numPr>
          <w:ilvl w:val="0"/>
          <w:numId w:val="3"/>
        </w:numPr>
      </w:pPr>
      <w:r>
        <w:rPr/>
        <w:t xml:space="preserve">Espacio adecuado para la realización de actividades lúdicas y observación directa.</w:t>
      </w:r>
    </w:p>
    <w:p>
      <w:pPr>
        <w:numPr>
          <w:ilvl w:val="0"/>
          <w:numId w:val="3"/>
        </w:numPr>
      </w:pPr>
      <w:r>
        <w:rPr/>
        <w:t xml:space="preserve">Acceso a recursos digitales o físicos para registro y documentación de evidencias (cuadernos, cámaras, fichas).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auténtica en preescolar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evaluación auténtica en el contexto preescolar mediante la explicación de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evaluación auténtica con la evaluación tradicional identificando al menos tres diferencias clave en actividades relacionadas con lógica y conjuntos.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evaluación auténtica para el desarrollo del razonamiento lógico y la identificación de conjuntos en niños de 3 a 5 años a través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seleccionar técnicas adecuadas para recopilar evidencias significativas del aprendizaje matemático en preescolar, justificando su elección en función de la edad y 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evaluación auténtica en preescolar</w:t>
      </w:r>
    </w:p>
    <w:p>
      <w:pPr>
        <w:numPr>
          <w:ilvl w:val="0"/>
          <w:numId w:val="5"/>
        </w:numPr>
      </w:pPr>
      <w:r>
        <w:rPr/>
        <w:t xml:space="preserve">Definición de evaluación auténtica: Se explicará qué es la evaluación auténtica, enfocándose en su aplicación en contextos reales de aprendizaje en preescolar.</w:t>
      </w:r>
    </w:p>
    <w:p>
      <w:pPr>
        <w:numPr>
          <w:ilvl w:val="0"/>
          <w:numId w:val="5"/>
        </w:numPr>
      </w:pPr>
      <w:r>
        <w:rPr/>
        <w:t xml:space="preserve">Características principales: Se abordarán características como la observación directa, el contexto natural de aprendizaje, la evaluación continua y centrada en el niño.</w:t>
      </w:r>
    </w:p>
    <w:p>
      <w:pPr>
        <w:numPr>
          <w:ilvl w:val="0"/>
          <w:numId w:val="5"/>
        </w:numPr>
      </w:pPr>
      <w:r>
        <w:rPr/>
        <w:t xml:space="preserve">Objetivos de la evaluación auténtica en matemáticas para preescolar: Se describirá cómo esta evaluación apoya el desarrollo de habilidades en lógica y conjuntos en niños de 3 a 5 años.</w:t>
      </w:r>
    </w:p>
    <w:p>
      <w:pPr/>
      <w:r>
        <w:rPr>
          <w:b w:val="1"/>
          <w:bCs w:val="1"/>
        </w:rPr>
        <w:t xml:space="preserve">2. Comparación entre evaluación auténtica y evaluación tradicional</w:t>
      </w:r>
    </w:p>
    <w:p>
      <w:pPr>
        <w:numPr>
          <w:ilvl w:val="0"/>
          <w:numId w:val="6"/>
        </w:numPr>
      </w:pPr>
      <w:r>
        <w:rPr/>
        <w:t xml:space="preserve">Definición breve de evaluación tradicional: Evaluaciones formales, basadas en pruebas estructuradas y estandarizadas.</w:t>
      </w:r>
    </w:p>
    <w:p>
      <w:pPr>
        <w:numPr>
          <w:ilvl w:val="0"/>
          <w:numId w:val="6"/>
        </w:numPr>
      </w:pPr>
      <w:r>
        <w:rPr/>
        <w:t xml:space="preserve">Diferencias clave en el contexto de matemáticas, lógica y conjuntos: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Contexto de aplicación: real vs. artificial</w:t>
      </w:r>
    </w:p>
    <w:p>
      <w:pPr>
        <w:numPr>
          <w:ilvl w:val="1"/>
          <w:numId w:val="6"/>
        </w:numPr>
      </w:pPr>
      <w:r>
        <w:rPr/>
        <w:t xml:space="preserve">Tipo de evidencia recogida: observación y desempeño vs. respuestas puntuales</w:t>
      </w:r>
    </w:p>
    <w:p>
      <w:pPr>
        <w:numPr>
          <w:ilvl w:val="1"/>
          <w:numId w:val="6"/>
        </w:numPr>
      </w:pPr>
      <w:r>
        <w:rPr/>
        <w:t xml:space="preserve">Enfoque temporal: continuo vs. puntual</w:t>
      </w:r>
    </w:p>
    <w:p>
      <w:pPr>
        <w:numPr>
          <w:ilvl w:val="0"/>
          <w:numId w:val="6"/>
        </w:numPr>
      </w:pPr>
      <w:r>
        <w:rPr/>
        <w:t xml:space="preserve">Ejemplos ilustrativos de actividades en preescolar para cada tipo de evaluación.</w:t>
      </w:r>
    </w:p>
    <w:p>
      <w:pPr/>
      <w:r>
        <w:rPr>
          <w:b w:val="1"/>
          <w:bCs w:val="1"/>
        </w:rPr>
        <w:t xml:space="preserve">3. Importancia de la evaluación auténtica para el desarrollo lógico y la identificación de conjuntos</w:t>
      </w:r>
    </w:p>
    <w:p>
      <w:pPr>
        <w:numPr>
          <w:ilvl w:val="0"/>
          <w:numId w:val="7"/>
        </w:numPr>
      </w:pPr>
      <w:r>
        <w:rPr/>
        <w:t xml:space="preserve">Relación entre evaluación auténtica y desarrollo del razonamiento lógico: cómo facilita la comprensión y aplicación práctica.</w:t>
      </w:r>
    </w:p>
    <w:p>
      <w:pPr>
        <w:numPr>
          <w:ilvl w:val="0"/>
          <w:numId w:val="7"/>
        </w:numPr>
      </w:pPr>
      <w:r>
        <w:rPr/>
        <w:t xml:space="preserve">Contribución a la identificación y clasificación de conjuntos en niños pequeños.</w:t>
      </w:r>
    </w:p>
    <w:p>
      <w:pPr>
        <w:numPr>
          <w:ilvl w:val="0"/>
          <w:numId w:val="7"/>
        </w:numPr>
      </w:pPr>
      <w:r>
        <w:rPr/>
        <w:t xml:space="preserve">Ejemplos prácticos de actividades de evaluación auténtica que promueven estas habilidades.</w:t>
      </w:r>
    </w:p>
    <w:p>
      <w:pPr/>
      <w:r>
        <w:rPr>
          <w:b w:val="1"/>
          <w:bCs w:val="1"/>
        </w:rPr>
        <w:t xml:space="preserve">4. Técnicas para recopilar evidencias significativas del aprendizaje matemático en preescolar</w:t>
      </w:r>
    </w:p>
    <w:p>
      <w:pPr>
        <w:numPr>
          <w:ilvl w:val="0"/>
          <w:numId w:val="8"/>
        </w:numPr>
      </w:pPr>
      <w:r>
        <w:rPr/>
        <w:t xml:space="preserve">Observación directa y registro anecdótico: cómo y cuándo aplicarlas, ventajas y limitaciones.</w:t>
      </w:r>
    </w:p>
    <w:p>
      <w:pPr>
        <w:numPr>
          <w:ilvl w:val="0"/>
          <w:numId w:val="8"/>
        </w:numPr>
      </w:pPr>
      <w:r>
        <w:rPr/>
        <w:t xml:space="preserve">Portafolios de trabajo: recopilación de dibujos, construcciones y actividades relacionadas con lógica y conjuntos.</w:t>
      </w:r>
    </w:p>
    <w:p>
      <w:pPr>
        <w:numPr>
          <w:ilvl w:val="0"/>
          <w:numId w:val="8"/>
        </w:numPr>
      </w:pPr>
      <w:r>
        <w:rPr/>
        <w:t xml:space="preserve">Entrevistas y conversaciones informales con los niños: para descubrir su pensamiento lógico.</w:t>
      </w:r>
    </w:p>
    <w:p>
      <w:pPr>
        <w:numPr>
          <w:ilvl w:val="0"/>
          <w:numId w:val="8"/>
        </w:numPr>
      </w:pPr>
      <w:r>
        <w:rPr/>
        <w:t xml:space="preserve">Selección y justificación de técnicas según la edad y contexto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evaluación auténtica en el contexto preescolar mediante la explicación de sus características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breve exposición con ejemplos visuales (videos o imágenes) de evaluación auténtica en preescolar.</w:t>
      </w:r>
    </w:p>
    <w:p>
      <w:pPr>
        <w:numPr>
          <w:ilvl w:val="0"/>
          <w:numId w:val="9"/>
        </w:numPr>
      </w:pPr>
      <w:r>
        <w:rPr/>
        <w:t xml:space="preserve">En parejas, los estudiantes discuten y enumeran las características observadas.</w:t>
      </w:r>
    </w:p>
    <w:p>
      <w:pPr>
        <w:numPr>
          <w:ilvl w:val="0"/>
          <w:numId w:val="9"/>
        </w:numPr>
      </w:pPr>
      <w:r>
        <w:rPr/>
        <w:t xml:space="preserve">Se realiza una plenaria donde cada pareja comparte sus conclusiones y el docente sintetiza las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principales de la evaluación auténtica en preescolar.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Comparando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evaluación auténtica con la evaluación tradicional identificando al menos tres diferencias clave en actividades relacionadas con lógica y conjuntos.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entregan a los estudiantes dos ejemplos de actividades: una de evaluación tradicional y otra de evaluación auténtica, enfocadas en lógica y conjuntos.</w:t>
      </w:r>
    </w:p>
    <w:p>
      <w:pPr>
        <w:numPr>
          <w:ilvl w:val="0"/>
          <w:numId w:val="10"/>
        </w:numPr>
      </w:pPr>
      <w:r>
        <w:rPr/>
        <w:t xml:space="preserve">En grupos pequeños, los estudiantes analizan y registran las diferencias observadas.</w:t>
      </w:r>
    </w:p>
    <w:p>
      <w:pPr>
        <w:numPr>
          <w:ilvl w:val="0"/>
          <w:numId w:val="10"/>
        </w:numPr>
      </w:pPr>
      <w:r>
        <w:rPr/>
        <w:t xml:space="preserve">Cada grupo presenta sus hallazgos y discuten con el grupo completo las diferencias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al menos tres diferencias entre evaluación auténtica y tradicional.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Identificando la importancia de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evaluación auténtica para el desarrollo del razonamiento lógico y la identificación de conjuntos en niños de 3 a 5 años a través de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casos prácticos de niños realizando actividades de lógica y conjuntos evaluadas auténticamente.</w:t>
      </w:r>
    </w:p>
    <w:p>
      <w:pPr>
        <w:numPr>
          <w:ilvl w:val="0"/>
          <w:numId w:val="11"/>
        </w:numPr>
      </w:pPr>
      <w:r>
        <w:rPr/>
        <w:t xml:space="preserve">En equipos, los estudiantes reflexionan sobre cómo estas evaluaciones contribuyen al aprendizaje y desarrollo del niño.</w:t>
      </w:r>
    </w:p>
    <w:p>
      <w:pPr>
        <w:numPr>
          <w:ilvl w:val="0"/>
          <w:numId w:val="11"/>
        </w:numPr>
      </w:pPr>
      <w:r>
        <w:rPr/>
        <w:t xml:space="preserve">Se elabora un mapa conceptual grupal que vincule evaluación auténtica con el desarrollo lógico y manejo de conjuntos.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que explique la importancia de la evaluación auténtica.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Selección de técnicas para recopilar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seleccionar técnicas adecuadas para recopilar evidencias significativas del aprendizaje matemático en preescolar, justificando su elección en función de la edad y el contexto educativo.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varias técnicas de evaluación auténtica (observación, portafolios, entrevistas) con ejemplos concretos.</w:t>
      </w:r>
    </w:p>
    <w:p>
      <w:pPr>
        <w:numPr>
          <w:ilvl w:val="0"/>
          <w:numId w:val="12"/>
        </w:numPr>
      </w:pPr>
      <w:r>
        <w:rPr/>
        <w:t xml:space="preserve">Los estudiantes en parejas analizan un caso hipotético de aula y seleccionan la técnica más adecuada, justificando su elección.</w:t>
      </w:r>
    </w:p>
    <w:p>
      <w:pPr>
        <w:numPr>
          <w:ilvl w:val="0"/>
          <w:numId w:val="12"/>
        </w:numPr>
      </w:pPr>
      <w:r>
        <w:rPr/>
        <w:t xml:space="preserve">Se comparte y discute la selección y justificación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de la técnica seleccionada para un caso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 y evaluación tradicional en preescolar.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digital o en papel con preguntas orientadas a conceptos básicos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comparación de evaluaciones, importancia y técnicas para recopilar evidencias.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(listas, tablas comparativas, mapas conceptuales, justificaciones).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para seguimiento de aportes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comparar, describir la importancia y seleccionar técnicas adecuadas en evaluación auténtica para preescolar.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o presentación final donde se integren los cuatro objetivos de la unidad con ejemplos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o presentación que valore claridad, coherencia, fundamentación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lógica y conjuntos para niños de 3 a 5 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objetos en conjuntos según características simples durante actividades lúdicas.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relaciones básicas de causa y efecto en juegos que promueven el razonamiento lógico.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con palabras sencillas las semejanzas y diferencias entre objetos presentados en ejercicios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la observación y registro de evidencias de aprendizaje relacionadas con la formación de conjuntos y patrones.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materiales concretos para ordenar objetos siguiendo secuencias simples, demostrando comprensión de conceptos lógicos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conjuntos y clasificación</w:t>
      </w:r>
    </w:p>
    <w:p>
      <w:pPr>
        <w:numPr>
          <w:ilvl w:val="0"/>
          <w:numId w:val="14"/>
        </w:numPr>
      </w:pPr>
      <w:r>
        <w:rPr/>
        <w:t xml:space="preserve">Concepto básico de conjunto: qué es un conjunto en términos simples, utilizando ejemplos cotidianos.</w:t>
      </w:r>
    </w:p>
    <w:p>
      <w:pPr>
        <w:numPr>
          <w:ilvl w:val="0"/>
          <w:numId w:val="14"/>
        </w:numPr>
      </w:pPr>
      <w:r>
        <w:rPr/>
        <w:t xml:space="preserve">Características para clasificar objetos: color, forma, tamaño.</w:t>
      </w:r>
    </w:p>
    <w:p>
      <w:pPr>
        <w:numPr>
          <w:ilvl w:val="0"/>
          <w:numId w:val="14"/>
        </w:numPr>
      </w:pPr>
      <w:r>
        <w:rPr/>
        <w:t xml:space="preserve">Actividades prácticas para agrupar objetos según una característica.</w:t>
      </w:r>
    </w:p>
    <w:p>
      <w:pPr/>
      <w:r>
        <w:rPr>
          <w:b w:val="1"/>
          <w:bCs w:val="1"/>
        </w:rPr>
        <w:t xml:space="preserve">2. Relaciones de causa y efecto en la vida diaria</w:t>
      </w:r>
    </w:p>
    <w:p>
      <w:pPr>
        <w:numPr>
          <w:ilvl w:val="0"/>
          <w:numId w:val="15"/>
        </w:numPr>
      </w:pPr>
      <w:r>
        <w:rPr/>
        <w:t xml:space="preserve">Explicación sencilla de causa y efecto mediante juegos y ejemplos (por ejemplo, empujar una pelota y ver cómo rueda).</w:t>
      </w:r>
    </w:p>
    <w:p>
      <w:pPr>
        <w:numPr>
          <w:ilvl w:val="0"/>
          <w:numId w:val="15"/>
        </w:numPr>
      </w:pPr>
      <w:r>
        <w:rPr/>
        <w:t xml:space="preserve">Reconocimiento de secuencias lógicas simples en actividades lúdicas.</w:t>
      </w:r>
    </w:p>
    <w:p>
      <w:pPr>
        <w:numPr>
          <w:ilvl w:val="0"/>
          <w:numId w:val="15"/>
        </w:numPr>
      </w:pPr>
      <w:r>
        <w:rPr/>
        <w:t xml:space="preserve">Juegos que promueven la identificación de la relación causa-efecto.</w:t>
      </w:r>
    </w:p>
    <w:p>
      <w:pPr/>
      <w:r>
        <w:rPr>
          <w:b w:val="1"/>
          <w:bCs w:val="1"/>
        </w:rPr>
        <w:t xml:space="preserve">3. Semejanzas y diferencias entre objetos</w:t>
      </w:r>
    </w:p>
    <w:p>
      <w:pPr>
        <w:numPr>
          <w:ilvl w:val="0"/>
          <w:numId w:val="16"/>
        </w:numPr>
      </w:pPr>
      <w:r>
        <w:rPr/>
        <w:t xml:space="preserve">Identificación de características comunes y diferentes entre objetos.</w:t>
      </w:r>
    </w:p>
    <w:p>
      <w:pPr>
        <w:numPr>
          <w:ilvl w:val="0"/>
          <w:numId w:val="16"/>
        </w:numPr>
      </w:pPr>
      <w:r>
        <w:rPr/>
        <w:t xml:space="preserve">Uso del lenguaje para describir semejanzas y diferencias (colores, formas, tamaños, texturas).</w:t>
      </w:r>
    </w:p>
    <w:p>
      <w:pPr>
        <w:numPr>
          <w:ilvl w:val="0"/>
          <w:numId w:val="16"/>
        </w:numPr>
      </w:pPr>
      <w:r>
        <w:rPr/>
        <w:t xml:space="preserve">Ejercicios prácticos para verbalizar observaciones.</w:t>
      </w:r>
    </w:p>
    <w:p>
      <w:pPr/>
      <w:r>
        <w:rPr>
          <w:b w:val="1"/>
          <w:bCs w:val="1"/>
        </w:rPr>
        <w:t xml:space="preserve">4. Observación y registro de patrones y conjuntos</w:t>
      </w:r>
    </w:p>
    <w:p>
      <w:pPr>
        <w:numPr>
          <w:ilvl w:val="0"/>
          <w:numId w:val="17"/>
        </w:numPr>
      </w:pPr>
      <w:r>
        <w:rPr/>
        <w:t xml:space="preserve">Introducción a patrones simples (por ejemplo, alternancia de colores o formas).</w:t>
      </w:r>
    </w:p>
    <w:p>
      <w:pPr>
        <w:numPr>
          <w:ilvl w:val="0"/>
          <w:numId w:val="17"/>
        </w:numPr>
      </w:pPr>
      <w:r>
        <w:rPr/>
        <w:t xml:space="preserve">Observación guiada y registro básico de patrones usando dibujos o pegatinas.</w:t>
      </w:r>
    </w:p>
    <w:p>
      <w:pPr>
        <w:numPr>
          <w:ilvl w:val="0"/>
          <w:numId w:val="17"/>
        </w:numPr>
      </w:pPr>
      <w:r>
        <w:rPr/>
        <w:t xml:space="preserve">Participación activa en la creación y reconocimiento de conjuntos y patrones.</w:t>
      </w:r>
    </w:p>
    <w:p>
      <w:pPr/>
      <w:r>
        <w:rPr>
          <w:b w:val="1"/>
          <w:bCs w:val="1"/>
        </w:rPr>
        <w:t xml:space="preserve">5. Ordenamiento y secuenciación de objetos</w:t>
      </w:r>
    </w:p>
    <w:p>
      <w:pPr>
        <w:numPr>
          <w:ilvl w:val="0"/>
          <w:numId w:val="18"/>
        </w:numPr>
      </w:pPr>
      <w:r>
        <w:rPr/>
        <w:t xml:space="preserve">Uso de materiales concretos (bloques, figuras, tarjetas) para ordenar objetos.</w:t>
      </w:r>
    </w:p>
    <w:p>
      <w:pPr>
        <w:numPr>
          <w:ilvl w:val="0"/>
          <w:numId w:val="18"/>
        </w:numPr>
      </w:pPr>
      <w:r>
        <w:rPr/>
        <w:t xml:space="preserve">Secuencias simples basadas en tamaño, color, o forma.</w:t>
      </w:r>
    </w:p>
    <w:p>
      <w:pPr>
        <w:numPr>
          <w:ilvl w:val="0"/>
          <w:numId w:val="18"/>
        </w:numPr>
      </w:pPr>
      <w:r>
        <w:rPr/>
        <w:t xml:space="preserve">Comprensión y demostración de conceptos lógicos básicos mediante la ordenación.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juguetes por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objetos en conjuntos según características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Presentar una variedad de juguetes de diferentes colores.</w:t>
      </w:r>
    </w:p>
    <w:p>
      <w:pPr>
        <w:numPr>
          <w:ilvl w:val="0"/>
          <w:numId w:val="19"/>
        </w:numPr>
      </w:pPr>
      <w:r>
        <w:rPr/>
        <w:t xml:space="preserve">Invitar a los niños a agruparlos según el color.</w:t>
      </w:r>
    </w:p>
    <w:p>
      <w:pPr>
        <w:numPr>
          <w:ilvl w:val="0"/>
          <w:numId w:val="19"/>
        </w:numPr>
      </w:pPr>
      <w:r>
        <w:rPr/>
        <w:t xml:space="preserve">Guiar la conversación para que nombren los colores y expliquen su agrupación.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de juguetes agrupados por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causa y efecto con pelotas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relaciones básicas de causa y efecto en juegos que promueven el razonamiento 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Colocar una rampa sencilla y pelotas de diferentes tamaños.</w:t>
      </w:r>
    </w:p>
    <w:p>
      <w:pPr>
        <w:numPr>
          <w:ilvl w:val="0"/>
          <w:numId w:val="20"/>
        </w:numPr>
      </w:pPr>
      <w:r>
        <w:rPr/>
        <w:t xml:space="preserve">Pedir a los niños que empujen la pelota y observen qué sucede.</w:t>
      </w:r>
    </w:p>
    <w:p>
      <w:pPr>
        <w:numPr>
          <w:ilvl w:val="0"/>
          <w:numId w:val="20"/>
        </w:numPr>
      </w:pPr>
      <w:r>
        <w:rPr/>
        <w:t xml:space="preserve">Conversar sobre la relación entre empujar la pelota (causa) y su movimiento (efecto).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verbalización de la relación causa-efecto.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Semejanzas y diferencias con figuras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palabras sencillas las semejanzas y diferencias entre objetos presentados.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Mostrar figuras geométricas (círculos, cuadrados, triángulos) de diferentes colores y tamaños.</w:t>
      </w:r>
    </w:p>
    <w:p>
      <w:pPr>
        <w:numPr>
          <w:ilvl w:val="0"/>
          <w:numId w:val="21"/>
        </w:numPr>
      </w:pPr>
      <w:r>
        <w:rPr/>
        <w:t xml:space="preserve">Invitar a los niños a señalar qué figuras son iguales y cuáles son diferentes.</w:t>
      </w:r>
    </w:p>
    <w:p>
      <w:pPr>
        <w:numPr>
          <w:ilvl w:val="0"/>
          <w:numId w:val="21"/>
        </w:numPr>
      </w:pPr>
      <w:r>
        <w:rPr/>
        <w:t xml:space="preserve">Fomentar la expresión oral para describir las características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que describan semejanzas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Creación y reconocimiento de patrones con pegatinas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la observación y registro de evidencias de aprendizaje relacionadas con patrones.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Entregar tiras de papel y pegatinas de diferentes colores o formas.</w:t>
      </w:r>
    </w:p>
    <w:p>
      <w:pPr>
        <w:numPr>
          <w:ilvl w:val="0"/>
          <w:numId w:val="22"/>
        </w:numPr>
      </w:pPr>
      <w:r>
        <w:rPr/>
        <w:t xml:space="preserve">Mostrar un patrón simple (por ejemplo, rojo-azul-rojo-azul).</w:t>
      </w:r>
    </w:p>
    <w:p>
      <w:pPr>
        <w:numPr>
          <w:ilvl w:val="0"/>
          <w:numId w:val="22"/>
        </w:numPr>
      </w:pPr>
      <w:r>
        <w:rPr/>
        <w:t xml:space="preserve">Ayudar a los niños a reproducir el patrón en sus tiras.</w:t>
      </w:r>
    </w:p>
    <w:p>
      <w:pPr>
        <w:numPr>
          <w:ilvl w:val="0"/>
          <w:numId w:val="22"/>
        </w:numPr>
      </w:pPr>
      <w:r>
        <w:rPr/>
        <w:t xml:space="preserve">Observar y comentar los patrones creados.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Tiras con patrones replicados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Ordenamiento de bloques por tamaño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concretos para ordenar objetos siguiendo secuencias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bloques de diferentes tamaños.</w:t>
      </w:r>
    </w:p>
    <w:p>
      <w:pPr>
        <w:numPr>
          <w:ilvl w:val="0"/>
          <w:numId w:val="23"/>
        </w:numPr>
      </w:pPr>
      <w:r>
        <w:rPr/>
        <w:t xml:space="preserve">Invitar a los niños a ordenar los bloques de pequeño a grande o viceversa.</w:t>
      </w:r>
    </w:p>
    <w:p>
      <w:pPr>
        <w:numPr>
          <w:ilvl w:val="0"/>
          <w:numId w:val="23"/>
        </w:numPr>
      </w:pPr>
      <w:r>
        <w:rPr/>
        <w:t xml:space="preserve">Dialogar sobre la secuencia y la lógica del ordenamiento.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bloques.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clasificación, identificación de colores, formas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el niño clasifica un grupo pequeño de objetos sin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la capacidad de clasificación espontánea.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conjuntos, reconocimiento de causa-efecto, descripción oral y ordenamiento.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registros anecdóticos y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como participación, verbalización y precisión en las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objetos, describir semejanzas y diferencias, reconocer causa y efecto, crear patrones y ordenar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realizan una serie de tareas integradas (clasificación, ordenamiento, patrón y verbalización) de forma independiente o con mínima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indique si el niño cumple con cada objetivo, acompañada de evidencia gráfica (fotografías o dibujos).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para la evaluación auténtica en lógica y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técnicas de observación adecuadas para evaluar el razonamiento lógico en niños de preescolar mediante actividades lúdicas.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y utilizar instrumentos accesibles para registrar evidencias de aprendizaje en lógica y conjuntos durante sesiones educativas.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y documentar la información recopilada sobre el desarrollo de habilidades en lógica y conjuntos en formatos apropiados para preescolar.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resultados obtenidos a partir de las observaciones y registros para ajustar estrategias de enseñanza en matemática preescolar.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 en lógica y conjuntos para preescolar</w:t>
      </w:r>
    </w:p>
    <w:p>
      <w:pPr>
        <w:numPr>
          <w:ilvl w:val="0"/>
          <w:numId w:val="25"/>
        </w:numPr>
      </w:pPr>
      <w:r>
        <w:rPr/>
        <w:t xml:space="preserve">Concepto y características de la evaluación auténtica en educación preescolar</w:t>
      </w:r>
    </w:p>
    <w:p>
      <w:pPr>
        <w:numPr>
          <w:ilvl w:val="0"/>
          <w:numId w:val="25"/>
        </w:numPr>
      </w:pPr>
      <w:r>
        <w:rPr/>
        <w:t xml:space="preserve">Importancia de la evaluación en el desarrollo del razonamiento lógico y comprensión de conjuntos en niños pequeños</w:t>
      </w:r>
    </w:p>
    <w:p>
      <w:pPr>
        <w:numPr>
          <w:ilvl w:val="0"/>
          <w:numId w:val="25"/>
        </w:numPr>
      </w:pPr>
      <w:r>
        <w:rPr/>
        <w:t xml:space="preserve">Relación entre evaluación, juego y aprendizaje en preescolar</w:t>
      </w:r>
    </w:p>
    <w:p>
      <w:pPr/>
      <w:r>
        <w:rPr>
          <w:b w:val="1"/>
          <w:bCs w:val="1"/>
        </w:rPr>
        <w:t xml:space="preserve">2. Técnicas de observación para evaluar el razonamiento lógico en niños de preescolar</w:t>
      </w:r>
    </w:p>
    <w:p>
      <w:pPr>
        <w:numPr>
          <w:ilvl w:val="0"/>
          <w:numId w:val="26"/>
        </w:numPr>
      </w:pPr>
      <w:r>
        <w:rPr/>
        <w:t xml:space="preserve">Observación directa durante actividades lúdicas: qué observar y cómo hacerlo</w:t>
      </w:r>
    </w:p>
    <w:p>
      <w:pPr>
        <w:numPr>
          <w:ilvl w:val="0"/>
          <w:numId w:val="26"/>
        </w:numPr>
      </w:pPr>
      <w:r>
        <w:rPr/>
        <w:t xml:space="preserve">Registro anecdótico: definición, estructura y ejemplos prácticos</w:t>
      </w:r>
    </w:p>
    <w:p>
      <w:pPr>
        <w:numPr>
          <w:ilvl w:val="0"/>
          <w:numId w:val="26"/>
        </w:numPr>
      </w:pPr>
      <w:r>
        <w:rPr/>
        <w:t xml:space="preserve">Lista de cotejo: diseño específico para habilidades lógicas y de conjuntos</w:t>
      </w:r>
    </w:p>
    <w:p>
      <w:pPr>
        <w:numPr>
          <w:ilvl w:val="0"/>
          <w:numId w:val="26"/>
        </w:numPr>
      </w:pPr>
      <w:r>
        <w:rPr/>
        <w:t xml:space="preserve">Rúbricas simples adaptadas para preescolar en lógica y conjuntos</w:t>
      </w:r>
    </w:p>
    <w:p>
      <w:pPr/>
      <w:r>
        <w:rPr>
          <w:b w:val="1"/>
          <w:bCs w:val="1"/>
        </w:rPr>
        <w:t xml:space="preserve">3. Instrumentos accesibles para registrar evidencias de aprendizaje en lógica y conjuntos</w:t>
      </w:r>
    </w:p>
    <w:p>
      <w:pPr>
        <w:numPr>
          <w:ilvl w:val="0"/>
          <w:numId w:val="27"/>
        </w:numPr>
      </w:pPr>
      <w:r>
        <w:rPr/>
        <w:t xml:space="preserve">Cuadernos de campo y bitácoras: organización y contenido</w:t>
      </w:r>
    </w:p>
    <w:p>
      <w:pPr>
        <w:numPr>
          <w:ilvl w:val="0"/>
          <w:numId w:val="27"/>
        </w:numPr>
      </w:pPr>
      <w:r>
        <w:rPr/>
        <w:t xml:space="preserve">Formatos visuales y gráficos sencillos para documentar avances</w:t>
      </w:r>
    </w:p>
    <w:p>
      <w:pPr>
        <w:numPr>
          <w:ilvl w:val="0"/>
          <w:numId w:val="27"/>
        </w:numPr>
      </w:pPr>
      <w:r>
        <w:rPr/>
        <w:t xml:space="preserve">Uso de fotografías y videos como evidencia</w:t>
      </w:r>
    </w:p>
    <w:p>
      <w:pPr>
        <w:numPr>
          <w:ilvl w:val="0"/>
          <w:numId w:val="27"/>
        </w:numPr>
      </w:pPr>
      <w:r>
        <w:rPr/>
        <w:t xml:space="preserve">Aplicaciones móviles y herramientas digitales básicas para docentes de preescolar</w:t>
      </w:r>
    </w:p>
    <w:p>
      <w:pPr/>
      <w:r>
        <w:rPr>
          <w:b w:val="1"/>
          <w:bCs w:val="1"/>
        </w:rPr>
        <w:t xml:space="preserve">4. Organización y documentación de la información recopilada</w:t>
      </w:r>
    </w:p>
    <w:p>
      <w:pPr>
        <w:numPr>
          <w:ilvl w:val="0"/>
          <w:numId w:val="28"/>
        </w:numPr>
      </w:pPr>
      <w:r>
        <w:rPr/>
        <w:t xml:space="preserve">Construcción de portafolios de evidencias: qué incluir y cómo organizar</w:t>
      </w:r>
    </w:p>
    <w:p>
      <w:pPr>
        <w:numPr>
          <w:ilvl w:val="0"/>
          <w:numId w:val="28"/>
        </w:numPr>
      </w:pPr>
      <w:r>
        <w:rPr/>
        <w:t xml:space="preserve">Elaboración de informes descriptivos breves y comprensibles</w:t>
      </w:r>
    </w:p>
    <w:p>
      <w:pPr>
        <w:numPr>
          <w:ilvl w:val="0"/>
          <w:numId w:val="28"/>
        </w:numPr>
      </w:pPr>
      <w:r>
        <w:rPr/>
        <w:t xml:space="preserve">Presentación visual de resultados para compartir con familias y colegas</w:t>
      </w:r>
    </w:p>
    <w:p>
      <w:pPr/>
      <w:r>
        <w:rPr>
          <w:b w:val="1"/>
          <w:bCs w:val="1"/>
        </w:rPr>
        <w:t xml:space="preserve">5. Análisis de resultados y ajuste de estrategias de enseñanza</w:t>
      </w:r>
    </w:p>
    <w:p>
      <w:pPr>
        <w:numPr>
          <w:ilvl w:val="0"/>
          <w:numId w:val="29"/>
        </w:numPr>
      </w:pPr>
      <w:r>
        <w:rPr/>
        <w:t xml:space="preserve">Interpretación de registros y observaciones para identificar fortalezas y áreas de mejora</w:t>
      </w:r>
    </w:p>
    <w:p>
      <w:pPr>
        <w:numPr>
          <w:ilvl w:val="0"/>
          <w:numId w:val="29"/>
        </w:numPr>
      </w:pPr>
      <w:r>
        <w:rPr/>
        <w:t xml:space="preserve">Uso de la información para planificar actividades diferenciadas y apoyos específicos</w:t>
      </w:r>
    </w:p>
    <w:p>
      <w:pPr>
        <w:numPr>
          <w:ilvl w:val="0"/>
          <w:numId w:val="29"/>
        </w:numPr>
      </w:pPr>
      <w:r>
        <w:rPr/>
        <w:t xml:space="preserve">Reflexión docente y toma de decisiones basadas en evidencias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el juego 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de observación adecuadas para evaluar el razonamiento lógico en niños mediante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organizará una sesión de juego con bloques, encajes o rompecabezas para un grupo pequeño de niños.</w:t>
      </w:r>
    </w:p>
    <w:p>
      <w:pPr>
        <w:numPr>
          <w:ilvl w:val="0"/>
          <w:numId w:val="30"/>
        </w:numPr>
      </w:pPr>
      <w:r>
        <w:rPr/>
        <w:t xml:space="preserve">Los participantes observarán a los niños usando diferentes técnicas: anotación libre, lista de cotejo y registro anecdótico.</w:t>
      </w:r>
    </w:p>
    <w:p>
      <w:pPr>
        <w:numPr>
          <w:ilvl w:val="0"/>
          <w:numId w:val="30"/>
        </w:numPr>
      </w:pPr>
      <w:r>
        <w:rPr/>
        <w:t xml:space="preserve">Se discutirán en grupo las observaciones realizadas y se compartirán experiencias sobre qué técnicas fueron más claras y útiles.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Anotaciones de observación utilizando al menos dos técnicas diferentes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Creación de instrumentos de registro accesibles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instrumentos accesibles para registrar evidencias de aprendizaje en lógica y conjuntos.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proporcionarán ejemplos de formatos para registro anecdótico, listas de cotejo y rúbricas simples.</w:t>
      </w:r>
    </w:p>
    <w:p>
      <w:pPr>
        <w:numPr>
          <w:ilvl w:val="0"/>
          <w:numId w:val="31"/>
        </w:numPr>
      </w:pPr>
      <w:r>
        <w:rPr/>
        <w:t xml:space="preserve">Los participantes diseñarán un formato personalizado para registrar evidencias durante una actividad de clasificación o seriación.</w:t>
      </w:r>
    </w:p>
    <w:p>
      <w:pPr>
        <w:numPr>
          <w:ilvl w:val="0"/>
          <w:numId w:val="31"/>
        </w:numPr>
      </w:pPr>
      <w:r>
        <w:rPr/>
        <w:t xml:space="preserve">Se presentarán y retroalimentarán los formatos creados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instrumento de registro personalizado y explicado.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Organización de la información y elaboración de portafolios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documentar la información recopilada sobre el desarrollo de habilidades en lógica y conjuntos en formatos apropiados.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entregarán ejemplos de portafolios y formatos para informes breves.</w:t>
      </w:r>
    </w:p>
    <w:p>
      <w:pPr>
        <w:numPr>
          <w:ilvl w:val="0"/>
          <w:numId w:val="32"/>
        </w:numPr>
      </w:pPr>
      <w:r>
        <w:rPr/>
        <w:t xml:space="preserve">Los participantes organizarán un conjunto de evidencias (anécdotas, listas de cotejo, fotografías) en un portafolio simulado.</w:t>
      </w:r>
    </w:p>
    <w:p>
      <w:pPr>
        <w:numPr>
          <w:ilvl w:val="0"/>
          <w:numId w:val="32"/>
        </w:numPr>
      </w:pPr>
      <w:r>
        <w:rPr/>
        <w:t xml:space="preserve">Se elaborará un informe descriptivo breve basado en las evidencias organizadas.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organizado y un informe descriptivo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resultados y ajuste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obtenidos a partir de las observaciones y registros para ajustar estrategias de enseñanza.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presentarán casos prácticos con registros de observación y evidencias sobre habilidades de lógica y conjuntos.</w:t>
      </w:r>
    </w:p>
    <w:p>
      <w:pPr>
        <w:numPr>
          <w:ilvl w:val="0"/>
          <w:numId w:val="33"/>
        </w:numPr>
      </w:pPr>
      <w:r>
        <w:rPr/>
        <w:t xml:space="preserve">Los participantes analizarán la información para identificar logros y áreas de oportunidad.</w:t>
      </w:r>
    </w:p>
    <w:p>
      <w:pPr>
        <w:numPr>
          <w:ilvl w:val="0"/>
          <w:numId w:val="33"/>
        </w:numPr>
      </w:pPr>
      <w:r>
        <w:rPr/>
        <w:t xml:space="preserve">Se propondrán ajustes en la planificación y estrategias didácticas para atender las necesidades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o ajuste didáctico basado en la evidencia analizada.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técnicas de observación y registro en evaluación auténtica para preescolar.</w:t>
      </w:r>
    </w:p>
    <w:p>
      <w:pPr/>
      <w:r>
        <w:rPr/>
        <w:t xml:space="preserve">Cómo se evalúa: Mediante una lluvia de ideas guiada y breve cuestionario oral escrito sobre las técnicas conocidas.</w:t>
      </w:r>
    </w:p>
    <w:p>
      <w:pPr/>
      <w:r>
        <w:rPr/>
        <w:t xml:space="preserve">Instrumento sugerido: Lista de cotejo para participación y respuestas, cuestionario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Aplicación de técnicas de observación, elaboración y uso de instrumentos de registro, organización de evidencias.</w:t>
      </w:r>
    </w:p>
    <w:p>
      <w:pPr/>
      <w:r>
        <w:rPr/>
        <w:t xml:space="preserve">Cómo se evalúa: Revisión y retroalimentación continua durante actividades prácticas y ejercicios de diseño de formatos y portafolios.</w:t>
      </w:r>
    </w:p>
    <w:p>
      <w:pPr/>
      <w:r>
        <w:rPr/>
        <w:t xml:space="preserve">Instrumento sugerido: Rúbrica con criterios claros sobre precisión, pertinencia y creatividad en los registros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técnicas, seleccionar instrumentos, organizar información y analizar resultados para ajustes.</w:t>
      </w:r>
    </w:p>
    <w:p>
      <w:pPr/>
      <w:r>
        <w:rPr/>
        <w:t xml:space="preserve">Cómo se evalúa: Producto final que incluya un portafolio de evidencias, un informe descriptivo y un plan de ajuste didáctico basado en análisis.</w:t>
      </w:r>
    </w:p>
    <w:p>
      <w:pPr/>
      <w:r>
        <w:rPr/>
        <w:t xml:space="preserve">Instrumento sugerido: Rúbrica de evaluación con indicadores para cada objetivo de la unidad, valorando coherencia, claridad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aplicación de actividades evaluativas auténticas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actividades lúdicas que integren la evaluación auténtica del razonamiento lógico y conjuntos en niños de preescolar, utilizando criterios pedagógicos adecuados.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actividades evaluativas auténticas en un contexto simulado, observando y registrando evidencias del aprendizaje matemático de los niños.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las evidencias recolectadas durante las actividades evaluativas para identificar fortalezas y áreas de mejora en el desarrollo lógico-matemático infantil.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ajustar y mejorar sus estrategias didácticas basándose en la interpretación de los resultados obtenidos en la evaluación auténtica.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actividades evaluativas auténticas para preescolar</w:t>
      </w:r>
    </w:p>
    <w:p>
      <w:pPr>
        <w:numPr>
          <w:ilvl w:val="0"/>
          <w:numId w:val="35"/>
        </w:numPr>
      </w:pPr>
      <w:r>
        <w:rPr/>
        <w:t xml:space="preserve">Concepto y características de la evaluación auténtica en educación preescolar: se abordará la definición, importancia y beneficios de la evaluación auténtica en el desarrollo lógico-matemático de niños de 3 a 5 años.</w:t>
      </w:r>
    </w:p>
    <w:p>
      <w:pPr>
        <w:numPr>
          <w:ilvl w:val="0"/>
          <w:numId w:val="35"/>
        </w:numPr>
      </w:pPr>
      <w:r>
        <w:rPr/>
        <w:t xml:space="preserve">Criterios pedagógicos para diseñar actividades lúdicas: exploración de elementos clave como pertinencia, motivación, diversidad de materiales y adaptabilidad al nivel de desarrollo infantil.</w:t>
      </w:r>
    </w:p>
    <w:p>
      <w:pPr>
        <w:numPr>
          <w:ilvl w:val="0"/>
          <w:numId w:val="35"/>
        </w:numPr>
      </w:pPr>
      <w:r>
        <w:rPr/>
        <w:t xml:space="preserve">Relación entre razonamiento lógico, conjuntos y el juego en el aprendizaje preescolar: análisis de cómo integrar estos contenidos mediante actividades prácticas y significativas.</w:t>
      </w:r>
    </w:p>
    <w:p>
      <w:pPr/>
      <w:r>
        <w:rPr>
          <w:b w:val="1"/>
          <w:bCs w:val="1"/>
        </w:rPr>
        <w:t xml:space="preserve">2. Diseño de actividades lúdicas integradoras de evaluación auténtica</w:t>
      </w:r>
    </w:p>
    <w:p>
      <w:pPr>
        <w:numPr>
          <w:ilvl w:val="0"/>
          <w:numId w:val="36"/>
        </w:numPr>
      </w:pPr>
      <w:r>
        <w:rPr/>
        <w:t xml:space="preserve">Identificación de objetivos de aprendizaje específicos para razonamiento lógico y conjuntos: definición clara y medible de lo que se desea evaluar.</w:t>
      </w:r>
    </w:p>
    <w:p>
      <w:pPr>
        <w:numPr>
          <w:ilvl w:val="0"/>
          <w:numId w:val="36"/>
        </w:numPr>
      </w:pPr>
      <w:r>
        <w:rPr/>
        <w:t xml:space="preserve">Selección de materiales y recursos didácticos apropiados: uso de objetos cotidianos, manipulativos y recursos visuales que promuevan la exploración y el juego.</w:t>
      </w:r>
    </w:p>
    <w:p>
      <w:pPr>
        <w:numPr>
          <w:ilvl w:val="0"/>
          <w:numId w:val="36"/>
        </w:numPr>
      </w:pPr>
      <w:r>
        <w:rPr/>
        <w:t xml:space="preserve">Elaboración de guías para la implementación de actividades: pasos detallados para aplicar las actividades, incluyendo instrucciones, roles y tiempo estimado.</w:t>
      </w:r>
    </w:p>
    <w:p>
      <w:pPr/>
      <w:r>
        <w:rPr>
          <w:b w:val="1"/>
          <w:bCs w:val="1"/>
        </w:rPr>
        <w:t xml:space="preserve">3. Aplicación de actividades evaluativas auténticas en contexto simulado</w:t>
      </w:r>
    </w:p>
    <w:p>
      <w:pPr>
        <w:numPr>
          <w:ilvl w:val="0"/>
          <w:numId w:val="37"/>
        </w:numPr>
      </w:pPr>
      <w:r>
        <w:rPr/>
        <w:t xml:space="preserve">Preparación del ambiente de aprendizaje: organización del espacio y materiales para facilitar la interacción y la observación.</w:t>
      </w:r>
    </w:p>
    <w:p>
      <w:pPr>
        <w:numPr>
          <w:ilvl w:val="0"/>
          <w:numId w:val="37"/>
        </w:numPr>
      </w:pPr>
      <w:r>
        <w:rPr/>
        <w:t xml:space="preserve">Rol del docente como facilitador y observador: técnicas para guiar la actividad sin intervenir excesivamente y estrategias para registrar evidencias.</w:t>
      </w:r>
    </w:p>
    <w:p>
      <w:pPr>
        <w:numPr>
          <w:ilvl w:val="0"/>
          <w:numId w:val="37"/>
        </w:numPr>
      </w:pPr>
      <w:r>
        <w:rPr/>
        <w:t xml:space="preserve">Instrumentos para la recolección de evidencias: uso de listas de cotejo, registros anecdóticos y grabaciones para documentar el desempeño infantil.</w:t>
      </w:r>
    </w:p>
    <w:p>
      <w:pPr/>
      <w:r>
        <w:rPr>
          <w:b w:val="1"/>
          <w:bCs w:val="1"/>
        </w:rPr>
        <w:t xml:space="preserve">4. Análisis e interpretación de evidencias de aprendizaje</w:t>
      </w:r>
    </w:p>
    <w:p>
      <w:pPr>
        <w:numPr>
          <w:ilvl w:val="0"/>
          <w:numId w:val="38"/>
        </w:numPr>
      </w:pPr>
      <w:r>
        <w:rPr/>
        <w:t xml:space="preserve">Identificación de indicadores de logro y dificultades en razonamiento lógico y conjuntos: cómo reconocer comportamientos y respuestas que evidencian comprensión o áreas de mejora.</w:t>
      </w:r>
    </w:p>
    <w:p>
      <w:pPr>
        <w:numPr>
          <w:ilvl w:val="0"/>
          <w:numId w:val="38"/>
        </w:numPr>
      </w:pPr>
      <w:r>
        <w:rPr/>
        <w:t xml:space="preserve">Organización y clasificación de datos recolectados: métodos para sistematizar la información obtenida durante la actividad.</w:t>
      </w:r>
    </w:p>
    <w:p>
      <w:pPr>
        <w:numPr>
          <w:ilvl w:val="0"/>
          <w:numId w:val="38"/>
        </w:numPr>
      </w:pPr>
      <w:r>
        <w:rPr/>
        <w:t xml:space="preserve">Construcción de conclusiones pedagógicas: reflexiones basadas en evidencias para apoyar la toma de decisiones didácticas.</w:t>
      </w:r>
    </w:p>
    <w:p>
      <w:pPr/>
      <w:r>
        <w:rPr>
          <w:b w:val="1"/>
          <w:bCs w:val="1"/>
        </w:rPr>
        <w:t xml:space="preserve">5. Ajuste y mejora de estrategias didácticas basadas en la evaluación auténtica</w:t>
      </w:r>
    </w:p>
    <w:p>
      <w:pPr>
        <w:numPr>
          <w:ilvl w:val="0"/>
          <w:numId w:val="39"/>
        </w:numPr>
      </w:pPr>
      <w:r>
        <w:rPr/>
        <w:t xml:space="preserve">Diseño de planes de acción para la mejora continua: desarrollo de propuestas para modificar actividades y enfoques en función de los resultados.</w:t>
      </w:r>
    </w:p>
    <w:p>
      <w:pPr>
        <w:numPr>
          <w:ilvl w:val="0"/>
          <w:numId w:val="39"/>
        </w:numPr>
      </w:pPr>
      <w:r>
        <w:rPr/>
        <w:t xml:space="preserve">Incorporación de retroalimentación y autoevaluación docente: herramientas para la reflexión profesional y el crecimiento pedagógico.</w:t>
      </w:r>
    </w:p>
    <w:p>
      <w:pPr>
        <w:numPr>
          <w:ilvl w:val="0"/>
          <w:numId w:val="39"/>
        </w:numPr>
      </w:pPr>
      <w:r>
        <w:rPr/>
        <w:t xml:space="preserve">Integración de la evaluación auténtica en la práctica cotidiana del aula: planificación a largo plazo para incorporar actividades evaluativas de manera regular y significativa.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actividad lúdica para evaluar razonamiento lógico y 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diseñar actividades lúdicas que integren evaluación auténtica en preescolar.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participantes seleccionan un objetivo de aprendizaje relacionado con razonamiento lógico o conjuntos.</w:t>
      </w:r>
    </w:p>
    <w:p>
      <w:pPr>
        <w:numPr>
          <w:ilvl w:val="0"/>
          <w:numId w:val="40"/>
        </w:numPr>
      </w:pPr>
      <w:r>
        <w:rPr/>
        <w:t xml:space="preserve">Diseñan una actividad lúdica que permita observar ese objetivo en acción, incluyendo materiales, instrucciones y criterios para recoger evidencias.</w:t>
      </w:r>
    </w:p>
    <w:p>
      <w:pPr>
        <w:numPr>
          <w:ilvl w:val="0"/>
          <w:numId w:val="40"/>
        </w:numPr>
      </w:pPr>
      <w:r>
        <w:rPr/>
        <w:t xml:space="preserve">Comparten su diseño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 la actividad lúdica y criterios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aplicación de la actividad evaluativa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aplicación de actividades evaluativas auténticas y la observación sistemática de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grupos pequeños, un participante asume el rol de docente y otro(s) actúan como niños de preescolar.</w:t>
      </w:r>
    </w:p>
    <w:p>
      <w:pPr>
        <w:numPr>
          <w:ilvl w:val="0"/>
          <w:numId w:val="41"/>
        </w:numPr>
      </w:pPr>
      <w:r>
        <w:rPr/>
        <w:t xml:space="preserve">Se aplica la actividad diseñada previamente, mientras los demás observan y registran evidencias usando una lista de cotejo.</w:t>
      </w:r>
    </w:p>
    <w:p>
      <w:pPr>
        <w:numPr>
          <w:ilvl w:val="0"/>
          <w:numId w:val="41"/>
        </w:numPr>
      </w:pPr>
      <w:r>
        <w:rPr/>
        <w:t xml:space="preserve">Al finalizar, se discuten las observaciones y se reflexiona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evidencias y reflexión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Análisis de evidencias y elaboración de conclusiones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analizar evidencias recolectadas y extraer conclusiones sobre el aprendizaje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participantes un conjunto de registros simulados (listas de cotejo, notas anecdóticas) de una actividad evaluativa.</w:t>
      </w:r>
    </w:p>
    <w:p>
      <w:pPr>
        <w:numPr>
          <w:ilvl w:val="0"/>
          <w:numId w:val="42"/>
        </w:numPr>
      </w:pPr>
      <w:r>
        <w:rPr/>
        <w:t xml:space="preserve">En parejas, analizan las evidencias, identifican fortalezas y áreas de mejora en el razonamiento lógico y conjuntos.</w:t>
      </w:r>
    </w:p>
    <w:p>
      <w:pPr>
        <w:numPr>
          <w:ilvl w:val="0"/>
          <w:numId w:val="42"/>
        </w:numPr>
      </w:pPr>
      <w:r>
        <w:rPr/>
        <w:t xml:space="preserve">Elaboran un informe breve con conclusiones y recomendaciones didácticas.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ajustes didácticos basados en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mejoras en las estrategias didácticas a partir de la interpretación de resultados evaluativos.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Cada participante revisa su informe de análisis de evidencias y reflexiona sobre posibles ajustes en sus actividades o enfoques.</w:t>
      </w:r>
    </w:p>
    <w:p>
      <w:pPr>
        <w:numPr>
          <w:ilvl w:val="0"/>
          <w:numId w:val="43"/>
        </w:numPr>
      </w:pPr>
      <w:r>
        <w:rPr/>
        <w:t xml:space="preserve">Diseña un plan de acción con al menos tres ajustes concretos para mejorar la enseñanza y evaluación del razonamiento lógico y conjuntos.</w:t>
      </w:r>
    </w:p>
    <w:p>
      <w:pPr>
        <w:numPr>
          <w:ilvl w:val="0"/>
          <w:numId w:val="43"/>
        </w:numPr>
      </w:pPr>
      <w:r>
        <w:rPr/>
        <w:t xml:space="preserve">Presenta su plan en plenaria para recibir aportes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para ajuste didáctico.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evaluación auténtica y enseñanza de razonamiento lógico y conjuntos en preescolar.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abiertas y encuesta rápida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aplicación y análisis de actividades evaluativas auténticas.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(diseños, registros, análisis).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diseño de actividades, listas de cotejo para participación y calidad de registros,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aplicar, analizar y ajustar actividades evaluativas auténticas en contexto preescolar.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entrega de un portafolio que incluya diseño de actividad, registros de aplicación, análisis de evidencias y plan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coherencia, pertinencia, precisión en la observación y calidad de los ajustes propuestos.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C2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086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09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F9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61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60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FF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0F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D5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0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C66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A4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03F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07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608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F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02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C8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60D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FD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0D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942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86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EA3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47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A5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17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4B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51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B3C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32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F4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5A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2BB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33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045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DC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121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B28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8D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5F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64BD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21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2026-09-25T21:19:28-05:00</dcterms:created>
  <dcterms:modified xsi:type="dcterms:W3CDTF">2026-09-25T21:19:28-05:00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