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Capacidades, Habilidades y Destrezas Motrices en la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propósito de desarrollar y fortalecer sus capacidades, habilidades y destrezas motrices a través de actividades recreativas y educativas. El enfoque principal es que los jóvenes comprendan la importancia del movimiento corporal en su vida diaria y en contextos de recreación, mejorando su coordinación, equilibrio, fuerza y resistencia mediante prácticas lúdicas y didácticas.</w:t>
      </w:r>
    </w:p>
    <w:p>
      <w:pPr/>
      <w:r>
        <w:rPr/>
        <w:t xml:space="preserve">El curso se basa en una metodología activa y participativa, que combina teoría básica con la aplicación práctica en ambientes recreativos, promoviendo el trabajo en equipo, la comunicación y el autoconocimiento corporal. Los estudiantes aprenderán a identificar sus propias capacidades motrices, a perfeccionar habilidades específicas y a aplicar destrezas en diferentes situaciones recreativas, favoreciendo así un estilo de vida saludable y activo.</w:t>
      </w:r>
    </w:p>
    <w:p>
      <w:pPr/>
      <w:r>
        <w:rPr/>
        <w:t xml:space="preserve">Al finalizar el curso, los estudiantes habrán adquirido una comprensión integral de las capacidades motrices fundamentales, desarrollarán habilidades que les permitan ejecutar movimientos con precisión y control, y serán capaces de aplicar destrezas motrices en actividades recreativas variadas, contribuyendo a su bienestar físico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capacidades motrices que intervienen en la recreación.</w:t>
      </w:r>
    </w:p>
    <w:p>
      <w:pPr>
        <w:numPr>
          <w:ilvl w:val="0"/>
          <w:numId w:val="1"/>
        </w:numPr>
      </w:pPr>
      <w:r>
        <w:rPr/>
        <w:t xml:space="preserve">Ejecutar habilidades motrices básicas con precisión y control durante actividades recreativas.</w:t>
      </w:r>
    </w:p>
    <w:p>
      <w:pPr>
        <w:numPr>
          <w:ilvl w:val="0"/>
          <w:numId w:val="1"/>
        </w:numPr>
      </w:pPr>
      <w:r>
        <w:rPr/>
        <w:t xml:space="preserve">Aplicar destrezas motrices en diferentes contextos recreativos de manera segura y efectiva.</w:t>
      </w:r>
    </w:p>
    <w:p>
      <w:pPr>
        <w:numPr>
          <w:ilvl w:val="0"/>
          <w:numId w:val="1"/>
        </w:numPr>
      </w:pPr>
      <w:r>
        <w:rPr/>
        <w:t xml:space="preserve">Analizar la importancia de la actividad física y el movimiento para el bienestar personal y social.</w:t>
      </w:r>
    </w:p>
    <w:p>
      <w:pPr>
        <w:numPr>
          <w:ilvl w:val="0"/>
          <w:numId w:val="1"/>
        </w:numPr>
      </w:pPr>
      <w:r>
        <w:rPr/>
        <w:t xml:space="preserve">Fomentar el trabajo en equipo y la comunicación a través de juegos y dinámicas 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diferenciar las capacidades motrices básicas y específicas en contextos recreativos.</w:t>
      </w:r>
    </w:p>
    <w:p>
      <w:pPr>
        <w:numPr>
          <w:ilvl w:val="0"/>
          <w:numId w:val="2"/>
        </w:numPr>
      </w:pPr>
      <w:r>
        <w:rPr/>
        <w:t xml:space="preserve">Demostrar habilidades motrices fundamentales mediante la ejecución controlada de movimientos corporales.</w:t>
      </w:r>
    </w:p>
    <w:p>
      <w:pPr>
        <w:numPr>
          <w:ilvl w:val="0"/>
          <w:numId w:val="2"/>
        </w:numPr>
      </w:pPr>
      <w:r>
        <w:rPr/>
        <w:t xml:space="preserve">Aplicar destrezas motrices en actividades recreativas individuales y grupales.</w:t>
      </w:r>
    </w:p>
    <w:p>
      <w:pPr>
        <w:numPr>
          <w:ilvl w:val="0"/>
          <w:numId w:val="2"/>
        </w:numPr>
      </w:pPr>
      <w:r>
        <w:rPr/>
        <w:t xml:space="preserve">Desarrollar coordinación, equilibrio, fuerza y resistencia a través de ejercicios lúdicos.</w:t>
      </w:r>
    </w:p>
    <w:p>
      <w:pPr>
        <w:numPr>
          <w:ilvl w:val="0"/>
          <w:numId w:val="2"/>
        </w:numPr>
      </w:pPr>
      <w:r>
        <w:rPr/>
        <w:t xml:space="preserve">Trabajar colaborativamente en actividades recreativas para mejorar la interacción social y el respeto por las normas.</w:t>
      </w:r>
    </w:p>
    <w:p>
      <w:pPr>
        <w:numPr>
          <w:ilvl w:val="0"/>
          <w:numId w:val="2"/>
        </w:numPr>
      </w:pPr>
      <w:r>
        <w:rPr/>
        <w:t xml:space="preserve">Valorar la importancia del movimiento y la actividad física para una vida saludable y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su funcionamiento.</w:t>
      </w:r>
    </w:p>
    <w:p>
      <w:pPr>
        <w:numPr>
          <w:ilvl w:val="0"/>
          <w:numId w:val="3"/>
        </w:numPr>
      </w:pPr>
      <w:r>
        <w:rPr/>
        <w:t xml:space="preserve">Ropa y calzado cómodo para realizar actividad física.</w:t>
      </w:r>
    </w:p>
    <w:p>
      <w:pPr>
        <w:numPr>
          <w:ilvl w:val="0"/>
          <w:numId w:val="3"/>
        </w:numPr>
      </w:pPr>
      <w:r>
        <w:rPr/>
        <w:t xml:space="preserve">Espacio adecuado para actividades recreativas (gimnasio, patio o área abierta).</w:t>
      </w:r>
    </w:p>
    <w:p>
      <w:pPr>
        <w:numPr>
          <w:ilvl w:val="0"/>
          <w:numId w:val="3"/>
        </w:numPr>
      </w:pPr>
      <w:r>
        <w:rPr/>
        <w:t xml:space="preserve">Materiales deportivos básicos (pelotas, cuerdas, conos, aros, entre otros).</w:t>
      </w:r>
    </w:p>
    <w:p>
      <w:pPr>
        <w:numPr>
          <w:ilvl w:val="0"/>
          <w:numId w:val="3"/>
        </w:numPr>
      </w:pPr>
      <w:r>
        <w:rPr/>
        <w:t xml:space="preserve">Actitud abierta y disposición para participar en actividades grupales y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capacidades motrices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capacidades motrices con sus respectivas características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diferentes tipos de capacidades motrices en ejemplos relacionados con la recreación.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las capacidades motrices en la vida diaria y en actividades recreativas, justificando su relevancia para el bienestar personal.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las capacidades motrices contribuyen al desarrollo de habilidades y destrezas en juegos y dinámicas recreativas.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Habilidades motrices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características fundamentales de las habilidades motrices básicas como correr, saltar, lanzar y atrapar mediante actividades prácticas y discusiones en clase.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ejecutar correctamente las habilidades motrices básicas con precisión y control durante ejercicios y juegos recreativos diseñados para su desarrollo.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las habilidades motrices básicas en diferentes contextos recreativos, demostrando seguridad y efectividad en su desempeño.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 importancia del desarrollo de habilidades motrices básicas para el bienestar físico y social a través de reflexiones escritas y debates grupales.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colaborar en equipo durante actividades motrices, demostrando comunicación efectiva y respeto por las reglas del juego.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Destrezas motrices específicas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diferentes destrezas motrices específicas utilizadas en actividades recreativas, mediante la observación y análisis de videos o demostraciones.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ejecutar movimientos motrices específicos con precisión y control en actividades recreativas propuestas, cumpliendo con los criterios de técnica adecuada y seguridad.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destrezas motrices específicas en distintos contextos recreativos, adaptando la ejecución a las condiciones del entorno y respetando las normas de seguridad.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su propio desempeño y el de sus compañeros en la ejecución de destrezas motrices específicas, identificando fortalezas y áreas de mejora.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colaborar en equipo durante actividades recreativas que requieren destrezas motrices específicas, comunicándose efectivamente para lograr objetivos comunes.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Coordinación y equilibrio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Fuerza y resistencia motriz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Aplicación de capacidades y habilidades en juegos recreativos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integrar habilidades motrices básicas en la ejecución de juegos recreativos, aplicando técnicas adecuadas para mejorar su desempeño.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demostrar trabajo en equipo y comunicación efectiva durante la participación en juegos y deportes recreativos.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corregir errores comunes en la aplicación de capacidades motrices durante actividades recreativas, asegurando la práctica segura y eficaz.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su propio desempeño y el de sus compañeros en juegos recreativos para proponer estrategias de mejora colectiva.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destrezas motrices en diferentes contextos recreativos, adaptándose a las reglas y dinámicas específicas de cada juego.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Seguridad y cuidado corporal durante la actividad física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autoevaluación motriz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explicar diferentes herramientas y técnicas de evaluación motriz utilizadas en actividades recreativas.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métodos de autoevaluación para medir su progreso en capacidades, habilidades y destrezas motrices durante actividades recreativas.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interpretar resultados de evaluaciones motrices y usar esta información para planificar mejoras en su desempeño físico.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comparar su desempeño motriz con criterios establecidos y establecer metas realistas de mejora personal.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comunicar de manera clara y responsable sus hallazgos de evaluación motriz en discusiones grupales, fomentando el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Actividad física y estilo de vida saludable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Dinámicas recreativas para la integración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diferentes juegos y actividades motrices que promuevan la integración social en contextos recreativos.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ejecutar dinámicas recreativas en equipo, aplicando habilidades motrices básicas con precisión y fomentando la inclusión de todos los participantes.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y describir cómo las dinámicas recreativas contribuyen al fortalecimiento de habilidades sociales y al trabajo en equipo.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diseñar y proponer una actividad motriz recreativa que favorezca la comunicación y la integración social entre sus compañeros, asegurando un ambiente seguro y respetuoso.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evaluar la participación y colaboración durante las dinámicas recreativas, identificando aspectos que favorecen la inclusión y la cohesión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Planificación de actividades motrices recreativas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diseñar un plan de actividades motrices recreativas considerando las capacidades motrices básicas y la seguridad de los participantes.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organizar y secuenciar actividades motrices recreativas en grupos, promoviendo la participación activa y el trabajo en equipo.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la efectividad de una actividad motriz recreativa aplicada en un contexto real, identificando fortalezas y áreas de mejora.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aplicar estrategias de comunicación y coordinación durante la ejecución de actividades motrices recreativas para asegurar el buen desarrollo de las mismas.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demostración y análisis de capacidades motrices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D58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58B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79B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C65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30E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19F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530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219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07F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874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2026-09-25T19:33:30-05:00</dcterms:created>
  <dcterms:modified xsi:type="dcterms:W3CDTF">2026-09-25T19:33:30-05:00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