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Atención Integral al Desarrollo Infantil en Contextos Diversos (0-5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Educación | Licenciatura en educación inicial | para estudiantes universitarios | 16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estudiantes de la Licenciatura en Educación Inicial interesados en profundizar en la atención integral del desarrollo infantil en niños de hasta 5 años, considerando la diversidad contextual. Se aborda el análisis crítico de buenas prácticas y experiencias significativas en la educación inicial, con un enfoque biopsicosocial que integra salud, estimulación, educación y seguridad. Los estudiantes aprenderán a detectar signos de alerta en el desarrollo infantil y a aplicar diversas metodologías y estrategias didácticas para promover un desarrollo óptimo en entornos variados.</w:t>
      </w:r>
    </w:p>
    <w:p>
      <w:pPr/>
      <w:r>
        <w:rPr/>
        <w:t xml:space="preserve">El curso está dirigido a futuros educadores y profesionales del área de la educación inicial que buscan fortalecer su capacidad para diseñar e implementar intervenciones pedagógicas inclusivas y contextualizadas. La metodología combina exposiciones teóricas, análisis de casos, trabajo colaborativo y prácticas reflexivas, fomentando la aplicación práctica de los conceptos en escenarios reales o simulados. Al finalizar, los estudiantes estarán capacitados para evaluar integralmente el desarrollo infantil, identificar necesidades específicas y aplicar estrategias efectivas para estimular y proteger el bienestar de los niños en contextos diversos.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Analizar los elementos esenciales y las buenas prácticas en la atención al desarrollo infantil en contextos diversos.</w:t>
      </w:r>
    </w:p>
    <w:p>
      <w:pPr>
        <w:numPr>
          <w:ilvl w:val="0"/>
          <w:numId w:val="1"/>
        </w:numPr>
      </w:pPr>
      <w:r>
        <w:rPr/>
        <w:t xml:space="preserve">Aplicar el enfoque biopsicosocial para evaluar el desarrollo integral de niños de 3 a 5 años, considerando salud, estimulación, educación y seguridad.</w:t>
      </w:r>
    </w:p>
    <w:p>
      <w:pPr>
        <w:numPr>
          <w:ilvl w:val="0"/>
          <w:numId w:val="1"/>
        </w:numPr>
      </w:pPr>
      <w:r>
        <w:rPr/>
        <w:t xml:space="preserve">Identificar y detectar signos de alerta en el desarrollo infantil para intervenir oportunamente.</w:t>
      </w:r>
    </w:p>
    <w:p>
      <w:pPr>
        <w:numPr>
          <w:ilvl w:val="0"/>
          <w:numId w:val="1"/>
        </w:numPr>
      </w:pPr>
      <w:r>
        <w:rPr/>
        <w:t xml:space="preserve">Diseñar y utilizar metodologías y estrategias didácticas efectivas para estimular el desarrollo infantil en la educación inicial.</w:t>
      </w:r>
    </w:p>
    <w:p>
      <w:pPr>
        <w:numPr>
          <w:ilvl w:val="0"/>
          <w:numId w:val="1"/>
        </w:numPr>
      </w:pPr>
      <w:r>
        <w:rPr/>
        <w:t xml:space="preserve">Implementar intervenciones educativas adaptadas a la diversidad cultural y social del entorno infantil.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Analiza críticamente las buenas prácticas y experiencias significativas en la atención del desarrollo infantil en contextos diversos.</w:t>
      </w:r>
    </w:p>
    <w:p>
      <w:pPr>
        <w:numPr>
          <w:ilvl w:val="0"/>
          <w:numId w:val="2"/>
        </w:numPr>
      </w:pPr>
      <w:r>
        <w:rPr/>
        <w:t xml:space="preserve">Evalúa el desarrollo biopsicosocial de niños de 3 a 5 años, integrando aspectos de salud, estimulación, educación y seguridad.</w:t>
      </w:r>
    </w:p>
    <w:p>
      <w:pPr>
        <w:numPr>
          <w:ilvl w:val="0"/>
          <w:numId w:val="2"/>
        </w:numPr>
      </w:pPr>
      <w:r>
        <w:rPr/>
        <w:t xml:space="preserve">Detecta signos de alerta en el desarrollo infantil y formula estrategias adecuadas para su atención o derivación.</w:t>
      </w:r>
    </w:p>
    <w:p>
      <w:pPr>
        <w:numPr>
          <w:ilvl w:val="0"/>
          <w:numId w:val="2"/>
        </w:numPr>
      </w:pPr>
      <w:r>
        <w:rPr/>
        <w:t xml:space="preserve">Diseña y aplica metodologías y estrategias didácticas innovadoras para estimular el desarrollo integral en la educación inicial.</w:t>
      </w:r>
    </w:p>
    <w:p>
      <w:pPr>
        <w:numPr>
          <w:ilvl w:val="0"/>
          <w:numId w:val="2"/>
        </w:numPr>
      </w:pPr>
      <w:r>
        <w:rPr/>
        <w:t xml:space="preserve">Desarrolla intervenciones educativas inclusivas adaptadas a la diversidad cultural, social y ambiental del entorno infantil.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en desarrollo infantil y psicología evolutiva.</w:t>
      </w:r>
    </w:p>
    <w:p>
      <w:pPr>
        <w:numPr>
          <w:ilvl w:val="0"/>
          <w:numId w:val="3"/>
        </w:numPr>
      </w:pPr>
      <w:r>
        <w:rPr/>
        <w:t xml:space="preserve">Familiaridad con principios generales de educación inicial.</w:t>
      </w:r>
    </w:p>
    <w:p>
      <w:pPr>
        <w:numPr>
          <w:ilvl w:val="0"/>
          <w:numId w:val="3"/>
        </w:numPr>
      </w:pPr>
      <w:r>
        <w:rPr/>
        <w:t xml:space="preserve">Acceso a recursos bibliográficos y tecnológicos para investigación y análisis de casos.</w:t>
      </w:r>
    </w:p>
    <w:p>
      <w:pPr>
        <w:numPr>
          <w:ilvl w:val="0"/>
          <w:numId w:val="3"/>
        </w:numPr>
      </w:pPr>
      <w:r>
        <w:rPr/>
        <w:t xml:space="preserve">Capacidad para trabajo colaborativo y reflexión crítica.</w:t>
      </w:r>
    </w:p>
    <w:p>
      <w:pPr>
        <w:numPr>
          <w:ilvl w:val="0"/>
          <w:numId w:val="3"/>
        </w:numPr>
      </w:pPr>
      <w:r>
        <w:rPr/>
        <w:t xml:space="preserve">Disponibilidad para realizar actividades prácticas y análisis de contextos reales o simulados.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Fundamentos del Desarrollo Infantil y Contextualización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describir las etapas y dimensiones del desarrollo integral en niños de 0 a 5 años, utilizando terminología especializada y ejemplos prácticos.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analizar la influencia de los contextos culturales, sociales y familiares en el desarrollo infantil, identificando factores que favorecen o limitan el crecimiento integral.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comparar diferentes enfoques teóricos sobre el desarrollo infantil, evaluando su aplicación en contextos diversos de educación inicial.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interpretar indicadores básicos de desarrollo biopsicosocial en niños pequeños, relacionándolos con prácticas educativas adecuadas para contextos diversos.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elaborar un diagnóstico inicial que integre aspectos del desarrollo infantil y contextuales, para fundamentar intervenciones pedagógicas pertinentes.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al desarrollo infantil integral (0-5 años)</w:t>
      </w:r>
    </w:p>
    <w:p>
      <w:pPr>
        <w:numPr>
          <w:ilvl w:val="0"/>
          <w:numId w:val="5"/>
        </w:numPr>
      </w:pPr>
      <w:r>
        <w:rPr/>
        <w:t xml:space="preserve">Concepto y importancia del desarrollo integral en la primera infancia: definición, componentes y relevancia para la educación inicial.</w:t>
      </w:r>
    </w:p>
    <w:p>
      <w:pPr>
        <w:numPr>
          <w:ilvl w:val="0"/>
          <w:numId w:val="5"/>
        </w:numPr>
      </w:pPr>
      <w:r>
        <w:rPr/>
        <w:t xml:space="preserve">Dimensiones del desarrollo infantil: físico, cognitivo, emocional, social y lenguaje.</w:t>
      </w:r>
    </w:p>
    <w:p>
      <w:pPr>
        <w:numPr>
          <w:ilvl w:val="0"/>
          <w:numId w:val="5"/>
        </w:numPr>
      </w:pPr>
      <w:r>
        <w:rPr/>
        <w:t xml:space="preserve">Terminología especializada en desarrollo infantil: hitos, plasticidad cerebral, periodos sensibles, maduración y aprendizaje.</w:t>
      </w:r>
    </w:p>
    <w:p>
      <w:pPr/>
      <w:r>
        <w:rPr>
          <w:b w:val="1"/>
          <w:bCs w:val="1"/>
        </w:rPr>
        <w:t xml:space="preserve">2. Etapas del desarrollo infantil en la primera infancia</w:t>
      </w:r>
    </w:p>
    <w:p>
      <w:pPr>
        <w:numPr>
          <w:ilvl w:val="0"/>
          <w:numId w:val="6"/>
        </w:numPr>
      </w:pPr>
      <w:r>
        <w:rPr/>
        <w:t xml:space="preserve">Periodo neonatal y lactancia (0-1 año): características, principales hitos y evolución biopsicosocial.</w:t>
      </w:r>
    </w:p>
    <w:p>
      <w:pPr>
        <w:numPr>
          <w:ilvl w:val="0"/>
          <w:numId w:val="6"/>
        </w:numPr>
      </w:pPr>
      <w:r>
        <w:rPr/>
        <w:t xml:space="preserve">Periodo de la primera infancia (1-3 años): desarrollo motor, cognitivo y socioemocional, adquisición del lenguaje.</w:t>
      </w:r>
    </w:p>
    <w:p>
      <w:pPr>
        <w:numPr>
          <w:ilvl w:val="0"/>
          <w:numId w:val="6"/>
        </w:numPr>
      </w:pPr>
      <w:r>
        <w:rPr/>
        <w:t xml:space="preserve">Periodo preescolar (3-5 años): consolidación de habilidades, desarrollo de la autonomía y socialización.</w:t>
      </w:r>
    </w:p>
    <w:p>
      <w:pPr>
        <w:numPr>
          <w:ilvl w:val="0"/>
          <w:numId w:val="6"/>
        </w:numPr>
      </w:pPr>
      <w:r>
        <w:rPr/>
        <w:t xml:space="preserve">Ejemplos prácticos y casos ilustrativos para cada etapa.</w:t>
      </w:r>
    </w:p>
    <w:p>
      <w:pPr/>
      <w:r>
        <w:rPr>
          <w:b w:val="1"/>
          <w:bCs w:val="1"/>
        </w:rPr>
        <w:t xml:space="preserve">3. Influencia de los contextos en el desarrollo infantil</w:t>
      </w:r>
    </w:p>
    <w:p>
      <w:pPr>
        <w:numPr>
          <w:ilvl w:val="0"/>
          <w:numId w:val="7"/>
        </w:numPr>
      </w:pPr>
      <w:r>
        <w:rPr/>
        <w:t xml:space="preserve">Contexto familiar: estructura familiar, estilos de crianza, vínculos afectivos y su impacto en el desarrollo.</w:t>
      </w:r>
    </w:p>
    <w:p>
      <w:pPr>
        <w:numPr>
          <w:ilvl w:val="0"/>
          <w:numId w:val="7"/>
        </w:numPr>
      </w:pPr>
      <w:r>
        <w:rPr/>
        <w:t xml:space="preserve">Contexto social y comunitario: redes de apoyo, interacción con pares, entorno escolar y comunitario.</w:t>
      </w:r>
    </w:p>
    <w:p>
      <w:pPr>
        <w:numPr>
          <w:ilvl w:val="0"/>
          <w:numId w:val="7"/>
        </w:numPr>
      </w:pPr>
      <w:r>
        <w:rPr/>
        <w:t xml:space="preserve">Contexto cultural: valores, creencias, tradiciones y prácticas educativas en diferentes culturas.</w:t>
      </w:r>
    </w:p>
    <w:p>
      <w:pPr>
        <w:numPr>
          <w:ilvl w:val="0"/>
          <w:numId w:val="7"/>
        </w:numPr>
      </w:pPr>
      <w:r>
        <w:rPr/>
        <w:t xml:space="preserve">Factores que favorecen y limitan el desarrollo integral: pobreza, exclusión social, diversidad cultural y recursos disponibles.</w:t>
      </w:r>
    </w:p>
    <w:p>
      <w:pPr/>
      <w:r>
        <w:rPr>
          <w:b w:val="1"/>
          <w:bCs w:val="1"/>
        </w:rPr>
        <w:t xml:space="preserve">4. Enfoques teóricos sobre el desarrollo infantil</w:t>
      </w:r>
    </w:p>
    <w:p>
      <w:pPr>
        <w:numPr>
          <w:ilvl w:val="0"/>
          <w:numId w:val="8"/>
        </w:numPr>
      </w:pPr>
      <w:r>
        <w:rPr/>
        <w:t xml:space="preserve">Teoría del desarrollo psicomotor (Gesell): etapas y patrones de maduración.</w:t>
      </w:r>
    </w:p>
    <w:p>
      <w:pPr>
        <w:numPr>
          <w:ilvl w:val="0"/>
          <w:numId w:val="8"/>
        </w:numPr>
      </w:pPr>
      <w:r>
        <w:rPr/>
        <w:t xml:space="preserve">Teoría del aprendizaje social (Bandura): modelamiento, imitación y rol del ambiente.</w:t>
      </w:r>
    </w:p>
    <w:p>
      <w:pPr>
        <w:numPr>
          <w:ilvl w:val="0"/>
          <w:numId w:val="8"/>
        </w:numPr>
      </w:pPr>
      <w:r>
        <w:rPr/>
        <w:t xml:space="preserve">Teoría sociocultural (Vygotsky): zona de desarrollo próximo, mediación y lenguaje.</w:t>
      </w:r>
    </w:p>
    <w:p>
      <w:pPr>
        <w:numPr>
          <w:ilvl w:val="0"/>
          <w:numId w:val="8"/>
        </w:numPr>
      </w:pPr>
      <w:r>
        <w:rPr/>
        <w:t xml:space="preserve">Teoría del apego (Bowlby): importancia del vínculo afectivo seguro.</w:t>
      </w:r>
    </w:p>
    <w:p>
      <w:pPr>
        <w:numPr>
          <w:ilvl w:val="0"/>
          <w:numId w:val="8"/>
        </w:numPr>
      </w:pPr>
      <w:r>
        <w:rPr/>
        <w:t xml:space="preserve">Análisis comparativo de enfoques y su aplicación en contextos diversos de educación inicial.</w:t>
      </w:r>
    </w:p>
    <w:p>
      <w:pPr/>
      <w:r>
        <w:rPr>
          <w:b w:val="1"/>
          <w:bCs w:val="1"/>
        </w:rPr>
        <w:t xml:space="preserve">5. Indicadores básicos de desarrollo biopsicosocial y prácticas educativas</w:t>
      </w:r>
    </w:p>
    <w:p>
      <w:pPr>
        <w:numPr>
          <w:ilvl w:val="0"/>
          <w:numId w:val="9"/>
        </w:numPr>
      </w:pPr>
      <w:r>
        <w:rPr/>
        <w:t xml:space="preserve">Identificación de indicadores de desarrollo físico (motricidad gruesa y fina), cognitivo (atención, memoria), emocional y social.</w:t>
      </w:r>
    </w:p>
    <w:p>
      <w:pPr>
        <w:numPr>
          <w:ilvl w:val="0"/>
          <w:numId w:val="9"/>
        </w:numPr>
      </w:pPr>
      <w:r>
        <w:rPr/>
        <w:t xml:space="preserve">Interpretación de señales de alerta y variabilidad individual en el desarrollo.</w:t>
      </w:r>
    </w:p>
    <w:p>
      <w:pPr>
        <w:numPr>
          <w:ilvl w:val="0"/>
          <w:numId w:val="9"/>
        </w:numPr>
      </w:pPr>
      <w:r>
        <w:rPr/>
        <w:t xml:space="preserve">Prácticas educativas pertinentes para estimular el desarrollo integral considerando contextos culturales y sociales diversos.</w:t>
      </w:r>
    </w:p>
    <w:p>
      <w:pPr>
        <w:numPr>
          <w:ilvl w:val="0"/>
          <w:numId w:val="9"/>
        </w:numPr>
      </w:pPr>
      <w:r>
        <w:rPr/>
        <w:t xml:space="preserve">Integración de la observación y el registro en el seguimiento del desarrollo infantil.</w:t>
      </w:r>
    </w:p>
    <w:p>
      <w:pPr/>
      <w:r>
        <w:rPr>
          <w:b w:val="1"/>
          <w:bCs w:val="1"/>
        </w:rPr>
        <w:t xml:space="preserve">6. Elaboración de un diagnóstico inicial del desarrollo infantil y contextual</w:t>
      </w:r>
    </w:p>
    <w:p>
      <w:pPr>
        <w:numPr>
          <w:ilvl w:val="0"/>
          <w:numId w:val="10"/>
        </w:numPr>
      </w:pPr>
      <w:r>
        <w:rPr/>
        <w:t xml:space="preserve">Concepto y propósito del diagnóstico en educación inicial.</w:t>
      </w:r>
    </w:p>
    <w:p>
      <w:pPr>
        <w:numPr>
          <w:ilvl w:val="0"/>
          <w:numId w:val="10"/>
        </w:numPr>
      </w:pPr>
      <w:r>
        <w:rPr/>
        <w:t xml:space="preserve">Instrumentos y técnicas para la recopilación de información (entrevistas, observación, cuestionarios, escalas).</w:t>
      </w:r>
    </w:p>
    <w:p>
      <w:pPr>
        <w:numPr>
          <w:ilvl w:val="0"/>
          <w:numId w:val="10"/>
        </w:numPr>
      </w:pPr>
      <w:r>
        <w:rPr/>
        <w:t xml:space="preserve">Interpretación de datos biopsicosociales y contextuales para fundamentar intervenciones pedagógicas.</w:t>
      </w:r>
    </w:p>
    <w:p>
      <w:pPr>
        <w:numPr>
          <w:ilvl w:val="0"/>
          <w:numId w:val="10"/>
        </w:numPr>
      </w:pPr>
      <w:r>
        <w:rPr/>
        <w:t xml:space="preserve">Elaboración de un informe diagnóstico claro y fundamentado.</w:t>
      </w:r>
    </w:p>
    <w:p>
      <w:pPr>
        <w:numPr>
          <w:ilvl w:val="0"/>
          <w:numId w:val="10"/>
        </w:numPr>
      </w:pPr>
      <w:r>
        <w:rPr/>
        <w:t xml:space="preserve">Casos prácticos para la integración del diagnóstico y planificación educativa.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Línea del tiempo del desarrollo infantil (0-5 años)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Describir las etapas y dimensiones del desarrollo integral en niños de 0 a 5 años, utilizando terminología especializada y ejemplos prácticos.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"/>
        </w:numPr>
      </w:pPr>
      <w:r>
        <w:rPr/>
        <w:t xml:space="preserve">En parejas, los estudiantes crearán una línea del tiempo visual que incluya los hitos principales del desarrollo físico, cognitivo, emocional, social y del lenguaje para cada etapa (0-1, 1-3, 3-5 años).</w:t>
      </w:r>
    </w:p>
    <w:p>
      <w:pPr>
        <w:numPr>
          <w:ilvl w:val="0"/>
          <w:numId w:val="11"/>
        </w:numPr>
      </w:pPr>
      <w:r>
        <w:rPr/>
        <w:t xml:space="preserve">Deberán incluir al menos un ejemplo práctico para cada dimensión y etapa.</w:t>
      </w:r>
    </w:p>
    <w:p>
      <w:pPr>
        <w:numPr>
          <w:ilvl w:val="0"/>
          <w:numId w:val="11"/>
        </w:numPr>
      </w:pPr>
      <w:r>
        <w:rPr/>
        <w:t xml:space="preserve">Socializarán su línea del tiempo en plenaria para discutir similitudes y diferencias.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Línea del tiempo ilustrada y explicación oral breve.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Actividad 2: Análisis de casos sobre influencia contextual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la influencia de los contextos culturales, sociales y familiares en el desarrollo infantil, identificando factores que favorecen o limitan el crecimiento integral.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"/>
        </w:numPr>
      </w:pPr>
      <w:r>
        <w:rPr/>
        <w:t xml:space="preserve">En grupos pequeños, se entregarán casos de niños con diferentes contextos familiares, sociales y culturales.</w:t>
      </w:r>
    </w:p>
    <w:p>
      <w:pPr>
        <w:numPr>
          <w:ilvl w:val="0"/>
          <w:numId w:val="12"/>
        </w:numPr>
      </w:pPr>
      <w:r>
        <w:rPr/>
        <w:t xml:space="preserve">Los estudiantes identificarán factores contextuales que favorecen o limitan el desarrollo integral en cada caso.</w:t>
      </w:r>
    </w:p>
    <w:p>
      <w:pPr>
        <w:numPr>
          <w:ilvl w:val="0"/>
          <w:numId w:val="12"/>
        </w:numPr>
      </w:pPr>
      <w:r>
        <w:rPr/>
        <w:t xml:space="preserve">Propondrán estrategias educativas adecuadas para cada contexto.</w:t>
      </w:r>
    </w:p>
    <w:p>
      <w:pPr>
        <w:numPr>
          <w:ilvl w:val="0"/>
          <w:numId w:val="12"/>
        </w:numPr>
      </w:pPr>
      <w:r>
        <w:rPr/>
        <w:t xml:space="preserve">Presentarán un informe breve con sus análisis y propuestas.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 a 5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 y presentación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3: Debate comparativo de teorías del desarrollo infantil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Comparar diferentes enfoques teóricos sobre el desarrollo infantil, evaluando su aplicación en contextos diversos de educación inicial.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3"/>
        </w:numPr>
      </w:pPr>
      <w:r>
        <w:rPr/>
        <w:t xml:space="preserve">Se asignarán a grupos diferentes teorías (psicomotor, aprendizaje social, sociocultural, apego).</w:t>
      </w:r>
    </w:p>
    <w:p>
      <w:pPr>
        <w:numPr>
          <w:ilvl w:val="0"/>
          <w:numId w:val="13"/>
        </w:numPr>
      </w:pPr>
      <w:r>
        <w:rPr/>
        <w:t xml:space="preserve">Cada grupo preparará argumentos sobre las características principales y la aplicabilidad de su teoría en contextos diversos.</w:t>
      </w:r>
    </w:p>
    <w:p>
      <w:pPr>
        <w:numPr>
          <w:ilvl w:val="0"/>
          <w:numId w:val="13"/>
        </w:numPr>
      </w:pPr>
      <w:r>
        <w:rPr/>
        <w:t xml:space="preserve">Se realizará un debate estructurado donde cada grupo exponga y defienda su enfoque.</w:t>
      </w:r>
    </w:p>
    <w:p>
      <w:pPr>
        <w:numPr>
          <w:ilvl w:val="0"/>
          <w:numId w:val="13"/>
        </w:numPr>
      </w:pPr>
      <w:r>
        <w:rPr/>
        <w:t xml:space="preserve">Finalmente, se reflexionará en plenaria sobre las fortalezas y limitaciones de cada teoría.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Exposición oral y participación en debate.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4: Elaboración de diagnóstico inicial integrado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Elaborar un diagnóstico inicial que integre aspectos del desarrollo infantil y contextuales para fundamentar intervenciones pedagógicas pertinentes.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4"/>
        </w:numPr>
      </w:pPr>
      <w:r>
        <w:rPr/>
        <w:t xml:space="preserve">Se proporcionará un caso de un niño con información básica sobre su desarrollo biopsicosocial y contexto familiar/social.</w:t>
      </w:r>
    </w:p>
    <w:p>
      <w:pPr>
        <w:numPr>
          <w:ilvl w:val="0"/>
          <w:numId w:val="14"/>
        </w:numPr>
      </w:pPr>
      <w:r>
        <w:rPr/>
        <w:t xml:space="preserve">Individualmente, los estudiantes analizarán la información para identificar indicadores clave y factores contextuales relevantes.</w:t>
      </w:r>
    </w:p>
    <w:p>
      <w:pPr>
        <w:numPr>
          <w:ilvl w:val="0"/>
          <w:numId w:val="14"/>
        </w:numPr>
      </w:pPr>
      <w:r>
        <w:rPr/>
        <w:t xml:space="preserve">Elaborarán un diagnóstico inicial escrito que incluya recomendaciones para la intervención educativa.</w:t>
      </w:r>
    </w:p>
    <w:p>
      <w:pPr>
        <w:numPr>
          <w:ilvl w:val="0"/>
          <w:numId w:val="14"/>
        </w:numPr>
      </w:pPr>
      <w:r>
        <w:rPr/>
        <w:t xml:space="preserve">Se realizará una retroalimentación grupal para enriquecer el diagnóstico.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diagnóstico escrito.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etapas del desarrollo infantil, dimensiones del desarrollo y comprensión básica de contextos.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con preguntas abiertas y de opción múltiple al inicio de la unidad.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diagnóstico en línea o en papel, con preguntas como "mencione tres dimensiones del desarrollo infantil" o "¿qué entiende por contexto familiar?".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comprensión de teorías, análisis de contextos, identificación de indicadores y capacidad para integrar información en diagnóstico.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actividades grupales, revisión de productos parciales (línea del tiempo, informes de casos, participación en debates).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de evaluación para actividades colaborativas y listas de cotejo para participación y argumentación.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elaborar un diagnóstico inicial integral y fundamentar intervenciones pedagógicas a partir del análisis del desarrollo infantil y contexto.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Evaluación escrita individual con un caso práctico para diagnóstico y propuesta de intervención.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detallada que valore comprensión teórica, análisis contextual, identificación de indicadores y coherencia en propuestas pedagógicas.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Teorías y Modelos del Desarrollo Infantil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analizar críticamente las principales teorías del desarrollo infantil, identificando sus aportes y limitaciones en el contexto biopsicosocial.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comparar y contrastar modelos de desarrollo infantil para aplicar el enfoque biopsicosocial en la evaluación integral de niños de 0 a 5 años.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interpretar signos de alerta en el desarrollo infantil a partir de los modelos teóricos estudiados, para facilitar intervenciones oportunas y adecuadas.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diseñar propuestas didácticas fundamentadas en teorías del desarrollo infantil que respondan a la diversidad cultural y social del entorno.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sintetizar conceptos clave de los modelos del desarrollo infantil para fundamentar prácticas educativas inclusivas y centradas en la estimulación temprana.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las teorías y modelos del desarrollo infantil</w:t>
      </w:r>
    </w:p>
    <w:p>
      <w:pPr>
        <w:numPr>
          <w:ilvl w:val="0"/>
          <w:numId w:val="16"/>
        </w:numPr>
      </w:pPr>
      <w:r>
        <w:rPr/>
        <w:t xml:space="preserve">Concepto de desarrollo infantil: definición y dimensiones (biológica, psicológica y social).</w:t>
      </w:r>
    </w:p>
    <w:p>
      <w:pPr>
        <w:numPr>
          <w:ilvl w:val="0"/>
          <w:numId w:val="16"/>
        </w:numPr>
      </w:pPr>
      <w:r>
        <w:rPr/>
        <w:t xml:space="preserve">Importancia de las teorías y modelos para la comprensión del desarrollo en la primera infancia.</w:t>
      </w:r>
    </w:p>
    <w:p>
      <w:pPr>
        <w:numPr>
          <w:ilvl w:val="0"/>
          <w:numId w:val="16"/>
        </w:numPr>
      </w:pPr>
      <w:r>
        <w:rPr/>
        <w:t xml:space="preserve">El enfoque biopsicosocial: integración de factores biológicos, psicológicos y sociales en el desarrollo infantil.</w:t>
      </w:r>
    </w:p>
    <w:p>
      <w:pPr/>
      <w:r>
        <w:rPr>
          <w:b w:val="1"/>
          <w:bCs w:val="1"/>
        </w:rPr>
        <w:t xml:space="preserve">2. Teorías clásicas del desarrollo infantil</w:t>
      </w:r>
    </w:p>
    <w:p>
      <w:pPr>
        <w:numPr>
          <w:ilvl w:val="0"/>
          <w:numId w:val="17"/>
        </w:numPr>
      </w:pPr>
      <w:r>
        <w:rPr/>
        <w:t xml:space="preserve">Teoría psicosexual de Sigmund Freud: etapas, aportes y limitaciones.</w:t>
      </w:r>
    </w:p>
    <w:p>
      <w:pPr>
        <w:numPr>
          <w:ilvl w:val="0"/>
          <w:numId w:val="17"/>
        </w:numPr>
      </w:pPr>
      <w:r>
        <w:rPr/>
        <w:t xml:space="preserve">Teoría psicosexual de Erik Erikson: etapas psicosociales, énfasis en la identidad y el contexto social.</w:t>
      </w:r>
    </w:p>
    <w:p>
      <w:pPr>
        <w:numPr>
          <w:ilvl w:val="0"/>
          <w:numId w:val="17"/>
        </w:numPr>
      </w:pPr>
      <w:r>
        <w:rPr/>
        <w:t xml:space="preserve">Teoría del aprendizaje social de Albert Bandura: modelamiento, imitación y autoeficacia.</w:t>
      </w:r>
    </w:p>
    <w:p>
      <w:pPr>
        <w:numPr>
          <w:ilvl w:val="0"/>
          <w:numId w:val="17"/>
        </w:numPr>
      </w:pPr>
      <w:r>
        <w:rPr/>
        <w:t xml:space="preserve">Teoría del desarrollo cognitivo de Jean Piaget: etapas, mecanismos de asimilación y acomodación.</w:t>
      </w:r>
    </w:p>
    <w:p>
      <w:pPr>
        <w:numPr>
          <w:ilvl w:val="0"/>
          <w:numId w:val="17"/>
        </w:numPr>
      </w:pPr>
      <w:r>
        <w:rPr/>
        <w:t xml:space="preserve">Teoría sociocultural de Lev Vygotsky: zona de desarrollo próximo, mediación cultural y lenguaje.</w:t>
      </w:r>
    </w:p>
    <w:p>
      <w:pPr/>
      <w:r>
        <w:rPr>
          <w:b w:val="1"/>
          <w:bCs w:val="1"/>
        </w:rPr>
        <w:t xml:space="preserve">3. Modelos contemporáneos y multidimensionales del desarrollo infantil</w:t>
      </w:r>
    </w:p>
    <w:p>
      <w:pPr>
        <w:numPr>
          <w:ilvl w:val="0"/>
          <w:numId w:val="18"/>
        </w:numPr>
      </w:pPr>
      <w:r>
        <w:rPr/>
        <w:t xml:space="preserve">Modelo ecológico de Urie Bronfenbrenner: sistemas (microsistema, mesosistema, exosistema, macrosistema) y su impacto en el desarrollo.</w:t>
      </w:r>
    </w:p>
    <w:p>
      <w:pPr>
        <w:numPr>
          <w:ilvl w:val="0"/>
          <w:numId w:val="18"/>
        </w:numPr>
      </w:pPr>
      <w:r>
        <w:rPr/>
        <w:t xml:space="preserve">Modelo del desarrollo diferencial y dinámico: interacción entre genética y ambiente, plasticidad y variabilidad individual.</w:t>
      </w:r>
    </w:p>
    <w:p>
      <w:pPr>
        <w:numPr>
          <w:ilvl w:val="0"/>
          <w:numId w:val="18"/>
        </w:numPr>
      </w:pPr>
      <w:r>
        <w:rPr/>
        <w:t xml:space="preserve">Modelo integrador biopsicosocial: síntesis de factores biológicos, psicológicos y sociales para la evaluación integral.</w:t>
      </w:r>
    </w:p>
    <w:p>
      <w:pPr/>
      <w:r>
        <w:rPr>
          <w:b w:val="1"/>
          <w:bCs w:val="1"/>
        </w:rPr>
        <w:t xml:space="preserve">4. Aplicación de teorías y modelos en la evaluación y detección de signos de alerta</w:t>
      </w:r>
    </w:p>
    <w:p>
      <w:pPr>
        <w:numPr>
          <w:ilvl w:val="0"/>
          <w:numId w:val="19"/>
        </w:numPr>
      </w:pPr>
      <w:r>
        <w:rPr/>
        <w:t xml:space="preserve">Identificación de hitos del desarrollo según diferentes teorías.</w:t>
      </w:r>
    </w:p>
    <w:p>
      <w:pPr>
        <w:numPr>
          <w:ilvl w:val="0"/>
          <w:numId w:val="19"/>
        </w:numPr>
      </w:pPr>
      <w:r>
        <w:rPr/>
        <w:t xml:space="preserve">Interpretación de signos de alerta en el desarrollo cognitivo, social, emocional y motor.</w:t>
      </w:r>
    </w:p>
    <w:p>
      <w:pPr>
        <w:numPr>
          <w:ilvl w:val="0"/>
          <w:numId w:val="19"/>
        </w:numPr>
      </w:pPr>
      <w:r>
        <w:rPr/>
        <w:t xml:space="preserve">Importancia de la evaluación integral y contextualizada en niños de 0 a 5 años.</w:t>
      </w:r>
    </w:p>
    <w:p>
      <w:pPr>
        <w:numPr>
          <w:ilvl w:val="0"/>
          <w:numId w:val="19"/>
        </w:numPr>
      </w:pPr>
      <w:r>
        <w:rPr/>
        <w:t xml:space="preserve">Rol de los profesionales en la intervención temprana a partir de modelos teóricos.</w:t>
      </w:r>
    </w:p>
    <w:p>
      <w:pPr/>
      <w:r>
        <w:rPr>
          <w:b w:val="1"/>
          <w:bCs w:val="1"/>
        </w:rPr>
        <w:t xml:space="preserve">5. Diseño de propuestas didácticas fundamentadas en teorías del desarrollo infantil</w:t>
      </w:r>
    </w:p>
    <w:p>
      <w:pPr>
        <w:numPr>
          <w:ilvl w:val="0"/>
          <w:numId w:val="20"/>
        </w:numPr>
      </w:pPr>
      <w:r>
        <w:rPr/>
        <w:t xml:space="preserve">Principios pedagógicos derivados de las teorías clásicas y modelos contemporáneos.</w:t>
      </w:r>
    </w:p>
    <w:p>
      <w:pPr>
        <w:numPr>
          <w:ilvl w:val="0"/>
          <w:numId w:val="20"/>
        </w:numPr>
      </w:pPr>
      <w:r>
        <w:rPr/>
        <w:t xml:space="preserve">Adaptación de estrategias didácticas para atender la diversidad cultural y social.</w:t>
      </w:r>
    </w:p>
    <w:p>
      <w:pPr>
        <w:numPr>
          <w:ilvl w:val="0"/>
          <w:numId w:val="20"/>
        </w:numPr>
      </w:pPr>
      <w:r>
        <w:rPr/>
        <w:t xml:space="preserve">Prácticas educativas inclusivas: fundamentos y diseño centrado en la estimulación temprana.</w:t>
      </w:r>
    </w:p>
    <w:p>
      <w:pPr>
        <w:numPr>
          <w:ilvl w:val="0"/>
          <w:numId w:val="20"/>
        </w:numPr>
      </w:pPr>
      <w:r>
        <w:rPr/>
        <w:t xml:space="preserve">Ejemplos prácticos de propuestas didácticas para el desarrollo integral en contextos diversos.</w:t>
      </w:r>
    </w:p>
    <w:p>
      <w:pPr/>
      <w:r>
        <w:rPr>
          <w:b w:val="1"/>
          <w:bCs w:val="1"/>
        </w:rPr>
        <w:t xml:space="preserve">6. Síntesis y aplicación práctica de los conceptos clave</w:t>
      </w:r>
    </w:p>
    <w:p>
      <w:pPr>
        <w:numPr>
          <w:ilvl w:val="0"/>
          <w:numId w:val="21"/>
        </w:numPr>
      </w:pPr>
      <w:r>
        <w:rPr/>
        <w:t xml:space="preserve">Comparación crítica y contraste de las principales teorías y modelos.</w:t>
      </w:r>
    </w:p>
    <w:p>
      <w:pPr>
        <w:numPr>
          <w:ilvl w:val="0"/>
          <w:numId w:val="21"/>
        </w:numPr>
      </w:pPr>
      <w:r>
        <w:rPr/>
        <w:t xml:space="preserve">Integración del enfoque biopsicosocial para la atención integral del desarrollo infantil.</w:t>
      </w:r>
    </w:p>
    <w:p>
      <w:pPr>
        <w:numPr>
          <w:ilvl w:val="0"/>
          <w:numId w:val="21"/>
        </w:numPr>
      </w:pPr>
      <w:r>
        <w:rPr/>
        <w:t xml:space="preserve">Fundamentación teórica para el diseño de intervenciones educativas y de estimulación temprana.</w:t>
      </w:r>
    </w:p>
    <w:p>
      <w:pPr>
        <w:numPr>
          <w:ilvl w:val="0"/>
          <w:numId w:val="21"/>
        </w:numPr>
      </w:pPr>
      <w:r>
        <w:rPr/>
        <w:t xml:space="preserve">Reflexiones sobre las limitaciones y alcances de los modelos en contextos diversos.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Análisis crítico de teorías del desarrollo infantil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críticamente las principales teorías del desarrollo infantil, identificando aportes y limitaciones (Objetivo 1).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2"/>
        </w:numPr>
      </w:pPr>
      <w:r>
        <w:rPr/>
        <w:t xml:space="preserve">Dividir a los estudiantes en grupos pequeños (3-4 integrantes).</w:t>
      </w:r>
    </w:p>
    <w:p>
      <w:pPr>
        <w:numPr>
          <w:ilvl w:val="0"/>
          <w:numId w:val="22"/>
        </w:numPr>
      </w:pPr>
      <w:r>
        <w:rPr/>
        <w:t xml:space="preserve">Asignar a cada grupo una teoría o modelo del desarrollo infantil para investigar y analizar.</w:t>
      </w:r>
    </w:p>
    <w:p>
      <w:pPr>
        <w:numPr>
          <w:ilvl w:val="0"/>
          <w:numId w:val="22"/>
        </w:numPr>
      </w:pPr>
      <w:r>
        <w:rPr/>
        <w:t xml:space="preserve">Los grupos deben identificar los principales postulados, aportes y limitaciones de la teoría asignada, enfocándose en su aplicación en contextos biopsicosociales diversos.</w:t>
      </w:r>
    </w:p>
    <w:p>
      <w:pPr>
        <w:numPr>
          <w:ilvl w:val="0"/>
          <w:numId w:val="22"/>
        </w:numPr>
      </w:pPr>
      <w:r>
        <w:rPr/>
        <w:t xml:space="preserve">Presentar un informe oral y escrito que sintetice su análisis crítico.</w:t>
      </w:r>
    </w:p>
    <w:p>
      <w:pPr>
        <w:numPr>
          <w:ilvl w:val="0"/>
          <w:numId w:val="22"/>
        </w:numPr>
      </w:pPr>
      <w:r>
        <w:rPr/>
        <w:t xml:space="preserve">Realizar una sesión plenaria donde se contrasten las teorías y se discutan sus implicaciones prácticas.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 y presentación oral con análisis crítico.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 (2 horas de trabajo grupal y 1 hora de presentación y discusión).</w:t>
      </w:r>
    </w:p>
    <w:p>
      <w:pPr/>
      <w:r>
        <w:rPr>
          <w:b w:val="1"/>
          <w:bCs w:val="1"/>
        </w:rPr>
        <w:t xml:space="preserve">Actividad 2: Comparación y contraste de modelos del desarrollo infantil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Comparar y contrastar modelos de desarrollo infantil para aplicar el enfoque biopsicosocial (Objetivo 2).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3"/>
        </w:numPr>
      </w:pPr>
      <w:r>
        <w:rPr/>
        <w:t xml:space="preserve">Individualmente, los estudiantes elaboran un cuadro comparativo que incluya al menos tres modelos o teorías del desarrollo infantil.</w:t>
      </w:r>
    </w:p>
    <w:p>
      <w:pPr>
        <w:numPr>
          <w:ilvl w:val="0"/>
          <w:numId w:val="23"/>
        </w:numPr>
      </w:pPr>
      <w:r>
        <w:rPr/>
        <w:t xml:space="preserve">El cuadro debe incluir aspectos como: enfoque principal, dimensiones del desarrollo consideradas, contexto biopsicosocial, aportes y limitaciones.</w:t>
      </w:r>
    </w:p>
    <w:p>
      <w:pPr>
        <w:numPr>
          <w:ilvl w:val="0"/>
          <w:numId w:val="23"/>
        </w:numPr>
      </w:pPr>
      <w:r>
        <w:rPr/>
        <w:t xml:space="preserve">Se promueve la reflexión escrita sobre cómo estos modelos pueden integrarse para realizar una evaluación integral en niños de 0 a 5 años.</w:t>
      </w:r>
    </w:p>
    <w:p>
      <w:pPr>
        <w:numPr>
          <w:ilvl w:val="0"/>
          <w:numId w:val="23"/>
        </w:numPr>
      </w:pPr>
      <w:r>
        <w:rPr/>
        <w:t xml:space="preserve">En parejas, compartirán sus cuadros y discutirán las diferencias y similitudes.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en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Cuadro comparativo y reflexión escrita.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horas.</w:t>
      </w:r>
    </w:p>
    <w:p>
      <w:pPr/>
      <w:r>
        <w:rPr>
          <w:b w:val="1"/>
          <w:bCs w:val="1"/>
        </w:rPr>
        <w:t xml:space="preserve">Actividad 3: Interpretación de signos de alerta en el desarrollo infantil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Interpretar signos de alerta en el desarrollo infantil a partir de los modelos teóricos para facilitar intervenciones oportunas (Objetivo 3).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4"/>
        </w:numPr>
      </w:pPr>
      <w:r>
        <w:rPr/>
        <w:t xml:space="preserve">Presentar casos clínicos o situaciones hipotéticas con niños de 0 a 5 años que muestran posibles signos de alerta en distintas áreas del desarrollo.</w:t>
      </w:r>
    </w:p>
    <w:p>
      <w:pPr>
        <w:numPr>
          <w:ilvl w:val="0"/>
          <w:numId w:val="24"/>
        </w:numPr>
      </w:pPr>
      <w:r>
        <w:rPr/>
        <w:t xml:space="preserve">En grupos, analizar cada caso apoyándose en los modelos teóricos estudiados para identificar posibles causas y sugerir intervenciones adecuadas.</w:t>
      </w:r>
    </w:p>
    <w:p>
      <w:pPr>
        <w:numPr>
          <w:ilvl w:val="0"/>
          <w:numId w:val="24"/>
        </w:numPr>
      </w:pPr>
      <w:r>
        <w:rPr/>
        <w:t xml:space="preserve">Elaborar un plan de intervención breve para cada caso, fundamentado en los modelos y teorías.</w:t>
      </w:r>
    </w:p>
    <w:p>
      <w:pPr>
        <w:numPr>
          <w:ilvl w:val="0"/>
          <w:numId w:val="24"/>
        </w:numPr>
      </w:pPr>
      <w:r>
        <w:rPr/>
        <w:t xml:space="preserve">Compartir y discutir las propuestas con toda la clase para enriquecer el aprendizaje.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Análisis de casos y plan de intervención fundamentado.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horas.</w:t>
      </w:r>
    </w:p>
    <w:p>
      <w:pPr/>
      <w:r>
        <w:rPr>
          <w:b w:val="1"/>
          <w:bCs w:val="1"/>
        </w:rPr>
        <w:t xml:space="preserve">Actividad 4: Diseño de propuesta didáctica centrada en la diversidad y estimulación temprana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propuestas didácticas fundamentadas en teorías del desarrollo infantil que respondan a la diversidad cultural y social, y promuevan prácticas inclusivas (Objetivos 4 y 5).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5"/>
        </w:numPr>
      </w:pPr>
      <w:r>
        <w:rPr/>
        <w:t xml:space="preserve">En grupos, seleccionar un contexto cultural y social diverso para el diseño de una propuesta didáctica dirigida a niños de 0 a 5 años.</w:t>
      </w:r>
    </w:p>
    <w:p>
      <w:pPr>
        <w:numPr>
          <w:ilvl w:val="0"/>
          <w:numId w:val="25"/>
        </w:numPr>
      </w:pPr>
      <w:r>
        <w:rPr/>
        <w:t xml:space="preserve">Elaborar una propuesta que incluya objetivos de aprendizaje, actividades, materiales y estrategias de evaluación, fundamentados en las teorías y modelos estudiados.</w:t>
      </w:r>
    </w:p>
    <w:p>
      <w:pPr>
        <w:numPr>
          <w:ilvl w:val="0"/>
          <w:numId w:val="25"/>
        </w:numPr>
      </w:pPr>
      <w:r>
        <w:rPr/>
        <w:t xml:space="preserve">La propuesta debe considerar la atención a la diversidad, inclusión y estimulación temprana integral.</w:t>
      </w:r>
    </w:p>
    <w:p>
      <w:pPr>
        <w:numPr>
          <w:ilvl w:val="0"/>
          <w:numId w:val="25"/>
        </w:numPr>
      </w:pPr>
      <w:r>
        <w:rPr/>
        <w:t xml:space="preserve">Presentar la propuesta mediante una exposición y entrega escrita que explique la fundamentación teórica y la adecuación al contexto.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Propuesta didáctica escrita y presentación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 horas (3 horas de elaboración y 1 hora de presentación).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teorías y modelos del desarrollo infantil y comprensión del enfoque biopsicosocial.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de preguntas abiertas y de opción múltiple al inicio de la unidad.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diagnóstico en línea o en papel con preguntas clave sobre conceptos básicos y modelos conocidos.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comprensión crítica de las teorías, aplicación en análisis de casos, y capacidad para diseñar propuestas educativas.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Retroalimentación continua a partir de las actividades de análisis crítico (Actividad 1), cuadro comparativo (Actividad 2), interpretación de signos de alerta (Actividad 3) y diseño de propuesta didáctica (Actividad 4).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de evaluación para cada actividad con criterios claros de análisis, fundamentación teórica, coherencia y aplicación práctica.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integral para analizar, comparar, interpretar y diseñar propuestas basadas en teorías y modelos del desarrollo infantil, con enfoque biopsicosocial e inclusión.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escrito y presentación final de una propuesta didáctica aplicada a un contexto diverso, que incluya fundamentación teórica, análisis crítico y aplicación práctica.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escrito estructurado y rúbrica para evaluación de la propuesta didáctica final.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Salud y Seguridad en la Atención Infantil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6"/>
        </w:numPr>
      </w:pPr>
      <w:r>
        <w:rPr/>
        <w:t xml:space="preserve">Al finalizar la unidad, el estudiante será capaz de analizar los factores clave de la salud física y nutrición en niños de 3 a 5 años, identificando prácticas saludables y riesgos comunes en contextos diversos.</w:t>
      </w:r>
    </w:p>
    <w:p>
      <w:pPr>
        <w:numPr>
          <w:ilvl w:val="0"/>
          <w:numId w:val="26"/>
        </w:numPr>
      </w:pPr>
      <w:r>
        <w:rPr/>
        <w:t xml:space="preserve">Al finalizar la unidad, el estudiante será capaz de evaluar protocolos y estrategias de prevención de riesgos y seguridad en ambientes infantiles, aplicando criterios para garantizar un entorno seguro para el desarrollo integral.</w:t>
      </w:r>
    </w:p>
    <w:p>
      <w:pPr>
        <w:numPr>
          <w:ilvl w:val="0"/>
          <w:numId w:val="26"/>
        </w:numPr>
      </w:pPr>
      <w:r>
        <w:rPr/>
        <w:t xml:space="preserve">Al finalizar la unidad, el estudiante será capaz de identificar signos y síntomas de posibles problemas de salud y seguridad en niños, proponiendo acciones oportunas para la intervención temprana según el enfoque biopsicosocial.</w:t>
      </w:r>
    </w:p>
    <w:p>
      <w:pPr>
        <w:numPr>
          <w:ilvl w:val="0"/>
          <w:numId w:val="26"/>
        </w:numPr>
      </w:pPr>
      <w:r>
        <w:rPr/>
        <w:t xml:space="preserve">Al finalizar la unidad, el estudiante será capaz de diseñar y recomendar planes de atención que integren medidas de salud, nutrición y seguridad, adaptados a la diversidad cultural y social del entorno infantil.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Fundamentos de la Salud Física en Niños de 3 a 5 Años</w:t>
      </w:r>
    </w:p>
    <w:p>
      <w:pPr>
        <w:numPr>
          <w:ilvl w:val="0"/>
          <w:numId w:val="27"/>
        </w:numPr>
      </w:pPr>
      <w:r>
        <w:rPr/>
        <w:t xml:space="preserve">Concepto de salud física en la infancia temprana: definición y dimensiones.</w:t>
      </w:r>
    </w:p>
    <w:p>
      <w:pPr>
        <w:numPr>
          <w:ilvl w:val="0"/>
          <w:numId w:val="27"/>
        </w:numPr>
      </w:pPr>
      <w:r>
        <w:rPr/>
        <w:t xml:space="preserve">Factores determinantes de la salud física: genética, ambiente, alimentación, y actividad física.</w:t>
      </w:r>
    </w:p>
    <w:p>
      <w:pPr>
        <w:numPr>
          <w:ilvl w:val="0"/>
          <w:numId w:val="27"/>
        </w:numPr>
      </w:pPr>
      <w:r>
        <w:rPr/>
        <w:t xml:space="preserve">Desarrollo motor y psicomotor: etapas y su relación con la salud integral.</w:t>
      </w:r>
    </w:p>
    <w:p>
      <w:pPr>
        <w:numPr>
          <w:ilvl w:val="0"/>
          <w:numId w:val="27"/>
        </w:numPr>
      </w:pPr>
      <w:r>
        <w:rPr/>
        <w:t xml:space="preserve">Prácticas saludables básicas: higiene, sueño, ejercicio y control de enfermedades comunes.</w:t>
      </w:r>
    </w:p>
    <w:p>
      <w:pPr/>
      <w:r>
        <w:rPr>
          <w:b w:val="1"/>
          <w:bCs w:val="1"/>
        </w:rPr>
        <w:t xml:space="preserve">2. Nutrición Infantil en Contextos Diversos</w:t>
      </w:r>
    </w:p>
    <w:p>
      <w:pPr>
        <w:numPr>
          <w:ilvl w:val="0"/>
          <w:numId w:val="28"/>
        </w:numPr>
      </w:pPr>
      <w:r>
        <w:rPr/>
        <w:t xml:space="preserve">Necesidades nutricionales específicas en niños de 3 a 5 años.</w:t>
      </w:r>
    </w:p>
    <w:p>
      <w:pPr>
        <w:numPr>
          <w:ilvl w:val="0"/>
          <w:numId w:val="28"/>
        </w:numPr>
      </w:pPr>
      <w:r>
        <w:rPr/>
        <w:t xml:space="preserve">Alimentación equilibrada: grupos alimentarios, porciones y frecuencia.</w:t>
      </w:r>
    </w:p>
    <w:p>
      <w:pPr>
        <w:numPr>
          <w:ilvl w:val="0"/>
          <w:numId w:val="28"/>
        </w:numPr>
      </w:pPr>
      <w:r>
        <w:rPr/>
        <w:t xml:space="preserve">Impacto de la nutrición en el desarrollo cognitivo y físico.</w:t>
      </w:r>
    </w:p>
    <w:p>
      <w:pPr>
        <w:numPr>
          <w:ilvl w:val="0"/>
          <w:numId w:val="28"/>
        </w:numPr>
      </w:pPr>
      <w:r>
        <w:rPr/>
        <w:t xml:space="preserve">Factores culturales, sociales y económicos que influyen en la alimentación infantil.</w:t>
      </w:r>
    </w:p>
    <w:p>
      <w:pPr>
        <w:numPr>
          <w:ilvl w:val="0"/>
          <w:numId w:val="28"/>
        </w:numPr>
      </w:pPr>
      <w:r>
        <w:rPr/>
        <w:t xml:space="preserve">Riesgos nutricionales comunes: desnutrición, obesidad, alergias y carencias específicas.</w:t>
      </w:r>
    </w:p>
    <w:p>
      <w:pPr/>
      <w:r>
        <w:rPr>
          <w:b w:val="1"/>
          <w:bCs w:val="1"/>
        </w:rPr>
        <w:t xml:space="preserve">3. Prevención de Riesgos y Seguridad en Ambientes Infantiles</w:t>
      </w:r>
    </w:p>
    <w:p>
      <w:pPr>
        <w:numPr>
          <w:ilvl w:val="0"/>
          <w:numId w:val="29"/>
        </w:numPr>
      </w:pPr>
      <w:r>
        <w:rPr/>
        <w:t xml:space="preserve">Identificación de riesgos físicos, químicos y biológicos en ambientes de atención infantil.</w:t>
      </w:r>
    </w:p>
    <w:p>
      <w:pPr>
        <w:numPr>
          <w:ilvl w:val="0"/>
          <w:numId w:val="29"/>
        </w:numPr>
      </w:pPr>
      <w:r>
        <w:rPr/>
        <w:t xml:space="preserve">Protocolos de seguridad: diseño de espacios seguros, supervisión y manejo de emergencias.</w:t>
      </w:r>
    </w:p>
    <w:p>
      <w:pPr>
        <w:numPr>
          <w:ilvl w:val="0"/>
          <w:numId w:val="29"/>
        </w:numPr>
      </w:pPr>
      <w:r>
        <w:rPr/>
        <w:t xml:space="preserve">Estrategias de prevención: educación a cuidadores, señalización, y uso adecuado de materiales y juguetes.</w:t>
      </w:r>
    </w:p>
    <w:p>
      <w:pPr>
        <w:numPr>
          <w:ilvl w:val="0"/>
          <w:numId w:val="29"/>
        </w:numPr>
      </w:pPr>
      <w:r>
        <w:rPr/>
        <w:t xml:space="preserve">Normativas y estándares nacionales e internacionales en seguridad infantil.</w:t>
      </w:r>
    </w:p>
    <w:p>
      <w:pPr>
        <w:numPr>
          <w:ilvl w:val="0"/>
          <w:numId w:val="29"/>
        </w:numPr>
      </w:pPr>
      <w:r>
        <w:rPr/>
        <w:t xml:space="preserve">Inclusión de criterios para garantizar seguridad en contextos culturales y sociales diversos.</w:t>
      </w:r>
    </w:p>
    <w:p>
      <w:pPr/>
      <w:r>
        <w:rPr>
          <w:b w:val="1"/>
          <w:bCs w:val="1"/>
        </w:rPr>
        <w:t xml:space="preserve">4. Identificación de Signos y Síntomas de Problemas de Salud y Seguridad</w:t>
      </w:r>
    </w:p>
    <w:p>
      <w:pPr>
        <w:numPr>
          <w:ilvl w:val="0"/>
          <w:numId w:val="30"/>
        </w:numPr>
      </w:pPr>
      <w:r>
        <w:rPr/>
        <w:t xml:space="preserve">Signos físicos de alerta: fiebre, heridas, erupciones, cambios en el apetito y comportamiento.</w:t>
      </w:r>
    </w:p>
    <w:p>
      <w:pPr>
        <w:numPr>
          <w:ilvl w:val="0"/>
          <w:numId w:val="30"/>
        </w:numPr>
      </w:pPr>
      <w:r>
        <w:rPr/>
        <w:t xml:space="preserve">Indicadores de problemas nutricionales y de desarrollo.</w:t>
      </w:r>
    </w:p>
    <w:p>
      <w:pPr>
        <w:numPr>
          <w:ilvl w:val="0"/>
          <w:numId w:val="30"/>
        </w:numPr>
      </w:pPr>
      <w:r>
        <w:rPr/>
        <w:t xml:space="preserve">Reconocimiento de signos de maltrato, abuso o negligencia.</w:t>
      </w:r>
    </w:p>
    <w:p>
      <w:pPr>
        <w:numPr>
          <w:ilvl w:val="0"/>
          <w:numId w:val="30"/>
        </w:numPr>
      </w:pPr>
      <w:r>
        <w:rPr/>
        <w:t xml:space="preserve">Herramientas y técnicas para la observación y registro sistemático.</w:t>
      </w:r>
    </w:p>
    <w:p>
      <w:pPr>
        <w:numPr>
          <w:ilvl w:val="0"/>
          <w:numId w:val="30"/>
        </w:numPr>
      </w:pPr>
      <w:r>
        <w:rPr/>
        <w:t xml:space="preserve">Propuestas de acciones inmediatas y derivación a servicios de salud.</w:t>
      </w:r>
    </w:p>
    <w:p>
      <w:pPr/>
      <w:r>
        <w:rPr>
          <w:b w:val="1"/>
          <w:bCs w:val="1"/>
        </w:rPr>
        <w:t xml:space="preserve">5. Diseño y Recomendación de Planes de Atención Integrales</w:t>
      </w:r>
    </w:p>
    <w:p>
      <w:pPr>
        <w:numPr>
          <w:ilvl w:val="0"/>
          <w:numId w:val="31"/>
        </w:numPr>
      </w:pPr>
      <w:r>
        <w:rPr/>
        <w:t xml:space="preserve">Componentes clave de un plan de atención en salud, nutrición y seguridad.</w:t>
      </w:r>
    </w:p>
    <w:p>
      <w:pPr>
        <w:numPr>
          <w:ilvl w:val="0"/>
          <w:numId w:val="31"/>
        </w:numPr>
      </w:pPr>
      <w:r>
        <w:rPr/>
        <w:t xml:space="preserve">Adaptación de planes a la diversidad cultural, social y ambiental del entorno infantil.</w:t>
      </w:r>
    </w:p>
    <w:p>
      <w:pPr>
        <w:numPr>
          <w:ilvl w:val="0"/>
          <w:numId w:val="31"/>
        </w:numPr>
      </w:pPr>
      <w:r>
        <w:rPr/>
        <w:t xml:space="preserve">Metodologías participativas para la elaboración de planes con familias y comunidades.</w:t>
      </w:r>
    </w:p>
    <w:p>
      <w:pPr>
        <w:numPr>
          <w:ilvl w:val="0"/>
          <w:numId w:val="31"/>
        </w:numPr>
      </w:pPr>
      <w:r>
        <w:rPr/>
        <w:t xml:space="preserve">Monitoreo y evaluación de la efectividad de los planes de atención.</w:t>
      </w:r>
    </w:p>
    <w:p>
      <w:pPr>
        <w:numPr>
          <w:ilvl w:val="0"/>
          <w:numId w:val="31"/>
        </w:numPr>
      </w:pPr>
      <w:r>
        <w:rPr/>
        <w:t xml:space="preserve">Ejemplos y casos prácticos de planes integrales en contextos diversos.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1. Análisis de Casos sobre Salud y Nutrición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los factores clave de la salud física y nutrición en niños de 3 a 5 años, identificando prácticas saludables y riesgos comunes.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2"/>
        </w:numPr>
      </w:pPr>
      <w:r>
        <w:rPr/>
        <w:t xml:space="preserve">Se presentarán varios casos clínicos y sociales con contexto diverso relacionados con la salud y nutrición infantil.</w:t>
      </w:r>
    </w:p>
    <w:p>
      <w:pPr>
        <w:numPr>
          <w:ilvl w:val="0"/>
          <w:numId w:val="32"/>
        </w:numPr>
      </w:pPr>
      <w:r>
        <w:rPr/>
        <w:t xml:space="preserve">Los estudiantes, en grupos, identificarán prácticas saludables y riesgos en cada caso.</w:t>
      </w:r>
    </w:p>
    <w:p>
      <w:pPr>
        <w:numPr>
          <w:ilvl w:val="0"/>
          <w:numId w:val="32"/>
        </w:numPr>
      </w:pPr>
      <w:r>
        <w:rPr/>
        <w:t xml:space="preserve">Discutirán cómo las condiciones del entorno influyen en la salud y alimentación.</w:t>
      </w:r>
    </w:p>
    <w:p>
      <w:pPr>
        <w:numPr>
          <w:ilvl w:val="0"/>
          <w:numId w:val="32"/>
        </w:numPr>
      </w:pPr>
      <w:r>
        <w:rPr/>
        <w:t xml:space="preserve">Elaborarán un informe con recomendaciones para mejorar la situación planteada.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grupal con análisis y recomendaciones.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horas.</w:t>
      </w:r>
    </w:p>
    <w:p>
      <w:pPr/>
      <w:r>
        <w:rPr>
          <w:b w:val="1"/>
          <w:bCs w:val="1"/>
        </w:rPr>
        <w:t xml:space="preserve">2. Evaluación y Diseño de Protocolos de Seguridad en Ambientes Infantiles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protocolos y estrategias de prevención de riesgos y seguridad aplicando criterios para garantizar un entorno seguro.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3"/>
        </w:numPr>
      </w:pPr>
      <w:r>
        <w:rPr/>
        <w:t xml:space="preserve">Se realizará una visita o presentación de un ambiente infantil (real o simulado).</w:t>
      </w:r>
    </w:p>
    <w:p>
      <w:pPr>
        <w:numPr>
          <w:ilvl w:val="0"/>
          <w:numId w:val="33"/>
        </w:numPr>
      </w:pPr>
      <w:r>
        <w:rPr/>
        <w:t xml:space="preserve">Los estudiantes identificarán posibles riesgos y evaluarán los protocolos existentes.</w:t>
      </w:r>
    </w:p>
    <w:p>
      <w:pPr>
        <w:numPr>
          <w:ilvl w:val="0"/>
          <w:numId w:val="33"/>
        </w:numPr>
      </w:pPr>
      <w:r>
        <w:rPr/>
        <w:t xml:space="preserve">Diseñarán una propuesta de mejora o un protocolo nuevo adaptado al contexto.</w:t>
      </w:r>
    </w:p>
    <w:p>
      <w:pPr>
        <w:numPr>
          <w:ilvl w:val="0"/>
          <w:numId w:val="33"/>
        </w:numPr>
      </w:pPr>
      <w:r>
        <w:rPr/>
        <w:t xml:space="preserve">Presentarán su propuesta y recibirán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o grupos pequeños de 3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con evaluación crítica y protocolo diseñado.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 (incluye presentación).</w:t>
      </w:r>
    </w:p>
    <w:p>
      <w:pPr/>
      <w:r>
        <w:rPr>
          <w:b w:val="1"/>
          <w:bCs w:val="1"/>
        </w:rPr>
        <w:t xml:space="preserve">3. Taller de Identificación de Signos y Síntomas en Niños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signos y síntomas de posibles problemas de salud y seguridad, proponiendo acciones oportunas de intervención.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4"/>
        </w:numPr>
      </w:pPr>
      <w:r>
        <w:rPr/>
        <w:t xml:space="preserve">Se presentarán videos, imágenes y descripciones de situaciones con niños que muestran diferentes signos y síntomas.</w:t>
      </w:r>
    </w:p>
    <w:p>
      <w:pPr>
        <w:numPr>
          <w:ilvl w:val="0"/>
          <w:numId w:val="34"/>
        </w:numPr>
      </w:pPr>
      <w:r>
        <w:rPr/>
        <w:t xml:space="preserve">Los estudiantes deberán identificar cada signo y su posible significado.</w:t>
      </w:r>
    </w:p>
    <w:p>
      <w:pPr>
        <w:numPr>
          <w:ilvl w:val="0"/>
          <w:numId w:val="34"/>
        </w:numPr>
      </w:pPr>
      <w:r>
        <w:rPr/>
        <w:t xml:space="preserve">Diseñarán un plan de acción para la intervención temprana basado en el enfoque biopsicosocial.</w:t>
      </w:r>
    </w:p>
    <w:p>
      <w:pPr>
        <w:numPr>
          <w:ilvl w:val="0"/>
          <w:numId w:val="34"/>
        </w:numPr>
      </w:pPr>
      <w:r>
        <w:rPr/>
        <w:t xml:space="preserve">Discusión grupal sobre la importancia de la detección oportuna y la comunicación con familias y profesionales de salud.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grupal.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Listado de signos con interpretación y plan de acción escrito.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horas.</w:t>
      </w:r>
    </w:p>
    <w:p>
      <w:pPr/>
      <w:r>
        <w:rPr>
          <w:b w:val="1"/>
          <w:bCs w:val="1"/>
        </w:rPr>
        <w:t xml:space="preserve">4. Elaboración de un Plan Integral de Atención Adaptado a la Diversidad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y recomendar planes de atención que integren salud, nutrición y seguridad adaptados a la diversidad cultural y social.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5"/>
        </w:numPr>
      </w:pPr>
      <w:r>
        <w:rPr/>
        <w:t xml:space="preserve">Los estudiantes seleccionarán un contexto diverso real o hipotético.</w:t>
      </w:r>
    </w:p>
    <w:p>
      <w:pPr>
        <w:numPr>
          <w:ilvl w:val="0"/>
          <w:numId w:val="35"/>
        </w:numPr>
      </w:pPr>
      <w:r>
        <w:rPr/>
        <w:t xml:space="preserve">Analizarán las características culturales, sociales y ambientales del contexto.</w:t>
      </w:r>
    </w:p>
    <w:p>
      <w:pPr>
        <w:numPr>
          <w:ilvl w:val="0"/>
          <w:numId w:val="35"/>
        </w:numPr>
      </w:pPr>
      <w:r>
        <w:rPr/>
        <w:t xml:space="preserve">Elaborarán un plan integral de atención para niños de 3 a 5 años, incluyendo medidas específicas de salud, nutrición y seguridad.</w:t>
      </w:r>
    </w:p>
    <w:p>
      <w:pPr>
        <w:numPr>
          <w:ilvl w:val="0"/>
          <w:numId w:val="35"/>
        </w:numPr>
      </w:pPr>
      <w:r>
        <w:rPr/>
        <w:t xml:space="preserve">Presentarán el plan y argumentarán las adaptaciones realizadas.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 a 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Plan integral escrito y presentación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 horas (incluye presentación y discusión).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salud física, nutrición, riesgos y seguridad en la atención infantil.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diagnóstico con preguntas abiertas y de opción múltiple.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diagnóstico digital o papel aplicado al inicio de la unidad.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el análisis crítico, diseño de protocolos y planes, y la identificación de signos y síntomas.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continua de productos de actividades, participación en discusiones y retroalimentación de pares y docente.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informes, protocolos, planes y participación en actividades prácticas.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Integración y aplicación de conocimientos en un proyecto final que contemple la elaboración de un plan integral de atención.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Presentación escrita y oral del plan integral adaptado a un contexto diverso, con justificación teórica y práctica.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detallada que valore contenido, pertinencia cultural, aplicabilidad, creatividad y claridad.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Estimulación Temprana y Educación Inicial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6"/>
        </w:numPr>
      </w:pPr>
      <w:r>
        <w:rPr/>
        <w:t xml:space="preserve">Al finalizar la unidad, el estudiante será capaz de analizar los conceptos fundamentales de la estimulación temprana en el desarrollo cognitivo, motriz, social y emocional de niños de 0 a 5 años, aplicando un enfoque integrador.</w:t>
      </w:r>
    </w:p>
    <w:p>
      <w:pPr>
        <w:numPr>
          <w:ilvl w:val="0"/>
          <w:numId w:val="36"/>
        </w:numPr>
      </w:pPr>
      <w:r>
        <w:rPr/>
        <w:t xml:space="preserve">Al finalizar la unidad, el estudiante será capaz de diseñar estrategias didácticas para la estimulación temprana que favorezcan el desarrollo integral en contextos diversos, considerando las características culturales y sociales del entorno.</w:t>
      </w:r>
    </w:p>
    <w:p>
      <w:pPr>
        <w:numPr>
          <w:ilvl w:val="0"/>
          <w:numId w:val="36"/>
        </w:numPr>
      </w:pPr>
      <w:r>
        <w:rPr/>
        <w:t xml:space="preserve">Al finalizar la unidad, el estudiante será capaz de evaluar técnicas de estimulación motriz y cognitiva en la educación inicial, identificando su impacto en el desarrollo infantil mediante indicadores claros y criterios establecidos.</w:t>
      </w:r>
    </w:p>
    <w:p>
      <w:pPr>
        <w:numPr>
          <w:ilvl w:val="0"/>
          <w:numId w:val="36"/>
        </w:numPr>
      </w:pPr>
      <w:r>
        <w:rPr/>
        <w:t xml:space="preserve">Al finalizar la unidad, el estudiante será capaz de implementar intervenciones de estimulación social y emocional adaptadas a las necesidades individuales de los niños, utilizando herramientas y recursos adecuados para la educación inicial.</w:t>
      </w:r>
    </w:p>
    <w:p>
      <w:pPr>
        <w:numPr>
          <w:ilvl w:val="0"/>
          <w:numId w:val="36"/>
        </w:numPr>
      </w:pPr>
      <w:r>
        <w:rPr/>
        <w:t xml:space="preserve">Al finalizar la unidad, el estudiante será capaz de identificar signos de alerta relacionados con el desarrollo temprano que requieran intervención o derivación, fundamentando su detección en el enfoque biopsicosocial.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Fundamentos de la Estimulación Temprana en el Desarrollo Infantil</w:t>
      </w:r>
    </w:p>
    <w:p>
      <w:pPr>
        <w:numPr>
          <w:ilvl w:val="0"/>
          <w:numId w:val="37"/>
        </w:numPr>
      </w:pPr>
      <w:r>
        <w:rPr/>
        <w:t xml:space="preserve">Concepto y objetivos de la estimulación temprana: definición, importancia y beneficios.</w:t>
      </w:r>
    </w:p>
    <w:p>
      <w:pPr>
        <w:numPr>
          <w:ilvl w:val="0"/>
          <w:numId w:val="37"/>
        </w:numPr>
      </w:pPr>
      <w:r>
        <w:rPr/>
        <w:t xml:space="preserve">Bases neurobiológicas del desarrollo infantil: plasticidad cerebral y ventanas de oportunidad.</w:t>
      </w:r>
    </w:p>
    <w:p>
      <w:pPr>
        <w:numPr>
          <w:ilvl w:val="0"/>
          <w:numId w:val="37"/>
        </w:numPr>
      </w:pPr>
      <w:r>
        <w:rPr/>
        <w:t xml:space="preserve">Enfoque integrador del desarrollo: cognitivo, motriz, social y emocional en niños de 0 a 5 años.</w:t>
      </w:r>
    </w:p>
    <w:p>
      <w:pPr>
        <w:numPr>
          <w:ilvl w:val="0"/>
          <w:numId w:val="37"/>
        </w:numPr>
      </w:pPr>
      <w:r>
        <w:rPr/>
        <w:t xml:space="preserve">Modelos teóricos relevantes: Piaget, Vygotsky, Bowlby y otros referentes en estimulación temprana.</w:t>
      </w:r>
    </w:p>
    <w:p>
      <w:pPr/>
      <w:r>
        <w:rPr>
          <w:b w:val="1"/>
          <w:bCs w:val="1"/>
        </w:rPr>
        <w:t xml:space="preserve">2. Estrategias Didácticas para la Estimulación Temprana en Contextos Diversos</w:t>
      </w:r>
    </w:p>
    <w:p>
      <w:pPr>
        <w:numPr>
          <w:ilvl w:val="0"/>
          <w:numId w:val="38"/>
        </w:numPr>
      </w:pPr>
      <w:r>
        <w:rPr/>
        <w:t xml:space="preserve">Diseño de programas y actividades de estimulación cognitiva: juegos, materiales y recursos.</w:t>
      </w:r>
    </w:p>
    <w:p>
      <w:pPr>
        <w:numPr>
          <w:ilvl w:val="0"/>
          <w:numId w:val="38"/>
        </w:numPr>
      </w:pPr>
      <w:r>
        <w:rPr/>
        <w:t xml:space="preserve">Estimulación motriz: ejercicios y actividades para el desarrollo de habilidades gruesas y finas.</w:t>
      </w:r>
    </w:p>
    <w:p>
      <w:pPr>
        <w:numPr>
          <w:ilvl w:val="0"/>
          <w:numId w:val="38"/>
        </w:numPr>
      </w:pPr>
      <w:r>
        <w:rPr/>
        <w:t xml:space="preserve">Estimulación social y emocional: técnicas para favorecer la interacción, regulación emocional y vínculos afectivos.</w:t>
      </w:r>
    </w:p>
    <w:p>
      <w:pPr>
        <w:numPr>
          <w:ilvl w:val="0"/>
          <w:numId w:val="38"/>
        </w:numPr>
      </w:pPr>
      <w:r>
        <w:rPr/>
        <w:t xml:space="preserve">Adaptación cultural y social: integración de las características del entorno y diversidad cultural en las estrategias.</w:t>
      </w:r>
    </w:p>
    <w:p>
      <w:pPr>
        <w:numPr>
          <w:ilvl w:val="0"/>
          <w:numId w:val="38"/>
        </w:numPr>
      </w:pPr>
      <w:r>
        <w:rPr/>
        <w:t xml:space="preserve">Uso de recursos y materiales didácticos accesibles y creativos para diferentes contextos.</w:t>
      </w:r>
    </w:p>
    <w:p>
      <w:pPr/>
      <w:r>
        <w:rPr>
          <w:b w:val="1"/>
          <w:bCs w:val="1"/>
        </w:rPr>
        <w:t xml:space="preserve">3. Evaluación de Técnicas de Estimulación Motriz y Cognitiva en Educación Inicial</w:t>
      </w:r>
    </w:p>
    <w:p>
      <w:pPr>
        <w:numPr>
          <w:ilvl w:val="0"/>
          <w:numId w:val="39"/>
        </w:numPr>
      </w:pPr>
      <w:r>
        <w:rPr/>
        <w:t xml:space="preserve">Indicadores clave para evaluar el desarrollo cognitivo y motriz en niños pequeños.</w:t>
      </w:r>
    </w:p>
    <w:p>
      <w:pPr>
        <w:numPr>
          <w:ilvl w:val="0"/>
          <w:numId w:val="39"/>
        </w:numPr>
      </w:pPr>
      <w:r>
        <w:rPr/>
        <w:t xml:space="preserve">Criterios para la selección y valoración de técnicas y actividades de estimulación.</w:t>
      </w:r>
    </w:p>
    <w:p>
      <w:pPr>
        <w:numPr>
          <w:ilvl w:val="0"/>
          <w:numId w:val="39"/>
        </w:numPr>
      </w:pPr>
      <w:r>
        <w:rPr/>
        <w:t xml:space="preserve">Instrumentos y herramientas para la evaluación: observación, registros y escalas de desarrollo.</w:t>
      </w:r>
    </w:p>
    <w:p>
      <w:pPr>
        <w:numPr>
          <w:ilvl w:val="0"/>
          <w:numId w:val="39"/>
        </w:numPr>
      </w:pPr>
      <w:r>
        <w:rPr/>
        <w:t xml:space="preserve">Análisis de impacto: cómo interpretar resultados y ajustar estrategias didácticas.</w:t>
      </w:r>
    </w:p>
    <w:p>
      <w:pPr/>
      <w:r>
        <w:rPr>
          <w:b w:val="1"/>
          <w:bCs w:val="1"/>
        </w:rPr>
        <w:t xml:space="preserve">4. Intervenciones de Estimulación Social y Emocional Adaptadas a Necesidades Individuales</w:t>
      </w:r>
    </w:p>
    <w:p>
      <w:pPr>
        <w:numPr>
          <w:ilvl w:val="0"/>
          <w:numId w:val="40"/>
        </w:numPr>
      </w:pPr>
      <w:r>
        <w:rPr/>
        <w:t xml:space="preserve">Identificación de necesidades emocionales y sociales en la educación inicial.</w:t>
      </w:r>
    </w:p>
    <w:p>
      <w:pPr>
        <w:numPr>
          <w:ilvl w:val="0"/>
          <w:numId w:val="40"/>
        </w:numPr>
      </w:pPr>
      <w:r>
        <w:rPr/>
        <w:t xml:space="preserve">Diseño e implementación de intervenciones personalizadas: técnicas y recursos.</w:t>
      </w:r>
    </w:p>
    <w:p>
      <w:pPr>
        <w:numPr>
          <w:ilvl w:val="0"/>
          <w:numId w:val="40"/>
        </w:numPr>
      </w:pPr>
      <w:r>
        <w:rPr/>
        <w:t xml:space="preserve">Promoción de habilidades socioemocionales: empatía, autorregulación, comunicación y resolución de conflictos.</w:t>
      </w:r>
    </w:p>
    <w:p>
      <w:pPr>
        <w:numPr>
          <w:ilvl w:val="0"/>
          <w:numId w:val="40"/>
        </w:numPr>
      </w:pPr>
      <w:r>
        <w:rPr/>
        <w:t xml:space="preserve">Colaboración con familias y comunidad para fortalecer el entorno socioemocional del niño.</w:t>
      </w:r>
    </w:p>
    <w:p>
      <w:pPr/>
      <w:r>
        <w:rPr>
          <w:b w:val="1"/>
          <w:bCs w:val="1"/>
        </w:rPr>
        <w:t xml:space="preserve">5. Detección de Signos de Alerta en el Desarrollo Temprano y Derivación</w:t>
      </w:r>
    </w:p>
    <w:p>
      <w:pPr>
        <w:numPr>
          <w:ilvl w:val="0"/>
          <w:numId w:val="41"/>
        </w:numPr>
      </w:pPr>
      <w:r>
        <w:rPr/>
        <w:t xml:space="preserve">Principales signos de alerta en el desarrollo cognitivo, motriz, social y emocional.</w:t>
      </w:r>
    </w:p>
    <w:p>
      <w:pPr>
        <w:numPr>
          <w:ilvl w:val="0"/>
          <w:numId w:val="41"/>
        </w:numPr>
      </w:pPr>
      <w:r>
        <w:rPr/>
        <w:t xml:space="preserve">Enfoque biopsicosocial para la identificación de riesgos y necesidades especiales.</w:t>
      </w:r>
    </w:p>
    <w:p>
      <w:pPr>
        <w:numPr>
          <w:ilvl w:val="0"/>
          <w:numId w:val="41"/>
        </w:numPr>
      </w:pPr>
      <w:r>
        <w:rPr/>
        <w:t xml:space="preserve">Protocolos para la intervención oportuna y la derivación a especialistas.</w:t>
      </w:r>
    </w:p>
    <w:p>
      <w:pPr>
        <w:numPr>
          <w:ilvl w:val="0"/>
          <w:numId w:val="41"/>
        </w:numPr>
      </w:pPr>
      <w:r>
        <w:rPr/>
        <w:t xml:space="preserve">Rol del educador y otros profesionales en la detección temprana y seguimiento.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Análisis de Casos para Identificar Componentes de Estimulación Temprana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Contribuir al análisis de los conceptos fundamentales de la estimulación temprana en el desarrollo integral.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2"/>
        </w:numPr>
      </w:pPr>
      <w:r>
        <w:rPr/>
        <w:t xml:space="preserve">Se presentan varios casos clínicos o situaciones de niños entre 0 y 5 años con diferentes perfiles de desarrollo.</w:t>
      </w:r>
    </w:p>
    <w:p>
      <w:pPr>
        <w:numPr>
          <w:ilvl w:val="0"/>
          <w:numId w:val="42"/>
        </w:numPr>
      </w:pPr>
      <w:r>
        <w:rPr/>
        <w:t xml:space="preserve">Los estudiantes, en grupos pequeños, analizan cada caso para identificar aspectos cognitivos, motrices, sociales y emocionales implicados.</w:t>
      </w:r>
    </w:p>
    <w:p>
      <w:pPr>
        <w:numPr>
          <w:ilvl w:val="0"/>
          <w:numId w:val="42"/>
        </w:numPr>
      </w:pPr>
      <w:r>
        <w:rPr/>
        <w:t xml:space="preserve">Discuten cómo aplicar un enfoque integrador en cada situación.</w:t>
      </w:r>
    </w:p>
    <w:p>
      <w:pPr>
        <w:numPr>
          <w:ilvl w:val="0"/>
          <w:numId w:val="42"/>
        </w:numPr>
      </w:pPr>
      <w:r>
        <w:rPr/>
        <w:t xml:space="preserve">Presentan conclusiones y recomendaciones al grupo completo.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grupal con análisis detallado de cada caso y propuesta integradora.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minutos.</w:t>
      </w:r>
    </w:p>
    <w:p>
      <w:pPr/>
      <w:r>
        <w:rPr>
          <w:b w:val="1"/>
          <w:bCs w:val="1"/>
        </w:rPr>
        <w:t xml:space="preserve">Actividad 2: Diseño de Estrategias Didácticas Adaptadas a Contextos Culturales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estrategias didácticas para la estimulación temprana con enfoque en diversidad cultural y social.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3"/>
        </w:numPr>
      </w:pPr>
      <w:r>
        <w:rPr/>
        <w:t xml:space="preserve">Los estudiantes investigan características culturales y sociales de una comunidad específica.</w:t>
      </w:r>
    </w:p>
    <w:p>
      <w:pPr>
        <w:numPr>
          <w:ilvl w:val="0"/>
          <w:numId w:val="43"/>
        </w:numPr>
      </w:pPr>
      <w:r>
        <w:rPr/>
        <w:t xml:space="preserve">Diseñan un plan de actividades de estimulación cognitiva, motriz, social y emocional adaptadas a esa comunidad.</w:t>
      </w:r>
    </w:p>
    <w:p>
      <w:pPr>
        <w:numPr>
          <w:ilvl w:val="0"/>
          <w:numId w:val="43"/>
        </w:numPr>
      </w:pPr>
      <w:r>
        <w:rPr/>
        <w:t xml:space="preserve">Incluyen selección de materiales y recursos pertinentes al contexto.</w:t>
      </w:r>
    </w:p>
    <w:p>
      <w:pPr>
        <w:numPr>
          <w:ilvl w:val="0"/>
          <w:numId w:val="43"/>
        </w:numPr>
      </w:pPr>
      <w:r>
        <w:rPr/>
        <w:t xml:space="preserve">Exponen el plan en clase para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o tríos.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Plan didáctico escrito y presentación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horas.</w:t>
      </w:r>
    </w:p>
    <w:p>
      <w:pPr/>
      <w:r>
        <w:rPr>
          <w:b w:val="1"/>
          <w:bCs w:val="1"/>
        </w:rPr>
        <w:t xml:space="preserve">Actividad 3: Evaluación Práctica de Técnicas de Estimulación Motriz y Cognitiva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técnicas de estimulación motriz y cognitiva mediante indicadores y criterios establecidos.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4"/>
        </w:numPr>
      </w:pPr>
      <w:r>
        <w:rPr/>
        <w:t xml:space="preserve">Se proporciona una lista de técnicas y actividades utilizadas en educación inicial.</w:t>
      </w:r>
    </w:p>
    <w:p>
      <w:pPr>
        <w:numPr>
          <w:ilvl w:val="0"/>
          <w:numId w:val="44"/>
        </w:numPr>
      </w:pPr>
      <w:r>
        <w:rPr/>
        <w:t xml:space="preserve">En grupos, los estudiantes observan videos o realizan simulaciones para aplicar instrumentos de evaluación.</w:t>
      </w:r>
    </w:p>
    <w:p>
      <w:pPr>
        <w:numPr>
          <w:ilvl w:val="0"/>
          <w:numId w:val="44"/>
        </w:numPr>
      </w:pPr>
      <w:r>
        <w:rPr/>
        <w:t xml:space="preserve">Registran indicadores de desarrollo y valoran la efectividad de cada técnica.</w:t>
      </w:r>
    </w:p>
    <w:p>
      <w:pPr>
        <w:numPr>
          <w:ilvl w:val="0"/>
          <w:numId w:val="44"/>
        </w:numPr>
      </w:pPr>
      <w:r>
        <w:rPr/>
        <w:t xml:space="preserve">Discuten ajustes y mejoras basadas en la evaluación.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Registro de evaluación con análisis crítico.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minutos.</w:t>
      </w:r>
    </w:p>
    <w:p>
      <w:pPr/>
      <w:r>
        <w:rPr>
          <w:b w:val="1"/>
          <w:bCs w:val="1"/>
        </w:rPr>
        <w:t xml:space="preserve">Actividad 4: Implementación de Intervenciones de Estimulación Social y Emocional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Implementar intervenciones adaptadas a necesidades individuales en la estimulación social y emocional.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5"/>
        </w:numPr>
      </w:pPr>
      <w:r>
        <w:rPr/>
        <w:t xml:space="preserve">Se asignan perfiles de niños con necesidades socioemocionales específicas.</w:t>
      </w:r>
    </w:p>
    <w:p>
      <w:pPr>
        <w:numPr>
          <w:ilvl w:val="0"/>
          <w:numId w:val="45"/>
        </w:numPr>
      </w:pPr>
      <w:r>
        <w:rPr/>
        <w:t xml:space="preserve">Cada estudiante diseña y simula una intervención utilizando recursos adecuados.</w:t>
      </w:r>
    </w:p>
    <w:p>
      <w:pPr>
        <w:numPr>
          <w:ilvl w:val="0"/>
          <w:numId w:val="45"/>
        </w:numPr>
      </w:pPr>
      <w:r>
        <w:rPr/>
        <w:t xml:space="preserve">Realizan role-play para practicar la intervención con compañeros actuando como niños.</w:t>
      </w:r>
    </w:p>
    <w:p>
      <w:pPr>
        <w:numPr>
          <w:ilvl w:val="0"/>
          <w:numId w:val="45"/>
        </w:numPr>
      </w:pPr>
      <w:r>
        <w:rPr/>
        <w:t xml:space="preserve">Reciben retroalimentación del docente y compañeros.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con apoyo de pares.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Guion de intervención y desempeño en simulación.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desarrollo infantil y principios básicos de estimulación temprana.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de opción múltiple y preguntas abiertas para identificar comprensión inicial.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escrito o en plataforma digital, aplicado al inicio de la unidad.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el análisis, diseño, evaluación e implementación de estrategias de estimulación.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de productos parciales (informes de casos, planes didácticos, registros de evaluación, simulaciones) y observación durante actividades.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específicas para cada tipo de actividad, retroalimentación continua y foros de discusión.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Competencia global para analizar conceptos, diseñar estrategias, evaluar técnicas, implementar intervenciones y detectar signos de alerta.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final integrador y presentación de un proyecto final que incluya un plan completo de estimulación temprana en un contexto diverso, con evaluación crítica y fundamentación biopsicosocial.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escrito y rúbrica de evaluación del proyecto final.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Diversidad Cultural y Social en la Educación Infantil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6"/>
        </w:numPr>
      </w:pPr>
      <w:r>
        <w:rPr/>
        <w:t xml:space="preserve">Al finalizar la unidad, el estudiante será capaz de analizar las características de diferentes contextos culturales y sociales que influyen en el desarrollo infantil, identificando sus implicaciones en la educación inicial.</w:t>
      </w:r>
    </w:p>
    <w:p>
      <w:pPr>
        <w:numPr>
          <w:ilvl w:val="0"/>
          <w:numId w:val="46"/>
        </w:numPr>
      </w:pPr>
      <w:r>
        <w:rPr/>
        <w:t xml:space="preserve">Al finalizar la unidad, el estudiante será capaz de evaluar estrategias pedagógicas inclusivas que respondan a la diversidad cultural y social, aplicando criterios basados en el enfoque biopsicosocial.</w:t>
      </w:r>
    </w:p>
    <w:p>
      <w:pPr>
        <w:numPr>
          <w:ilvl w:val="0"/>
          <w:numId w:val="46"/>
        </w:numPr>
      </w:pPr>
      <w:r>
        <w:rPr/>
        <w:t xml:space="preserve">Al finalizar la unidad, el estudiante será capaz de diseñar propuestas didácticas que integren prácticas inclusivas y respetuosas de la diversidad cultural y social para estimular el desarrollo integral de niños de 0 a 5 años.</w:t>
      </w:r>
    </w:p>
    <w:p>
      <w:pPr>
        <w:numPr>
          <w:ilvl w:val="0"/>
          <w:numId w:val="46"/>
        </w:numPr>
      </w:pPr>
      <w:r>
        <w:rPr/>
        <w:t xml:space="preserve">Al finalizar la unidad, el estudiante será capaz de identificar barreras sociales y culturales que afectan el acceso y la participación en la educación infantil, proponiendo intervenciones educativas adaptadas y efectivas.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Diversidad Cultural y Social en la Educación Infantil</w:t>
      </w:r>
    </w:p>
    <w:p>
      <w:pPr>
        <w:numPr>
          <w:ilvl w:val="0"/>
          <w:numId w:val="47"/>
        </w:numPr>
      </w:pPr>
      <w:r>
        <w:rPr/>
        <w:t xml:space="preserve">Concepto de diversidad cultural y social: definición y dimensiones relevantes en la primera infancia.</w:t>
      </w:r>
    </w:p>
    <w:p>
      <w:pPr>
        <w:numPr>
          <w:ilvl w:val="0"/>
          <w:numId w:val="47"/>
        </w:numPr>
      </w:pPr>
      <w:r>
        <w:rPr/>
        <w:t xml:space="preserve">Importancia de reconocer la diversidad en contextos educativos iniciales.</w:t>
      </w:r>
    </w:p>
    <w:p>
      <w:pPr>
        <w:numPr>
          <w:ilvl w:val="0"/>
          <w:numId w:val="47"/>
        </w:numPr>
      </w:pPr>
      <w:r>
        <w:rPr/>
        <w:t xml:space="preserve">Relación entre contexto sociocultural y desarrollo infantil: fundamentos teóricos.</w:t>
      </w:r>
    </w:p>
    <w:p>
      <w:pPr/>
      <w:r>
        <w:rPr>
          <w:b w:val="1"/>
          <w:bCs w:val="1"/>
        </w:rPr>
        <w:t xml:space="preserve">2. Características de Diferentes Contextos Culturales y Sociales que Influyen en el Desarrollo Infantil</w:t>
      </w:r>
    </w:p>
    <w:p>
      <w:pPr>
        <w:numPr>
          <w:ilvl w:val="0"/>
          <w:numId w:val="48"/>
        </w:numPr>
      </w:pPr>
      <w:r>
        <w:rPr/>
        <w:t xml:space="preserve">Contextos familiares: estructura, roles, tradiciones y prácticas de crianza.</w:t>
      </w:r>
    </w:p>
    <w:p>
      <w:pPr>
        <w:numPr>
          <w:ilvl w:val="0"/>
          <w:numId w:val="48"/>
        </w:numPr>
      </w:pPr>
      <w:r>
        <w:rPr/>
        <w:t xml:space="preserve">Contextos comunitarios y sociales: redes de apoyo, recursos, y dinámicas sociales.</w:t>
      </w:r>
    </w:p>
    <w:p>
      <w:pPr>
        <w:numPr>
          <w:ilvl w:val="0"/>
          <w:numId w:val="48"/>
        </w:numPr>
      </w:pPr>
      <w:r>
        <w:rPr/>
        <w:t xml:space="preserve">Impacto de la diversidad lingüística y cultural en el aprendizaje y desarrollo emocional.</w:t>
      </w:r>
    </w:p>
    <w:p>
      <w:pPr>
        <w:numPr>
          <w:ilvl w:val="0"/>
          <w:numId w:val="48"/>
        </w:numPr>
      </w:pPr>
      <w:r>
        <w:rPr/>
        <w:t xml:space="preserve">Influencia de factores socioeconómicos y su relación con oportunidades y riesgos en la primera infancia.</w:t>
      </w:r>
    </w:p>
    <w:p>
      <w:pPr/>
      <w:r>
        <w:rPr>
          <w:b w:val="1"/>
          <w:bCs w:val="1"/>
        </w:rPr>
        <w:t xml:space="preserve">3. Estrategias Pedagógicas Inclusivas para la Diversidad Cultural y Social</w:t>
      </w:r>
    </w:p>
    <w:p>
      <w:pPr>
        <w:numPr>
          <w:ilvl w:val="0"/>
          <w:numId w:val="49"/>
        </w:numPr>
      </w:pPr>
      <w:r>
        <w:rPr/>
        <w:t xml:space="preserve">Marco teórico del enfoque biopsicosocial aplicado a la educación infantil.</w:t>
      </w:r>
    </w:p>
    <w:p>
      <w:pPr>
        <w:numPr>
          <w:ilvl w:val="0"/>
          <w:numId w:val="49"/>
        </w:numPr>
      </w:pPr>
      <w:r>
        <w:rPr/>
        <w:t xml:space="preserve">Diseño de ambientes de aprendizaje culturalmente sensibles y socialmente inclusivos.</w:t>
      </w:r>
    </w:p>
    <w:p>
      <w:pPr>
        <w:numPr>
          <w:ilvl w:val="0"/>
          <w:numId w:val="49"/>
        </w:numPr>
      </w:pPr>
      <w:r>
        <w:rPr/>
        <w:t xml:space="preserve">Adaptación curricular y didáctica para atender la diversidad cultural y social.</w:t>
      </w:r>
    </w:p>
    <w:p>
      <w:pPr>
        <w:numPr>
          <w:ilvl w:val="0"/>
          <w:numId w:val="49"/>
        </w:numPr>
      </w:pPr>
      <w:r>
        <w:rPr/>
        <w:t xml:space="preserve">Prácticas pedagógicas que fomentan la equidad, la participación y el respeto a la diversidad.</w:t>
      </w:r>
    </w:p>
    <w:p>
      <w:pPr/>
      <w:r>
        <w:rPr>
          <w:b w:val="1"/>
          <w:bCs w:val="1"/>
        </w:rPr>
        <w:t xml:space="preserve">4. Diseño de Propuestas Didácticas Inclusivas para Estimular el Desarrollo Integral</w:t>
      </w:r>
    </w:p>
    <w:p>
      <w:pPr>
        <w:numPr>
          <w:ilvl w:val="0"/>
          <w:numId w:val="50"/>
        </w:numPr>
      </w:pPr>
      <w:r>
        <w:rPr/>
        <w:t xml:space="preserve">Principios para la creación de propuestas didácticas inclusivas y culturalmente relevantes.</w:t>
      </w:r>
    </w:p>
    <w:p>
      <w:pPr>
        <w:numPr>
          <w:ilvl w:val="0"/>
          <w:numId w:val="50"/>
        </w:numPr>
      </w:pPr>
      <w:r>
        <w:rPr/>
        <w:t xml:space="preserve">Integración de recursos y materiales educativos que reflejen la diversidad cultural.</w:t>
      </w:r>
    </w:p>
    <w:p>
      <w:pPr>
        <w:numPr>
          <w:ilvl w:val="0"/>
          <w:numId w:val="50"/>
        </w:numPr>
      </w:pPr>
      <w:r>
        <w:rPr/>
        <w:t xml:space="preserve">Actividades y proyectos educativos que promueven la identidad, el respeto y la inclusión social.</w:t>
      </w:r>
    </w:p>
    <w:p>
      <w:pPr>
        <w:numPr>
          <w:ilvl w:val="0"/>
          <w:numId w:val="50"/>
        </w:numPr>
      </w:pPr>
      <w:r>
        <w:rPr/>
        <w:t xml:space="preserve">Evaluación continua y participativa para ajustar las propuestas a las necesidades de los niños.</w:t>
      </w:r>
    </w:p>
    <w:p>
      <w:pPr/>
      <w:r>
        <w:rPr>
          <w:b w:val="1"/>
          <w:bCs w:val="1"/>
        </w:rPr>
        <w:t xml:space="preserve">5. Identificación y Superación de Barreras Sociales y Culturales en la Educación Infantil</w:t>
      </w:r>
    </w:p>
    <w:p>
      <w:pPr>
        <w:numPr>
          <w:ilvl w:val="0"/>
          <w:numId w:val="51"/>
        </w:numPr>
      </w:pPr>
      <w:r>
        <w:rPr/>
        <w:t xml:space="preserve">Tipos de barreras: lingüísticas, culturales, económicas y estructurales.</w:t>
      </w:r>
    </w:p>
    <w:p>
      <w:pPr>
        <w:numPr>
          <w:ilvl w:val="0"/>
          <w:numId w:val="51"/>
        </w:numPr>
      </w:pPr>
      <w:r>
        <w:rPr/>
        <w:t xml:space="preserve">Impacto de las barreras en el acceso, la permanencia y la participación en la educación inicial.</w:t>
      </w:r>
    </w:p>
    <w:p>
      <w:pPr>
        <w:numPr>
          <w:ilvl w:val="0"/>
          <w:numId w:val="51"/>
        </w:numPr>
      </w:pPr>
      <w:r>
        <w:rPr/>
        <w:t xml:space="preserve">Estrategias y prácticas para la eliminación de barreras y la promoción de la inclusión efectiva.</w:t>
      </w:r>
    </w:p>
    <w:p>
      <w:pPr>
        <w:numPr>
          <w:ilvl w:val="0"/>
          <w:numId w:val="51"/>
        </w:numPr>
      </w:pPr>
      <w:r>
        <w:rPr/>
        <w:t xml:space="preserve">Rol del educador y la comunidad en la creación de entornos educativos accesibles y respetuosos.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1. Análisis de Contextos Culturales y Sociales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las características de diferentes contextos culturales y sociales que influyen en el desarrollo infantil.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2"/>
        </w:numPr>
      </w:pPr>
      <w:r>
        <w:rPr/>
        <w:t xml:space="preserve">Se asignan a los estudiantes diferentes comunidades o grupos culturales para investigar sus características sociales y culturales relevantes.</w:t>
      </w:r>
    </w:p>
    <w:p>
      <w:pPr>
        <w:numPr>
          <w:ilvl w:val="0"/>
          <w:numId w:val="52"/>
        </w:numPr>
      </w:pPr>
      <w:r>
        <w:rPr/>
        <w:t xml:space="preserve">Los estudiantes recopilan información sobre prácticas de crianza, tradiciones, roles familiares y condiciones sociales.</w:t>
      </w:r>
    </w:p>
    <w:p>
      <w:pPr>
        <w:numPr>
          <w:ilvl w:val="0"/>
          <w:numId w:val="52"/>
        </w:numPr>
      </w:pPr>
      <w:r>
        <w:rPr/>
        <w:t xml:space="preserve">Presentan un informe que incluye un análisis de cómo estos contextos pueden impactar el desarrollo infantil y la educación inicial.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(3-4 estudiantes).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 y presentación oral o multimedia.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sesiones de 90 minutos.</w:t>
      </w:r>
    </w:p>
    <w:p>
      <w:pPr/>
      <w:r>
        <w:rPr>
          <w:b w:val="1"/>
          <w:bCs w:val="1"/>
        </w:rPr>
        <w:t xml:space="preserve">2. Evaluación Crítica de Estrategias Pedagógicas Inclusivas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estrategias pedagógicas inclusivas basadas en el enfoque biopsicosocial.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3"/>
        </w:numPr>
      </w:pPr>
      <w:r>
        <w:rPr/>
        <w:t xml:space="preserve">Se proporcionan diferentes casos o escenarios educativos con estrategias pedagógicas propuestas.</w:t>
      </w:r>
    </w:p>
    <w:p>
      <w:pPr>
        <w:numPr>
          <w:ilvl w:val="0"/>
          <w:numId w:val="53"/>
        </w:numPr>
      </w:pPr>
      <w:r>
        <w:rPr/>
        <w:t xml:space="preserve">Los estudiantes analizan cada caso, identificando fortalezas y debilidades desde la perspectiva del enfoque biopsicosocial.</w:t>
      </w:r>
    </w:p>
    <w:p>
      <w:pPr>
        <w:numPr>
          <w:ilvl w:val="0"/>
          <w:numId w:val="53"/>
        </w:numPr>
      </w:pPr>
      <w:r>
        <w:rPr/>
        <w:t xml:space="preserve">Discuten en grupo las posibles mejoras o ajustes para hacer las estrategias más inclusivas y culturalmente respetuosas.</w:t>
      </w:r>
    </w:p>
    <w:p>
      <w:pPr>
        <w:numPr>
          <w:ilvl w:val="0"/>
          <w:numId w:val="53"/>
        </w:numPr>
      </w:pPr>
      <w:r>
        <w:rPr/>
        <w:t xml:space="preserve">Elaboran un informe grupal con recomendaciones específicas.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de evaluación crítica y presentación.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sesión de 90 minutos.</w:t>
      </w:r>
    </w:p>
    <w:p>
      <w:pPr/>
      <w:r>
        <w:rPr>
          <w:b w:val="1"/>
          <w:bCs w:val="1"/>
        </w:rPr>
        <w:t xml:space="preserve">3. Diseño de Propuesta Didáctica Inclusiva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propuestas didácticas que integren prácticas inclusivas y respetuosas de la diversidad cultural y social.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4"/>
        </w:numPr>
      </w:pPr>
      <w:r>
        <w:rPr/>
        <w:t xml:space="preserve">Individualmente o en parejas, los estudiantes diseñan una propuesta didáctica para un grupo de niños de 0 a 5 años en un contexto cultural específico.</w:t>
      </w:r>
    </w:p>
    <w:p>
      <w:pPr>
        <w:numPr>
          <w:ilvl w:val="0"/>
          <w:numId w:val="54"/>
        </w:numPr>
      </w:pPr>
      <w:r>
        <w:rPr/>
        <w:t xml:space="preserve">La propuesta debe incluir objetivos, actividades, materiales, adaptaciones y criterios de evaluación.</w:t>
      </w:r>
    </w:p>
    <w:p>
      <w:pPr>
        <w:numPr>
          <w:ilvl w:val="0"/>
          <w:numId w:val="54"/>
        </w:numPr>
      </w:pPr>
      <w:r>
        <w:rPr/>
        <w:t xml:space="preserve">Se debe justificar cómo la propuesta responde a la diversidad cultural y social y estimula el desarrollo integral.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de propuesta didáctica.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semanas (trabajo continuo).</w:t>
      </w:r>
    </w:p>
    <w:p>
      <w:pPr/>
      <w:r>
        <w:rPr>
          <w:b w:val="1"/>
          <w:bCs w:val="1"/>
        </w:rPr>
        <w:t xml:space="preserve">4. Identificación y Propuesta de Intervenciones ante Barreras Sociales y Culturales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barreras sociales y culturales y proponer intervenciones educativas adaptadas.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5"/>
        </w:numPr>
      </w:pPr>
      <w:r>
        <w:rPr/>
        <w:t xml:space="preserve">Los estudiantes reciben casos o testimonios reales sobre barreras que enfrentan niños en la educación infantil.</w:t>
      </w:r>
    </w:p>
    <w:p>
      <w:pPr>
        <w:numPr>
          <w:ilvl w:val="0"/>
          <w:numId w:val="55"/>
        </w:numPr>
      </w:pPr>
      <w:r>
        <w:rPr/>
        <w:t xml:space="preserve">En grupos, analizan las barreras detectadas y diseñan propuestas de intervención educativa específicas para superarlas.</w:t>
      </w:r>
    </w:p>
    <w:p>
      <w:pPr>
        <w:numPr>
          <w:ilvl w:val="0"/>
          <w:numId w:val="55"/>
        </w:numPr>
      </w:pPr>
      <w:r>
        <w:rPr/>
        <w:t xml:space="preserve">Presentan sus propuestas para retroalimentación y discusión en clase.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Plan de intervención educativa escrito y presentación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sesión de 90 minutos para análisis y diseño, más presentación en sesión siguiente.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diversidad cultural y social en la educación infantil y percepción inicial sobre inclusión.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con preguntas abiertas y de opción múltiple para identificar conocimientos y actitudes iniciales.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en línea o en papel aplicado al inicio de la unidad.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análisis, aplicación de criterios biopsicosociales, diseño de propuestas y capacidad para identificar barreras.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continua de actividades prácticas, participación en discusiones, retroalimentación en informes y propuestas didácticas.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para evaluar informes, presentaciones, propuestas didácticas y participación en clase.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Competencias alcanzadas en el análisis de contextos, evaluación de estrategias, diseño de propuestas inclusivas y propuestas de intervención.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Evaluación final que integra un portafolio con la propuesta didáctica, análisis de contextos y plan de intervención, acompañado de una defensa oral o presentación.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integral que valore contenido, coherencia, creatividad, fundamentación teórica y aplicación práctica.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Identificación de Signos de Alerta en el Desarrollo Infantil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6"/>
        </w:numPr>
      </w:pPr>
      <w:r>
        <w:rPr/>
        <w:t xml:space="preserve">Al finalizar la unidad, el estudiante será capaz de identificar los principales signos de alerta en el desarrollo motor, cognitivo, social y del lenguaje en niños de 3 a 5 años mediante el análisis de casos clínicos y observaciones directas.</w:t>
      </w:r>
    </w:p>
    <w:p>
      <w:pPr>
        <w:numPr>
          <w:ilvl w:val="0"/>
          <w:numId w:val="56"/>
        </w:numPr>
      </w:pPr>
      <w:r>
        <w:rPr/>
        <w:t xml:space="preserve">Al finalizar la unidad, el estudiante será capaz de describir los factores biopsicosociales que influyen en la aparición de retrasos o dificultades en el desarrollo infantil, utilizando herramientas de evaluación estandarizadas.</w:t>
      </w:r>
    </w:p>
    <w:p>
      <w:pPr>
        <w:numPr>
          <w:ilvl w:val="0"/>
          <w:numId w:val="56"/>
        </w:numPr>
      </w:pPr>
      <w:r>
        <w:rPr/>
        <w:t xml:space="preserve">Al finalizar la unidad, el estudiante será capaz de aplicar criterios clínicos y educativos para diferenciar entre variaciones del desarrollo típicas y signos de alerta que requieren intervención especializada.</w:t>
      </w:r>
    </w:p>
    <w:p>
      <w:pPr>
        <w:numPr>
          <w:ilvl w:val="0"/>
          <w:numId w:val="56"/>
        </w:numPr>
      </w:pPr>
      <w:r>
        <w:rPr/>
        <w:t xml:space="preserve">Al finalizar la unidad, el estudiante será capaz de elaborar informes integrales que documenten la detección de signos de alerta en el desarrollo infantil, fundamentados en evidencias observacionales y normativas vigentes.</w:t>
      </w:r>
    </w:p>
    <w:p>
      <w:pPr>
        <w:numPr>
          <w:ilvl w:val="0"/>
          <w:numId w:val="56"/>
        </w:numPr>
      </w:pPr>
      <w:r>
        <w:rPr/>
        <w:t xml:space="preserve">Al finalizar la unidad, el estudiante será capaz de diseñar planes de acción iniciales para la intervención oportuna, considerando la diversidad cultural y social del entorno del niño, a partir de la identificación de signos de alerta.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Identificación de Signos de Alerta en el Desarrollo Infantil</w:t>
      </w:r>
    </w:p>
    <w:p>
      <w:pPr>
        <w:numPr>
          <w:ilvl w:val="0"/>
          <w:numId w:val="57"/>
        </w:numPr>
      </w:pPr>
      <w:r>
        <w:rPr/>
        <w:t xml:space="preserve">Definición de signos de alerta y su importancia en el desarrollo infantil.</w:t>
      </w:r>
    </w:p>
    <w:p>
      <w:pPr>
        <w:numPr>
          <w:ilvl w:val="0"/>
          <w:numId w:val="57"/>
        </w:numPr>
      </w:pPr>
      <w:r>
        <w:rPr/>
        <w:t xml:space="preserve">Contextualización del desarrollo infantil entre 3 y 5 años.</w:t>
      </w:r>
    </w:p>
    <w:p>
      <w:pPr>
        <w:numPr>
          <w:ilvl w:val="0"/>
          <w:numId w:val="57"/>
        </w:numPr>
      </w:pPr>
      <w:r>
        <w:rPr/>
        <w:t xml:space="preserve">Panorama general de la detección temprana y su impacto en la intervención oportuna.</w:t>
      </w:r>
    </w:p>
    <w:p>
      <w:pPr/>
      <w:r>
        <w:rPr>
          <w:b w:val="1"/>
          <w:bCs w:val="1"/>
        </w:rPr>
        <w:t xml:space="preserve">2. Principales Áreas del Desarrollo Infantil y Signos de Alerta</w:t>
      </w:r>
    </w:p>
    <w:p>
      <w:pPr>
        <w:numPr>
          <w:ilvl w:val="0"/>
          <w:numId w:val="58"/>
        </w:numPr>
      </w:pPr>
      <w:r>
        <w:rPr>
          <w:b w:val="1"/>
          <w:bCs w:val="1"/>
        </w:rPr>
        <w:t xml:space="preserve">Desarrollo motor:</w:t>
      </w:r>
      <w:r>
        <w:rPr/>
        <w:t xml:space="preserve"> habilidades gruesas y finas, coordinación y equilibrio.      </w:t>
      </w:r>
      <w:r>
        <w:rPr/>
        <w:t xml:space="preserve">    </w:t>
      </w:r>
    </w:p>
    <w:p>
      <w:pPr>
        <w:numPr>
          <w:ilvl w:val="1"/>
          <w:numId w:val="58"/>
        </w:numPr>
      </w:pPr>
      <w:r>
        <w:rPr/>
        <w:t xml:space="preserve">Signos de alerta en motricidad gruesa (ej. ausencia de salto, dificultad para correr).</w:t>
      </w:r>
    </w:p>
    <w:p>
      <w:pPr>
        <w:numPr>
          <w:ilvl w:val="1"/>
          <w:numId w:val="58"/>
        </w:numPr>
      </w:pPr>
      <w:r>
        <w:rPr/>
        <w:t xml:space="preserve">Signos de alerta en motricidad fina (ej. problemas para manipular objetos pequeños).</w:t>
      </w:r>
    </w:p>
    <w:p>
      <w:pPr>
        <w:numPr>
          <w:ilvl w:val="0"/>
          <w:numId w:val="58"/>
        </w:numPr>
      </w:pPr>
      <w:r>
        <w:rPr>
          <w:b w:val="1"/>
          <w:bCs w:val="1"/>
        </w:rPr>
        <w:t xml:space="preserve">Desarrollo cognitivo:</w:t>
      </w:r>
      <w:r>
        <w:rPr/>
        <w:t xml:space="preserve"> atención, memoria, resolución de problemas, juego simbólico.      </w:t>
      </w:r>
      <w:r>
        <w:rPr/>
        <w:t xml:space="preserve">    </w:t>
      </w:r>
    </w:p>
    <w:p>
      <w:pPr>
        <w:numPr>
          <w:ilvl w:val="1"/>
          <w:numId w:val="58"/>
        </w:numPr>
      </w:pPr>
      <w:r>
        <w:rPr/>
        <w:t xml:space="preserve">Dificultad para seguir instrucciones simples.</w:t>
      </w:r>
    </w:p>
    <w:p>
      <w:pPr>
        <w:numPr>
          <w:ilvl w:val="1"/>
          <w:numId w:val="58"/>
        </w:numPr>
      </w:pPr>
      <w:r>
        <w:rPr/>
        <w:t xml:space="preserve">Falta de interés en actividades lúdicas típicas para la edad.</w:t>
      </w:r>
    </w:p>
    <w:p>
      <w:pPr>
        <w:numPr>
          <w:ilvl w:val="0"/>
          <w:numId w:val="58"/>
        </w:numPr>
      </w:pPr>
      <w:r>
        <w:rPr>
          <w:b w:val="1"/>
          <w:bCs w:val="1"/>
        </w:rPr>
        <w:t xml:space="preserve">Desarrollo social:</w:t>
      </w:r>
      <w:r>
        <w:rPr/>
        <w:t xml:space="preserve"> interacción con pares, regulación emocional, juego cooperativo.      </w:t>
      </w:r>
      <w:r>
        <w:rPr/>
        <w:t xml:space="preserve">    </w:t>
      </w:r>
    </w:p>
    <w:p>
      <w:pPr>
        <w:numPr>
          <w:ilvl w:val="1"/>
          <w:numId w:val="58"/>
        </w:numPr>
      </w:pPr>
      <w:r>
        <w:rPr/>
        <w:t xml:space="preserve">Aislamiento social o dificultad para compartir.</w:t>
      </w:r>
    </w:p>
    <w:p>
      <w:pPr>
        <w:numPr>
          <w:ilvl w:val="1"/>
          <w:numId w:val="58"/>
        </w:numPr>
      </w:pPr>
      <w:r>
        <w:rPr/>
        <w:t xml:space="preserve">Problemas para expresar emociones o entender las de otros.</w:t>
      </w:r>
    </w:p>
    <w:p>
      <w:pPr>
        <w:numPr>
          <w:ilvl w:val="0"/>
          <w:numId w:val="58"/>
        </w:numPr>
      </w:pPr>
      <w:r>
        <w:rPr>
          <w:b w:val="1"/>
          <w:bCs w:val="1"/>
        </w:rPr>
        <w:t xml:space="preserve">Desarrollo del lenguaje:</w:t>
      </w:r>
      <w:r>
        <w:rPr/>
        <w:t xml:space="preserve"> comprensión, expresión verbal, uso de vocabulario.      </w:t>
      </w:r>
      <w:r>
        <w:rPr/>
        <w:t xml:space="preserve">    </w:t>
      </w:r>
    </w:p>
    <w:p>
      <w:pPr>
        <w:numPr>
          <w:ilvl w:val="1"/>
          <w:numId w:val="58"/>
        </w:numPr>
      </w:pPr>
      <w:r>
        <w:rPr/>
        <w:t xml:space="preserve">Retraso en la adquisición del vocabulario esperado.</w:t>
      </w:r>
    </w:p>
    <w:p>
      <w:pPr>
        <w:numPr>
          <w:ilvl w:val="1"/>
          <w:numId w:val="58"/>
        </w:numPr>
      </w:pPr>
      <w:r>
        <w:rPr/>
        <w:t xml:space="preserve">Dificultad para formar oraciones simples o comprender órdenes.</w:t>
      </w:r>
    </w:p>
    <w:p>
      <w:pPr/>
      <w:r>
        <w:rPr>
          <w:b w:val="1"/>
          <w:bCs w:val="1"/>
        </w:rPr>
        <w:t xml:space="preserve">3. Factores Biopsicosociales que Influyen en el Desarrollo Infantil</w:t>
      </w:r>
    </w:p>
    <w:p>
      <w:pPr>
        <w:numPr>
          <w:ilvl w:val="0"/>
          <w:numId w:val="59"/>
        </w:numPr>
      </w:pPr>
      <w:r>
        <w:rPr/>
        <w:t xml:space="preserve">Factores biológicos: genética, salud prenatal, enfermedades, nutrición.</w:t>
      </w:r>
    </w:p>
    <w:p>
      <w:pPr>
        <w:numPr>
          <w:ilvl w:val="0"/>
          <w:numId w:val="59"/>
        </w:numPr>
      </w:pPr>
      <w:r>
        <w:rPr/>
        <w:t xml:space="preserve">Factores psicológicos: temperamento, apego, experiencias tempranas.</w:t>
      </w:r>
    </w:p>
    <w:p>
      <w:pPr>
        <w:numPr>
          <w:ilvl w:val="0"/>
          <w:numId w:val="59"/>
        </w:numPr>
      </w:pPr>
      <w:r>
        <w:rPr/>
        <w:t xml:space="preserve">Factores sociales y ambientales: familia, cultura, contexto socioeconómico, acceso a servicios.</w:t>
      </w:r>
    </w:p>
    <w:p>
      <w:pPr>
        <w:numPr>
          <w:ilvl w:val="0"/>
          <w:numId w:val="59"/>
        </w:numPr>
      </w:pPr>
      <w:r>
        <w:rPr/>
        <w:t xml:space="preserve">Interacción e influencia conjunta de los factores biopsicosociales en el desarrollo.</w:t>
      </w:r>
    </w:p>
    <w:p>
      <w:pPr/>
      <w:r>
        <w:rPr>
          <w:b w:val="1"/>
          <w:bCs w:val="1"/>
        </w:rPr>
        <w:t xml:space="preserve">4. Herramientas Estandarizadas para la Evaluación del Desarrollo Infantil</w:t>
      </w:r>
    </w:p>
    <w:p>
      <w:pPr>
        <w:numPr>
          <w:ilvl w:val="0"/>
          <w:numId w:val="60"/>
        </w:numPr>
      </w:pPr>
      <w:r>
        <w:rPr/>
        <w:t xml:space="preserve">Descripción de instrumentos comunes para evaluar desarrollo motor, cognitivo, social y del lenguaje (ej. Escala de Desarrollo Infantil de Denver, Ages and Stages Questionnaires).</w:t>
      </w:r>
    </w:p>
    <w:p>
      <w:pPr>
        <w:numPr>
          <w:ilvl w:val="0"/>
          <w:numId w:val="60"/>
        </w:numPr>
      </w:pPr>
      <w:r>
        <w:rPr/>
        <w:t xml:space="preserve">Procedimientos para la aplicación y análisis de resultados.</w:t>
      </w:r>
    </w:p>
    <w:p>
      <w:pPr>
        <w:numPr>
          <w:ilvl w:val="0"/>
          <w:numId w:val="60"/>
        </w:numPr>
      </w:pPr>
      <w:r>
        <w:rPr/>
        <w:t xml:space="preserve">Interpretación de resultados en función de normativas y rangos esperados para 3 a 5 años.</w:t>
      </w:r>
    </w:p>
    <w:p>
      <w:pPr/>
      <w:r>
        <w:rPr>
          <w:b w:val="1"/>
          <w:bCs w:val="1"/>
        </w:rPr>
        <w:t xml:space="preserve">5. Criterios Clínicos y Educativos para Diferenciar Variaciones Típicas y Signos de Alerta</w:t>
      </w:r>
    </w:p>
    <w:p>
      <w:pPr>
        <w:numPr>
          <w:ilvl w:val="0"/>
          <w:numId w:val="61"/>
        </w:numPr>
      </w:pPr>
      <w:r>
        <w:rPr/>
        <w:t xml:space="preserve">Conceptualización de variaciones típicas del desarrollo.</w:t>
      </w:r>
    </w:p>
    <w:p>
      <w:pPr>
        <w:numPr>
          <w:ilvl w:val="0"/>
          <w:numId w:val="61"/>
        </w:numPr>
      </w:pPr>
      <w:r>
        <w:rPr/>
        <w:t xml:space="preserve">Indicadores clave para diferenciar retrasos, dificultades y trastornos.</w:t>
      </w:r>
    </w:p>
    <w:p>
      <w:pPr>
        <w:numPr>
          <w:ilvl w:val="0"/>
          <w:numId w:val="61"/>
        </w:numPr>
      </w:pPr>
      <w:r>
        <w:rPr/>
        <w:t xml:space="preserve">Ejemplos prácticos y análisis de casos clínicos.</w:t>
      </w:r>
    </w:p>
    <w:p>
      <w:pPr>
        <w:numPr>
          <w:ilvl w:val="0"/>
          <w:numId w:val="61"/>
        </w:numPr>
      </w:pPr>
      <w:r>
        <w:rPr/>
        <w:t xml:space="preserve">El papel del contexto cultural y social en la interpretación de signos.</w:t>
      </w:r>
    </w:p>
    <w:p>
      <w:pPr/>
      <w:r>
        <w:rPr>
          <w:b w:val="1"/>
          <w:bCs w:val="1"/>
        </w:rPr>
        <w:t xml:space="preserve">6. Elaboración de Informes Integrales para la Detección de Signos de Alerta</w:t>
      </w:r>
    </w:p>
    <w:p>
      <w:pPr>
        <w:numPr>
          <w:ilvl w:val="0"/>
          <w:numId w:val="62"/>
        </w:numPr>
      </w:pPr>
      <w:r>
        <w:rPr/>
        <w:t xml:space="preserve">Estructura básica de un informe integral.</w:t>
      </w:r>
    </w:p>
    <w:p>
      <w:pPr>
        <w:numPr>
          <w:ilvl w:val="0"/>
          <w:numId w:val="62"/>
        </w:numPr>
      </w:pPr>
      <w:r>
        <w:rPr/>
        <w:t xml:space="preserve">Incorporación de evidencias observacionales y resultados de herramientas estandarizadas.</w:t>
      </w:r>
    </w:p>
    <w:p>
      <w:pPr>
        <w:numPr>
          <w:ilvl w:val="0"/>
          <w:numId w:val="62"/>
        </w:numPr>
      </w:pPr>
      <w:r>
        <w:rPr/>
        <w:t xml:space="preserve">Normativas vigentes relacionadas con la documentación y confidencialidad.</w:t>
      </w:r>
    </w:p>
    <w:p>
      <w:pPr>
        <w:numPr>
          <w:ilvl w:val="0"/>
          <w:numId w:val="62"/>
        </w:numPr>
      </w:pPr>
      <w:r>
        <w:rPr/>
        <w:t xml:space="preserve">Recomendaciones para la redacción clara, precisa y profesional.</w:t>
      </w:r>
    </w:p>
    <w:p>
      <w:pPr/>
      <w:r>
        <w:rPr>
          <w:b w:val="1"/>
          <w:bCs w:val="1"/>
        </w:rPr>
        <w:t xml:space="preserve">7. Diseño de Planes de Acción Iniciales para Intervención Oportuna</w:t>
      </w:r>
    </w:p>
    <w:p>
      <w:pPr>
        <w:numPr>
          <w:ilvl w:val="0"/>
          <w:numId w:val="63"/>
        </w:numPr>
      </w:pPr>
      <w:r>
        <w:rPr/>
        <w:t xml:space="preserve">Principios para el diseño de planes de intervención considerando diversidad cultural y social.</w:t>
      </w:r>
    </w:p>
    <w:p>
      <w:pPr>
        <w:numPr>
          <w:ilvl w:val="0"/>
          <w:numId w:val="63"/>
        </w:numPr>
      </w:pPr>
      <w:r>
        <w:rPr/>
        <w:t xml:space="preserve">Definición de objetivos y estrategias iniciales de apoyo e intervención.</w:t>
      </w:r>
    </w:p>
    <w:p>
      <w:pPr>
        <w:numPr>
          <w:ilvl w:val="0"/>
          <w:numId w:val="63"/>
        </w:numPr>
      </w:pPr>
      <w:r>
        <w:rPr/>
        <w:t xml:space="preserve">Coordinación con familias, equipos interdisciplinarios y recursos comunitarios.</w:t>
      </w:r>
    </w:p>
    <w:p>
      <w:pPr>
        <w:numPr>
          <w:ilvl w:val="0"/>
          <w:numId w:val="63"/>
        </w:numPr>
      </w:pPr>
      <w:r>
        <w:rPr/>
        <w:t xml:space="preserve">Monitoreo y ajustes del plan en función de la evolución del niño.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1. Análisis de Casos Clínicos Multiperspectiva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signos de alerta en desarrollo motor, cognitivo, social y del lenguaje mediante análisis de casos clínicos.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4"/>
        </w:numPr>
      </w:pPr>
      <w:r>
        <w:rPr/>
        <w:t xml:space="preserve">Se proporcionan a los estudiantes varios casos clínicos reales o simulados de niños entre 3 y 5 años.</w:t>
      </w:r>
    </w:p>
    <w:p>
      <w:pPr>
        <w:numPr>
          <w:ilvl w:val="0"/>
          <w:numId w:val="64"/>
        </w:numPr>
      </w:pPr>
      <w:r>
        <w:rPr/>
        <w:t xml:space="preserve">En grupos pequeños, analizan cada caso identificando posibles signos de alerta en las diferentes áreas del desarrollo.</w:t>
      </w:r>
    </w:p>
    <w:p>
      <w:pPr>
        <w:numPr>
          <w:ilvl w:val="0"/>
          <w:numId w:val="64"/>
        </w:numPr>
      </w:pPr>
      <w:r>
        <w:rPr/>
        <w:t xml:space="preserve">Discuten y argumentan sus hallazgos, comparándolos con criterios normativos y variaciones típicas.</w:t>
      </w:r>
    </w:p>
    <w:p>
      <w:pPr>
        <w:numPr>
          <w:ilvl w:val="0"/>
          <w:numId w:val="64"/>
        </w:numPr>
      </w:pPr>
      <w:r>
        <w:rPr/>
        <w:t xml:space="preserve">Presentan conclusiones y recomendaciones iniciales para cada caso.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grupal con identificación de signos de alerta y recomendaciones preliminares.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horas.</w:t>
      </w:r>
    </w:p>
    <w:p>
      <w:pPr/>
      <w:r>
        <w:rPr>
          <w:b w:val="1"/>
          <w:bCs w:val="1"/>
        </w:rPr>
        <w:t xml:space="preserve">2. Taller Práctico de Aplicación de Herramientas de Evaluación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Describir y aplicar herramientas estandarizadas para evaluar factores biopsicosociales y detectar retrasos en el desarrollo.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5"/>
        </w:numPr>
      </w:pPr>
      <w:r>
        <w:rPr/>
        <w:t xml:space="preserve">Se presentan diferentes herramientas estandarizadas para la evaluación del desarrollo infantil.</w:t>
      </w:r>
    </w:p>
    <w:p>
      <w:pPr>
        <w:numPr>
          <w:ilvl w:val="0"/>
          <w:numId w:val="65"/>
        </w:numPr>
      </w:pPr>
      <w:r>
        <w:rPr/>
        <w:t xml:space="preserve">Los estudiantes practican la aplicación de al menos dos instrumentos en parejas, simulando evaluaciones a un niño (rol de niño y evaluador).</w:t>
      </w:r>
    </w:p>
    <w:p>
      <w:pPr>
        <w:numPr>
          <w:ilvl w:val="0"/>
          <w:numId w:val="65"/>
        </w:numPr>
      </w:pPr>
      <w:r>
        <w:rPr/>
        <w:t xml:space="preserve">Analizan e interpretan los resultados obtenidos, contrastándolos con criterios normativos.</w:t>
      </w:r>
    </w:p>
    <w:p>
      <w:pPr>
        <w:numPr>
          <w:ilvl w:val="0"/>
          <w:numId w:val="65"/>
        </w:numPr>
      </w:pPr>
      <w:r>
        <w:rPr/>
        <w:t xml:space="preserve">Discuten las implicaciones biopsicosociales relacionadas con los resultados.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Reporte individual de aplicación, análisis e interpretación de los instrumentos.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horas.</w:t>
      </w:r>
    </w:p>
    <w:p>
      <w:pPr/>
      <w:r>
        <w:rPr>
          <w:b w:val="1"/>
          <w:bCs w:val="1"/>
        </w:rPr>
        <w:t xml:space="preserve">3. Simulación y Elaboración de Informe Integral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Elaborar informes integrales fundamentados en evidencias observacionales y normativas vigentes.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6"/>
        </w:numPr>
      </w:pPr>
      <w:r>
        <w:rPr/>
        <w:t xml:space="preserve">Proveen un video o material documental de observación directa de un niño en edad de 3 a 5 años con posibles signos de alerta.</w:t>
      </w:r>
    </w:p>
    <w:p>
      <w:pPr>
        <w:numPr>
          <w:ilvl w:val="0"/>
          <w:numId w:val="66"/>
        </w:numPr>
      </w:pPr>
      <w:r>
        <w:rPr/>
        <w:t xml:space="preserve">Individualmente, elaboran un informe detallado que incluya: antecedentes, observaciones, resultados de pruebas estandarizadas (simuladas), interpretación y recomendaciones.</w:t>
      </w:r>
    </w:p>
    <w:p>
      <w:pPr>
        <w:numPr>
          <w:ilvl w:val="0"/>
          <w:numId w:val="66"/>
        </w:numPr>
      </w:pPr>
      <w:r>
        <w:rPr/>
        <w:t xml:space="preserve">Se enfatiza la correcta estructuración, redacción y fundamentación basada en normativas vigentes.</w:t>
      </w:r>
    </w:p>
    <w:p>
      <w:pPr>
        <w:numPr>
          <w:ilvl w:val="0"/>
          <w:numId w:val="66"/>
        </w:numPr>
      </w:pPr>
      <w:r>
        <w:rPr/>
        <w:t xml:space="preserve">Se realiza retroalimentación en plenaria sobre calidad y claridad de los informes.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integral de detección de signos de alerta.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 horas.</w:t>
      </w:r>
    </w:p>
    <w:p>
      <w:pPr/>
      <w:r>
        <w:rPr>
          <w:b w:val="1"/>
          <w:bCs w:val="1"/>
        </w:rPr>
        <w:t xml:space="preserve">4. Diseño de Plan de Acción Inicial considerando Diversidad Cultural y Social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planes de acción iniciales para intervención oportuna considerando diversidad cultural y social.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7"/>
        </w:numPr>
      </w:pPr>
      <w:r>
        <w:rPr/>
        <w:t xml:space="preserve">En grupos, a partir de un caso con signos de alerta, diseñan un plan de intervención inicial.</w:t>
      </w:r>
    </w:p>
    <w:p>
      <w:pPr>
        <w:numPr>
          <w:ilvl w:val="0"/>
          <w:numId w:val="67"/>
        </w:numPr>
      </w:pPr>
      <w:r>
        <w:rPr/>
        <w:t xml:space="preserve">Incorporan estrategias culturalmente sensibles y adaptadas al contexto social del niño y su familia.</w:t>
      </w:r>
    </w:p>
    <w:p>
      <w:pPr>
        <w:numPr>
          <w:ilvl w:val="0"/>
          <w:numId w:val="67"/>
        </w:numPr>
      </w:pPr>
      <w:r>
        <w:rPr/>
        <w:t xml:space="preserve">Incluyen coordinación con actores clave y mecanismos de seguimiento.</w:t>
      </w:r>
    </w:p>
    <w:p>
      <w:pPr>
        <w:numPr>
          <w:ilvl w:val="0"/>
          <w:numId w:val="67"/>
        </w:numPr>
      </w:pPr>
      <w:r>
        <w:rPr/>
        <w:t xml:space="preserve">Presentan el plan a la clase explicando las decisiones tomadas y su fundamentación.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Plan de acción inicial con justificación cultural y social.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desarrollo infantil, signos de alerta y factores biopsicosociales.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de opción múltiple y preguntas abiertas.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escrito con preguntas sobre conceptos básicos y reconocimiento de señales de alerta.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 de signos de alerta, aplicación de herramientas, análisis de casos y elaboración de informes.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continua de productos parciales (análisis de casos, reportes de evaluación, borradores de informes) y participación en actividades grupales.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con criterios específicos para cada actividad, listas de cotejo y retroalimentación oral.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integral para identificar signos de alerta, elaborar informes y diseñar planes de acción inicial.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Entrega y presentación de un informe integral completo y un plan de acción inicial basado en un caso real o simulado.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que considere precisión diagnóstica, fundamentación teórica, claridad en la redacción y pertinencia cultural-social del plan.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Metodologías Didácticas para la Estimulación del Desarrollo Infantil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8"/>
        </w:numPr>
      </w:pPr>
      <w:r>
        <w:rPr/>
        <w:t xml:space="preserve">Al finalizar la unidad, el estudiante será capaz de analizar diversas metodologías didácticas utilizadas para la estimulación del desarrollo infantil en contextos diversos, identificando sus fortalezas y limitaciones.</w:t>
      </w:r>
    </w:p>
    <w:p>
      <w:pPr>
        <w:numPr>
          <w:ilvl w:val="0"/>
          <w:numId w:val="68"/>
        </w:numPr>
      </w:pPr>
      <w:r>
        <w:rPr/>
        <w:t xml:space="preserve">Al finalizar la unidad, el estudiante será capaz de diseñar estrategias didácticas adaptadas a las necesidades individuales y contextuales de niños de 0 a 5 años, integrando enfoques biopsicosociales.</w:t>
      </w:r>
    </w:p>
    <w:p>
      <w:pPr>
        <w:numPr>
          <w:ilvl w:val="0"/>
          <w:numId w:val="68"/>
        </w:numPr>
      </w:pPr>
      <w:r>
        <w:rPr/>
        <w:t xml:space="preserve">Al finalizar la unidad, el estudiante será capaz de aplicar técnicas de estimulación temprana que promuevan el desarrollo integral en áreas cognitivas, emocionales y motoras, evaluando su efectividad en ambientes educativos diversos.</w:t>
      </w:r>
    </w:p>
    <w:p>
      <w:pPr>
        <w:numPr>
          <w:ilvl w:val="0"/>
          <w:numId w:val="68"/>
        </w:numPr>
      </w:pPr>
      <w:r>
        <w:rPr/>
        <w:t xml:space="preserve">Al finalizar la unidad, el estudiante será capaz de implementar intervenciones educativas utilizando metodologías didácticas inclusivas que respeten la diversidad cultural y social del entorno infantil.</w:t>
      </w:r>
    </w:p>
    <w:p>
      <w:pPr>
        <w:numPr>
          <w:ilvl w:val="0"/>
          <w:numId w:val="68"/>
        </w:numPr>
      </w:pPr>
      <w:r>
        <w:rPr/>
        <w:t xml:space="preserve">Al finalizar la unidad, el estudiante será capaz de evaluar el impacto de las estrategias didácticas aplicadas en el desarrollo infantil, utilizando indicadores de progreso y ajustes basados en la observación y análisis.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las metodologías didácticas para la estimulación del desarrollo infantil</w:t>
      </w:r>
    </w:p>
    <w:p>
      <w:pPr>
        <w:numPr>
          <w:ilvl w:val="0"/>
          <w:numId w:val="69"/>
        </w:numPr>
      </w:pPr>
      <w:r>
        <w:rPr/>
        <w:t xml:space="preserve">Concepto y fundamentos de las metodologías didácticas en la educación infantil</w:t>
      </w:r>
    </w:p>
    <w:p>
      <w:pPr>
        <w:numPr>
          <w:ilvl w:val="0"/>
          <w:numId w:val="69"/>
        </w:numPr>
      </w:pPr>
      <w:r>
        <w:rPr/>
        <w:t xml:space="preserve">Importancia de la estimulación temprana en el desarrollo integral (0-5 años)</w:t>
      </w:r>
    </w:p>
    <w:p>
      <w:pPr>
        <w:numPr>
          <w:ilvl w:val="0"/>
          <w:numId w:val="69"/>
        </w:numPr>
      </w:pPr>
      <w:r>
        <w:rPr/>
        <w:t xml:space="preserve">Contextos diversos: definición y relevancia en la atención educativa</w:t>
      </w:r>
    </w:p>
    <w:p>
      <w:pPr/>
      <w:r>
        <w:rPr>
          <w:b w:val="1"/>
          <w:bCs w:val="1"/>
        </w:rPr>
        <w:t xml:space="preserve">2. Análisis comparativo de metodologías didácticas para la estimulación infantil</w:t>
      </w:r>
    </w:p>
    <w:p>
      <w:pPr>
        <w:numPr>
          <w:ilvl w:val="0"/>
          <w:numId w:val="70"/>
        </w:numPr>
      </w:pPr>
      <w:r>
        <w:rPr/>
        <w:t xml:space="preserve">Metodología Montessori: principios, aplicación y evaluación</w:t>
      </w:r>
    </w:p>
    <w:p>
      <w:pPr>
        <w:numPr>
          <w:ilvl w:val="0"/>
          <w:numId w:val="70"/>
        </w:numPr>
      </w:pPr>
      <w:r>
        <w:rPr/>
        <w:t xml:space="preserve">Enfoque Reggio Emilia: características y estrategias didácticas</w:t>
      </w:r>
    </w:p>
    <w:p>
      <w:pPr>
        <w:numPr>
          <w:ilvl w:val="0"/>
          <w:numId w:val="70"/>
        </w:numPr>
      </w:pPr>
      <w:r>
        <w:rPr/>
        <w:t xml:space="preserve">Pedagogía Waldorf: fundamentos y técnicas de estimulación</w:t>
      </w:r>
    </w:p>
    <w:p>
      <w:pPr>
        <w:numPr>
          <w:ilvl w:val="0"/>
          <w:numId w:val="70"/>
        </w:numPr>
      </w:pPr>
      <w:r>
        <w:rPr/>
        <w:t xml:space="preserve">Aprendizaje basado en el juego: tipos y beneficios</w:t>
      </w:r>
    </w:p>
    <w:p>
      <w:pPr>
        <w:numPr>
          <w:ilvl w:val="0"/>
          <w:numId w:val="70"/>
        </w:numPr>
      </w:pPr>
      <w:r>
        <w:rPr/>
        <w:t xml:space="preserve">Metodologías tradicionales vs. innovadoras en contextos diversos</w:t>
      </w:r>
    </w:p>
    <w:p>
      <w:pPr>
        <w:numPr>
          <w:ilvl w:val="0"/>
          <w:numId w:val="70"/>
        </w:numPr>
      </w:pPr>
      <w:r>
        <w:rPr/>
        <w:t xml:space="preserve">Análisis de fortalezas y limitaciones en cada metodología</w:t>
      </w:r>
    </w:p>
    <w:p>
      <w:pPr/>
      <w:r>
        <w:rPr>
          <w:b w:val="1"/>
          <w:bCs w:val="1"/>
        </w:rPr>
        <w:t xml:space="preserve">3. Diseño de estrategias didácticas para contextos diversos</w:t>
      </w:r>
    </w:p>
    <w:p>
      <w:pPr>
        <w:numPr>
          <w:ilvl w:val="0"/>
          <w:numId w:val="71"/>
        </w:numPr>
      </w:pPr>
      <w:r>
        <w:rPr/>
        <w:t xml:space="preserve">Principios biopsicosociales aplicados al diseño didáctico</w:t>
      </w:r>
    </w:p>
    <w:p>
      <w:pPr>
        <w:numPr>
          <w:ilvl w:val="0"/>
          <w:numId w:val="71"/>
        </w:numPr>
      </w:pPr>
      <w:r>
        <w:rPr/>
        <w:t xml:space="preserve">Adaptación de estrategias a necesidades individuales y contextuales</w:t>
      </w:r>
    </w:p>
    <w:p>
      <w:pPr>
        <w:numPr>
          <w:ilvl w:val="0"/>
          <w:numId w:val="71"/>
        </w:numPr>
      </w:pPr>
      <w:r>
        <w:rPr/>
        <w:t xml:space="preserve">Incorporación de diversidad cultural, social y lingüística en el diseño</w:t>
      </w:r>
    </w:p>
    <w:p>
      <w:pPr>
        <w:numPr>
          <w:ilvl w:val="0"/>
          <w:numId w:val="71"/>
        </w:numPr>
      </w:pPr>
      <w:r>
        <w:rPr/>
        <w:t xml:space="preserve">Elaboración de planes didácticos para la estimulación integral</w:t>
      </w:r>
    </w:p>
    <w:p>
      <w:pPr/>
      <w:r>
        <w:rPr>
          <w:b w:val="1"/>
          <w:bCs w:val="1"/>
        </w:rPr>
        <w:t xml:space="preserve">4. Aplicación de técnicas de estimulación temprana para el desarrollo integral</w:t>
      </w:r>
    </w:p>
    <w:p>
      <w:pPr>
        <w:numPr>
          <w:ilvl w:val="0"/>
          <w:numId w:val="72"/>
        </w:numPr>
      </w:pPr>
      <w:r>
        <w:rPr/>
        <w:t xml:space="preserve">Técnicas para estimular el desarrollo cognitivo: juegos, actividades y materiales</w:t>
      </w:r>
    </w:p>
    <w:p>
      <w:pPr>
        <w:numPr>
          <w:ilvl w:val="0"/>
          <w:numId w:val="72"/>
        </w:numPr>
      </w:pPr>
      <w:r>
        <w:rPr/>
        <w:t xml:space="preserve">Estimulación emocional: desarrollo socioemocional y regulación afectiva</w:t>
      </w:r>
    </w:p>
    <w:p>
      <w:pPr>
        <w:numPr>
          <w:ilvl w:val="0"/>
          <w:numId w:val="72"/>
        </w:numPr>
      </w:pPr>
      <w:r>
        <w:rPr/>
        <w:t xml:space="preserve">Estimulación motora: actividades para el desarrollo grueso y fino</w:t>
      </w:r>
    </w:p>
    <w:p>
      <w:pPr>
        <w:numPr>
          <w:ilvl w:val="0"/>
          <w:numId w:val="72"/>
        </w:numPr>
      </w:pPr>
      <w:r>
        <w:rPr/>
        <w:t xml:space="preserve">Evaluación de la efectividad de técnicas aplicadas en ambientes educativos diversos</w:t>
      </w:r>
    </w:p>
    <w:p>
      <w:pPr/>
      <w:r>
        <w:rPr>
          <w:b w:val="1"/>
          <w:bCs w:val="1"/>
        </w:rPr>
        <w:t xml:space="preserve">5. Implementación de metodologías didácticas inclusivas</w:t>
      </w:r>
    </w:p>
    <w:p>
      <w:pPr>
        <w:numPr>
          <w:ilvl w:val="0"/>
          <w:numId w:val="73"/>
        </w:numPr>
      </w:pPr>
      <w:r>
        <w:rPr/>
        <w:t xml:space="preserve">Concepto y principios de la educación inclusiva en la primera infancia</w:t>
      </w:r>
    </w:p>
    <w:p>
      <w:pPr>
        <w:numPr>
          <w:ilvl w:val="0"/>
          <w:numId w:val="73"/>
        </w:numPr>
      </w:pPr>
      <w:r>
        <w:rPr/>
        <w:t xml:space="preserve">Estrategias para respetar la diversidad cultural y social en la intervención educativa</w:t>
      </w:r>
    </w:p>
    <w:p>
      <w:pPr>
        <w:numPr>
          <w:ilvl w:val="0"/>
          <w:numId w:val="73"/>
        </w:numPr>
      </w:pPr>
      <w:r>
        <w:rPr/>
        <w:t xml:space="preserve">Uso de recursos didácticos inclusivos y adaptados</w:t>
      </w:r>
    </w:p>
    <w:p>
      <w:pPr>
        <w:numPr>
          <w:ilvl w:val="0"/>
          <w:numId w:val="73"/>
        </w:numPr>
      </w:pPr>
      <w:r>
        <w:rPr/>
        <w:t xml:space="preserve">Colaboración con familias y comunidad para fortalecer la inclusión</w:t>
      </w:r>
    </w:p>
    <w:p>
      <w:pPr/>
      <w:r>
        <w:rPr>
          <w:b w:val="1"/>
          <w:bCs w:val="1"/>
        </w:rPr>
        <w:t xml:space="preserve">6. Evaluación del impacto de las estrategias didácticas en el desarrollo infantil</w:t>
      </w:r>
    </w:p>
    <w:p>
      <w:pPr>
        <w:numPr>
          <w:ilvl w:val="0"/>
          <w:numId w:val="74"/>
        </w:numPr>
      </w:pPr>
      <w:r>
        <w:rPr/>
        <w:t xml:space="preserve">Indicadores de progreso en desarrollo cognitivo, emocional y motor</w:t>
      </w:r>
    </w:p>
    <w:p>
      <w:pPr>
        <w:numPr>
          <w:ilvl w:val="0"/>
          <w:numId w:val="74"/>
        </w:numPr>
      </w:pPr>
      <w:r>
        <w:rPr/>
        <w:t xml:space="preserve">Instrumentos y técnicas de observación sistemática</w:t>
      </w:r>
    </w:p>
    <w:p>
      <w:pPr>
        <w:numPr>
          <w:ilvl w:val="0"/>
          <w:numId w:val="74"/>
        </w:numPr>
      </w:pPr>
      <w:r>
        <w:rPr/>
        <w:t xml:space="preserve">Análisis y ajuste de estrategias basados en la evaluación continua</w:t>
      </w:r>
    </w:p>
    <w:p>
      <w:pPr>
        <w:numPr>
          <w:ilvl w:val="0"/>
          <w:numId w:val="74"/>
        </w:numPr>
      </w:pPr>
      <w:r>
        <w:rPr/>
        <w:t xml:space="preserve">Elaboración de reportes y retroalimentación para el equipo educativo y familias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Análisis crítico de metodologías didácticas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diversas metodologías didácticas para la estimulación infantil, identificando fortalezas y limitaciones.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75"/>
        </w:numPr>
      </w:pPr>
      <w:r>
        <w:rPr/>
        <w:t xml:space="preserve">Dividir a la clase en grupos y asignar a cada grupo una metodología (Montessori, Reggio Emilia, Waldorf, juego libre).</w:t>
      </w:r>
    </w:p>
    <w:p>
      <w:pPr>
        <w:numPr>
          <w:ilvl w:val="0"/>
          <w:numId w:val="75"/>
        </w:numPr>
      </w:pPr>
      <w:r>
        <w:rPr/>
        <w:t xml:space="preserve">Cada grupo investigará y preparará una presentación que incluya fundamentos, técnicas, ventajas y desventajas de su metodología.</w:t>
      </w:r>
    </w:p>
    <w:p>
      <w:pPr>
        <w:numPr>
          <w:ilvl w:val="0"/>
          <w:numId w:val="75"/>
        </w:numPr>
      </w:pPr>
      <w:r>
        <w:rPr/>
        <w:t xml:space="preserve">Presentación grupal seguida de una discusión guiada para comparar y contrastar las metodologías.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4-5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grupal y cuadro comparativo resumen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sesiones de 90 minutos</w:t>
      </w:r>
    </w:p>
    <w:p>
      <w:pPr/>
      <w:r>
        <w:rPr>
          <w:b w:val="1"/>
          <w:bCs w:val="1"/>
        </w:rPr>
        <w:t xml:space="preserve">Actividad 2: Diseño de estrategia didáctica adaptada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una estrategia didáctica adaptada a las necesidades individuales y contextuales, integrando enfoques biopsicosociales.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76"/>
        </w:numPr>
      </w:pPr>
      <w:r>
        <w:rPr/>
        <w:t xml:space="preserve">Cada estudiante seleccionará un perfil hipotético de niño (considerando edad, contexto cultural, necesidades específicas).</w:t>
      </w:r>
    </w:p>
    <w:p>
      <w:pPr>
        <w:numPr>
          <w:ilvl w:val="0"/>
          <w:numId w:val="76"/>
        </w:numPr>
      </w:pPr>
      <w:r>
        <w:rPr/>
        <w:t xml:space="preserve">Diseñará un plan didáctico detallado que incluya objetivos, actividades, materiales y adaptaciones específicas.</w:t>
      </w:r>
    </w:p>
    <w:p>
      <w:pPr>
        <w:numPr>
          <w:ilvl w:val="0"/>
          <w:numId w:val="76"/>
        </w:numPr>
      </w:pPr>
      <w:r>
        <w:rPr/>
        <w:t xml:space="preserve">Compartirán sus propuestas en parejas para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con trabajo en parejas para retroalimentación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Plan didáctico escrito y retroalimentación recibida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3: Aplicación práctica de técnicas de estimulación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técnicas de estimulación temprana para promover el desarrollo integral y evaluar su efectividad.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77"/>
        </w:numPr>
      </w:pPr>
      <w:r>
        <w:rPr/>
        <w:t xml:space="preserve">Simular un ambiente educativo donde cada estudiante o pareja ejecuta una sesión breve de estimulación (cognitiva, emocional o motora) basada en el plan diseñado previamente.</w:t>
      </w:r>
    </w:p>
    <w:p>
      <w:pPr>
        <w:numPr>
          <w:ilvl w:val="0"/>
          <w:numId w:val="77"/>
        </w:numPr>
      </w:pPr>
      <w:r>
        <w:rPr/>
        <w:t xml:space="preserve">Los compañeros y el docente observarán y registrarán indicadores de efectividad.</w:t>
      </w:r>
    </w:p>
    <w:p>
      <w:pPr>
        <w:numPr>
          <w:ilvl w:val="0"/>
          <w:numId w:val="77"/>
        </w:numPr>
      </w:pPr>
      <w:r>
        <w:rPr/>
        <w:t xml:space="preserve">Realizarán un análisis reflexivo sobre la experiencia y posibles mejoras.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Registro de observación y reflexión escrita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4: Diseño de intervención educativa inclusiva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Implementar una propuesta de intervención educativa inclusiva que respete la diversidad cultural y social.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78"/>
        </w:numPr>
      </w:pPr>
      <w:r>
        <w:rPr/>
        <w:t xml:space="preserve">En grupos, diseñar una propuesta de intervención que integre recursos didácticos inclusivos, estrategias para la diversidad y colaboración con familias.</w:t>
      </w:r>
    </w:p>
    <w:p>
      <w:pPr>
        <w:numPr>
          <w:ilvl w:val="0"/>
          <w:numId w:val="78"/>
        </w:numPr>
      </w:pPr>
      <w:r>
        <w:rPr/>
        <w:t xml:space="preserve">Presentar la propuesta al grupo para discusión y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Propuesta escrita y presentación oral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sesiones de 90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metodologías didácticas, estimulación temprana y diversidad en contextos infantiles.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de opción múltiple y preguntas abiertas al inicio de la unidad.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diagnóstico digital o impreso con preguntas sobre conceptos clave.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Proceso de aprendizaje, participación en actividades, diseño y aplicación de estrategias didácticas.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directa, revisión de actividades, retroalimentación continua y autoevaluación.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presentación, planes didácticos, registros de observación y participación en discusiones.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Competencias para analizar, diseñar, aplicar, implementar y evaluar metodologías didácticas en estimulación infantil.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Proyecto final integrador que incluya análisis crítico, diseño de estrategia, aplicación simulada y evaluación de impacto.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detallada que contemple criterios de análisis, creatividad, pertinencia, aplicación práctica y evaluación.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Diseño e Implementación de Intervenciones Pedagógicas Integrales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9"/>
        </w:numPr>
      </w:pPr>
      <w:r>
        <w:rPr/>
        <w:t xml:space="preserve">Al finalizar la unidad, el estudiante será capaz de diseñar planes educativos integrales que incorporen elementos de salud, estimulación, educación y seguridad, adaptados a las características y diversidad del contexto infantil.</w:t>
      </w:r>
    </w:p>
    <w:p>
      <w:pPr>
        <w:numPr>
          <w:ilvl w:val="0"/>
          <w:numId w:val="79"/>
        </w:numPr>
      </w:pPr>
      <w:r>
        <w:rPr/>
        <w:t xml:space="preserve">Al finalizar la unidad, el estudiante será capaz de analizar contextos sociales y culturales diversos para elaborar proyectos pedagógicos que respondan a las necesidades específicas de niños de 0 a 5 años.</w:t>
      </w:r>
    </w:p>
    <w:p>
      <w:pPr>
        <w:numPr>
          <w:ilvl w:val="0"/>
          <w:numId w:val="79"/>
        </w:numPr>
      </w:pPr>
      <w:r>
        <w:rPr/>
        <w:t xml:space="preserve">Al finalizar la unidad, el estudiante será capaz de seleccionar y aplicar estrategias didácticas interdisciplinarias que promuevan el desarrollo integral en la atención inicial, considerando la inclusión y la diversidad.</w:t>
      </w:r>
    </w:p>
    <w:p>
      <w:pPr>
        <w:numPr>
          <w:ilvl w:val="0"/>
          <w:numId w:val="79"/>
        </w:numPr>
      </w:pPr>
      <w:r>
        <w:rPr/>
        <w:t xml:space="preserve">Al finalizar la unidad, el estudiante será capaz de evaluar la efectividad de intervenciones pedagógicas implementadas mediante criterios de desarrollo integral, ajustando los proyectos educativos según los resultados obtenidos.</w:t>
      </w:r>
    </w:p>
    <w:p>
      <w:pPr>
        <w:numPr>
          <w:ilvl w:val="0"/>
          <w:numId w:val="79"/>
        </w:numPr>
      </w:pPr>
      <w:r>
        <w:rPr/>
        <w:t xml:space="preserve">Al finalizar la unidad, el estudiante será capaz de integrar el enfoque biopsicosocial en la planificación y ejecución de intervenciones pedagógicas para prevenir y atender signos de alerta en el desarrollo infantil.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Fundamentos del Diseño de Intervenciones Pedagógicas Integrales</w:t>
      </w:r>
    </w:p>
    <w:p>
      <w:pPr>
        <w:numPr>
          <w:ilvl w:val="0"/>
          <w:numId w:val="80"/>
        </w:numPr>
      </w:pPr>
      <w:r>
        <w:rPr>
          <w:b w:val="1"/>
          <w:bCs w:val="1"/>
        </w:rPr>
        <w:t xml:space="preserve">Concepto y alcance de las intervenciones pedagógicas integrales:</w:t>
      </w:r>
      <w:r>
        <w:rPr/>
        <w:t xml:space="preserve"> Definición, importancia y componentes clave que integran salud, estimulación, educación y seguridad.</w:t>
      </w:r>
    </w:p>
    <w:p>
      <w:pPr>
        <w:numPr>
          <w:ilvl w:val="0"/>
          <w:numId w:val="80"/>
        </w:numPr>
      </w:pPr>
      <w:r>
        <w:rPr>
          <w:b w:val="1"/>
          <w:bCs w:val="1"/>
        </w:rPr>
        <w:t xml:space="preserve">Marco teórico del desarrollo infantil (0-5 años):</w:t>
      </w:r>
      <w:r>
        <w:rPr/>
        <w:t xml:space="preserve"> Bases del desarrollo biopsicosocial; etapas del desarrollo y sus implicaciones pedagógicas.</w:t>
      </w:r>
    </w:p>
    <w:p>
      <w:pPr>
        <w:numPr>
          <w:ilvl w:val="0"/>
          <w:numId w:val="80"/>
        </w:numPr>
      </w:pPr>
      <w:r>
        <w:rPr>
          <w:b w:val="1"/>
          <w:bCs w:val="1"/>
        </w:rPr>
        <w:t xml:space="preserve">Principios para la atención en contextos diversos:</w:t>
      </w:r>
      <w:r>
        <w:rPr/>
        <w:t xml:space="preserve"> Inclusión, equidad, respeto a la diversidad cultural y contextualización de las intervenciones.</w:t>
      </w:r>
    </w:p>
    <w:p>
      <w:pPr/>
      <w:r>
        <w:rPr>
          <w:b w:val="1"/>
          <w:bCs w:val="1"/>
        </w:rPr>
        <w:t xml:space="preserve">2. Análisis de Contextos Sociales y Culturales para la Intervención</w:t>
      </w:r>
    </w:p>
    <w:p>
      <w:pPr>
        <w:numPr>
          <w:ilvl w:val="0"/>
          <w:numId w:val="81"/>
        </w:numPr>
      </w:pPr>
      <w:r>
        <w:rPr>
          <w:b w:val="1"/>
          <w:bCs w:val="1"/>
        </w:rPr>
        <w:t xml:space="preserve">Herramientas para el diagnóstico contextual:</w:t>
      </w:r>
      <w:r>
        <w:rPr/>
        <w:t xml:space="preserve"> Análisis socioeconómico, cultural y ambiental; identificación de recursos y limitaciones.</w:t>
      </w:r>
    </w:p>
    <w:p>
      <w:pPr>
        <w:numPr>
          <w:ilvl w:val="0"/>
          <w:numId w:val="81"/>
        </w:numPr>
      </w:pPr>
      <w:r>
        <w:rPr>
          <w:b w:val="1"/>
          <w:bCs w:val="1"/>
        </w:rPr>
        <w:t xml:space="preserve">Impacto del contexto en el desarrollo infantil:</w:t>
      </w:r>
      <w:r>
        <w:rPr/>
        <w:t xml:space="preserve"> Influencia de factores familiares, comunitarios y culturales en el desarrollo integral.</w:t>
      </w:r>
    </w:p>
    <w:p>
      <w:pPr>
        <w:numPr>
          <w:ilvl w:val="0"/>
          <w:numId w:val="81"/>
        </w:numPr>
      </w:pPr>
      <w:r>
        <w:rPr>
          <w:b w:val="1"/>
          <w:bCs w:val="1"/>
        </w:rPr>
        <w:t xml:space="preserve">Adaptación y pertinencia cultural en proyectos pedagógicos:</w:t>
      </w:r>
      <w:r>
        <w:rPr/>
        <w:t xml:space="preserve"> Estrategias para respetar y aprovechar la diversidad cultural en la intervención.</w:t>
      </w:r>
    </w:p>
    <w:p>
      <w:pPr/>
      <w:r>
        <w:rPr>
          <w:b w:val="1"/>
          <w:bCs w:val="1"/>
        </w:rPr>
        <w:t xml:space="preserve">3. Diseño de Planes Educativos Integrales</w:t>
      </w:r>
    </w:p>
    <w:p>
      <w:pPr>
        <w:numPr>
          <w:ilvl w:val="0"/>
          <w:numId w:val="82"/>
        </w:numPr>
      </w:pPr>
      <w:r>
        <w:rPr>
          <w:b w:val="1"/>
          <w:bCs w:val="1"/>
        </w:rPr>
        <w:t xml:space="preserve">Componentes esenciales del plan educativo integral:</w:t>
      </w:r>
      <w:r>
        <w:rPr/>
        <w:t xml:space="preserve"> Objetivos, contenidos, actividades, recursos y evaluación.</w:t>
      </w:r>
    </w:p>
    <w:p>
      <w:pPr>
        <w:numPr>
          <w:ilvl w:val="0"/>
          <w:numId w:val="82"/>
        </w:numPr>
      </w:pPr>
      <w:r>
        <w:rPr>
          <w:b w:val="1"/>
          <w:bCs w:val="1"/>
        </w:rPr>
        <w:t xml:space="preserve">Incorporación de salud, estimulación, educación y seguridad:</w:t>
      </w:r>
      <w:r>
        <w:rPr/>
        <w:t xml:space="preserve"> Estrategias para integrar estos elementos en el diseño curricular.</w:t>
      </w:r>
    </w:p>
    <w:p>
      <w:pPr>
        <w:numPr>
          <w:ilvl w:val="0"/>
          <w:numId w:val="82"/>
        </w:numPr>
      </w:pPr>
      <w:r>
        <w:rPr>
          <w:b w:val="1"/>
          <w:bCs w:val="1"/>
        </w:rPr>
        <w:t xml:space="preserve">Metodologías para la atención inicial en primera infancia:</w:t>
      </w:r>
      <w:r>
        <w:rPr/>
        <w:t xml:space="preserve"> Enfoques interdisciplinarios y participativos.</w:t>
      </w:r>
    </w:p>
    <w:p>
      <w:pPr/>
      <w:r>
        <w:rPr>
          <w:b w:val="1"/>
          <w:bCs w:val="1"/>
        </w:rPr>
        <w:t xml:space="preserve">4. Estrategias Didácticas Interdisciplinarias para la Atención Integral</w:t>
      </w:r>
    </w:p>
    <w:p>
      <w:pPr>
        <w:numPr>
          <w:ilvl w:val="0"/>
          <w:numId w:val="83"/>
        </w:numPr>
      </w:pPr>
      <w:r>
        <w:rPr>
          <w:b w:val="1"/>
          <w:bCs w:val="1"/>
        </w:rPr>
        <w:t xml:space="preserve">Selección y aplicación de estrategias didácticas:</w:t>
      </w:r>
      <w:r>
        <w:rPr/>
        <w:t xml:space="preserve"> Técnicas para fomentar el desarrollo cognitivo, emocional, motor y social.</w:t>
      </w:r>
    </w:p>
    <w:p>
      <w:pPr>
        <w:numPr>
          <w:ilvl w:val="0"/>
          <w:numId w:val="83"/>
        </w:numPr>
      </w:pPr>
      <w:r>
        <w:rPr>
          <w:b w:val="1"/>
          <w:bCs w:val="1"/>
        </w:rPr>
        <w:t xml:space="preserve">Promoción de la inclusión y diversidad:</w:t>
      </w:r>
      <w:r>
        <w:rPr/>
        <w:t xml:space="preserve"> Adaptaciones curriculares y metodológicas para niños con necesidades diversas.</w:t>
      </w:r>
    </w:p>
    <w:p>
      <w:pPr>
        <w:numPr>
          <w:ilvl w:val="0"/>
          <w:numId w:val="83"/>
        </w:numPr>
      </w:pPr>
      <w:r>
        <w:rPr>
          <w:b w:val="1"/>
          <w:bCs w:val="1"/>
        </w:rPr>
        <w:t xml:space="preserve">Uso de recursos educativos y tecnológicos:</w:t>
      </w:r>
      <w:r>
        <w:rPr/>
        <w:t xml:space="preserve"> Materiales didácticos, juegos y herramientas que potencien el aprendizaje y desarrollo integral.</w:t>
      </w:r>
    </w:p>
    <w:p>
      <w:pPr/>
      <w:r>
        <w:rPr>
          <w:b w:val="1"/>
          <w:bCs w:val="1"/>
        </w:rPr>
        <w:t xml:space="preserve">5. Evaluación y Ajuste de Intervenciones Pedagógicas</w:t>
      </w:r>
    </w:p>
    <w:p>
      <w:pPr>
        <w:numPr>
          <w:ilvl w:val="0"/>
          <w:numId w:val="84"/>
        </w:numPr>
      </w:pPr>
      <w:r>
        <w:rPr>
          <w:b w:val="1"/>
          <w:bCs w:val="1"/>
        </w:rPr>
        <w:t xml:space="preserve">Indicadores y criterios para evaluar el desarrollo integral:</w:t>
      </w:r>
      <w:r>
        <w:rPr/>
        <w:t xml:space="preserve"> Aspectos físicos, cognitivos, sociales y emocionales.</w:t>
      </w:r>
    </w:p>
    <w:p>
      <w:pPr>
        <w:numPr>
          <w:ilvl w:val="0"/>
          <w:numId w:val="84"/>
        </w:numPr>
      </w:pPr>
      <w:r>
        <w:rPr>
          <w:b w:val="1"/>
          <w:bCs w:val="1"/>
        </w:rPr>
        <w:t xml:space="preserve">Instrumentos de evaluación:</w:t>
      </w:r>
      <w:r>
        <w:rPr/>
        <w:t xml:space="preserve"> Observación sistemática, registros anecdóticos, pruebas diagnósticas y autoevaluación.</w:t>
      </w:r>
    </w:p>
    <w:p>
      <w:pPr>
        <w:numPr>
          <w:ilvl w:val="0"/>
          <w:numId w:val="84"/>
        </w:numPr>
      </w:pPr>
      <w:r>
        <w:rPr>
          <w:b w:val="1"/>
          <w:bCs w:val="1"/>
        </w:rPr>
        <w:t xml:space="preserve">Retroalimentación y ajuste de proyectos pedagógicos:</w:t>
      </w:r>
      <w:r>
        <w:rPr/>
        <w:t xml:space="preserve"> Análisis de resultados y toma de decisiones para mejora continua.</w:t>
      </w:r>
    </w:p>
    <w:p>
      <w:pPr/>
      <w:r>
        <w:rPr>
          <w:b w:val="1"/>
          <w:bCs w:val="1"/>
        </w:rPr>
        <w:t xml:space="preserve">6. Integración del Enfoque Biopsicosocial en la Planificación y Ejecución</w:t>
      </w:r>
    </w:p>
    <w:p>
      <w:pPr>
        <w:numPr>
          <w:ilvl w:val="0"/>
          <w:numId w:val="85"/>
        </w:numPr>
      </w:pPr>
      <w:r>
        <w:rPr>
          <w:b w:val="1"/>
          <w:bCs w:val="1"/>
        </w:rPr>
        <w:t xml:space="preserve">Principios del enfoque biopsicosocial:</w:t>
      </w:r>
      <w:r>
        <w:rPr/>
        <w:t xml:space="preserve"> Interrelación entre factores biológicos, psicológicos y sociales en el desarrollo infantil.</w:t>
      </w:r>
    </w:p>
    <w:p>
      <w:pPr>
        <w:numPr>
          <w:ilvl w:val="0"/>
          <w:numId w:val="85"/>
        </w:numPr>
      </w:pPr>
      <w:r>
        <w:rPr>
          <w:b w:val="1"/>
          <w:bCs w:val="1"/>
        </w:rPr>
        <w:t xml:space="preserve">Prevención y atención de signos de alerta:</w:t>
      </w:r>
      <w:r>
        <w:rPr/>
        <w:t xml:space="preserve"> Identificación temprana, protocolos de intervención y derivación.</w:t>
      </w:r>
    </w:p>
    <w:p>
      <w:pPr>
        <w:numPr>
          <w:ilvl w:val="0"/>
          <w:numId w:val="85"/>
        </w:numPr>
      </w:pPr>
      <w:r>
        <w:rPr>
          <w:b w:val="1"/>
          <w:bCs w:val="1"/>
        </w:rPr>
        <w:t xml:space="preserve">Coordinación intersectorial y trabajo en equipo:</w:t>
      </w:r>
      <w:r>
        <w:rPr/>
        <w:t xml:space="preserve"> Roles del educador, salud y comunidad para una atención integral efectiva.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1. Análisis de un Contexto Social y Cultural Local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Contribuye al objetivo de analizar contextos sociales y culturales diversos para elaborar proyectos pedagógicos adaptados.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86"/>
        </w:numPr>
      </w:pPr>
      <w:r>
        <w:rPr/>
        <w:t xml:space="preserve">Formar grupos de 3-4 estudiantes.</w:t>
      </w:r>
    </w:p>
    <w:p>
      <w:pPr>
        <w:numPr>
          <w:ilvl w:val="0"/>
          <w:numId w:val="86"/>
        </w:numPr>
      </w:pPr>
      <w:r>
        <w:rPr/>
        <w:t xml:space="preserve">Asignar o solicitar que el grupo elija un contexto social y cultural específico (ej. comunidad rural, zona urbana marginal, comunidad indígena).</w:t>
      </w:r>
    </w:p>
    <w:p>
      <w:pPr>
        <w:numPr>
          <w:ilvl w:val="0"/>
          <w:numId w:val="86"/>
        </w:numPr>
      </w:pPr>
      <w:r>
        <w:rPr/>
        <w:t xml:space="preserve">Recolectar información mediante entrevistas, observación o revisión bibliográfica sobre características sociales, culturales y condiciones de vida.</w:t>
      </w:r>
    </w:p>
    <w:p>
      <w:pPr>
        <w:numPr>
          <w:ilvl w:val="0"/>
          <w:numId w:val="86"/>
        </w:numPr>
      </w:pPr>
      <w:r>
        <w:rPr/>
        <w:t xml:space="preserve">Elaborar un informe que resuma el análisis del contexto y proponga necesidades educativas específicas para niños de 0 a 5 años.</w:t>
      </w:r>
    </w:p>
    <w:p>
      <w:pPr>
        <w:numPr>
          <w:ilvl w:val="0"/>
          <w:numId w:val="86"/>
        </w:numPr>
      </w:pPr>
      <w:r>
        <w:rPr/>
        <w:t xml:space="preserve">Presentar el informe a clase para discusión y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 y presentación oral del análisis contextual.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 (2 para investigación y 1 para presentación y discusión)</w:t>
      </w:r>
    </w:p>
    <w:p>
      <w:pPr/>
      <w:r>
        <w:rPr>
          <w:b w:val="1"/>
          <w:bCs w:val="1"/>
        </w:rPr>
        <w:t xml:space="preserve">2. Diseño de un Plan Educativo Integral Adaptado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planes educativos integrales que incorporen salud, estimulación, educación y seguridad, adaptados a la diversidad del contexto.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87"/>
        </w:numPr>
      </w:pPr>
      <w:r>
        <w:rPr/>
        <w:t xml:space="preserve">Individualmente o en parejas, seleccionar un caso o contexto particular (puede ser uno analizado previamente).</w:t>
      </w:r>
    </w:p>
    <w:p>
      <w:pPr>
        <w:numPr>
          <w:ilvl w:val="0"/>
          <w:numId w:val="87"/>
        </w:numPr>
      </w:pPr>
      <w:r>
        <w:rPr/>
        <w:t xml:space="preserve">Diseñar un plan educativo integral que incluya objetivos, contenidos, actividades y estrategias que integren salud, estimulación, educación y seguridad.</w:t>
      </w:r>
    </w:p>
    <w:p>
      <w:pPr>
        <w:numPr>
          <w:ilvl w:val="0"/>
          <w:numId w:val="87"/>
        </w:numPr>
      </w:pPr>
      <w:r>
        <w:rPr/>
        <w:t xml:space="preserve">Incluir adaptaciones para la diversidad y necesidades específicas del contexto.</w:t>
      </w:r>
    </w:p>
    <w:p>
      <w:pPr>
        <w:numPr>
          <w:ilvl w:val="0"/>
          <w:numId w:val="87"/>
        </w:numPr>
      </w:pPr>
      <w:r>
        <w:rPr/>
        <w:t xml:space="preserve">Elaborar un documento formal del plan y un esquema visual o presentación que resuma el diseño.</w:t>
      </w:r>
    </w:p>
    <w:p>
      <w:pPr>
        <w:numPr>
          <w:ilvl w:val="0"/>
          <w:numId w:val="87"/>
        </w:numPr>
      </w:pPr>
      <w:r>
        <w:rPr/>
        <w:t xml:space="preserve">Compartir el diseño con el grupo para recibir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escrito del plan educativo integral y presentación de resumen.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 horas</w:t>
      </w:r>
    </w:p>
    <w:p>
      <w:pPr/>
      <w:r>
        <w:rPr>
          <w:b w:val="1"/>
          <w:bCs w:val="1"/>
        </w:rPr>
        <w:t xml:space="preserve">3. Simulación de Aplicación de Estrategias Didácticas Inclusivas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Seleccionar y aplicar estrategias didácticas interdisciplinarias que promuevan el desarrollo integral, considerando inclusión y diversidad.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88"/>
        </w:numPr>
      </w:pPr>
      <w:r>
        <w:rPr/>
        <w:t xml:space="preserve">Dividir la clase en grupos pequeños.</w:t>
      </w:r>
    </w:p>
    <w:p>
      <w:pPr>
        <w:numPr>
          <w:ilvl w:val="0"/>
          <w:numId w:val="88"/>
        </w:numPr>
      </w:pPr>
      <w:r>
        <w:rPr/>
        <w:t xml:space="preserve">Asignar a cada grupo una situación educativa con características diversas (niños con discapacidad, diversidad cultural, contexto vulnerable).</w:t>
      </w:r>
    </w:p>
    <w:p>
      <w:pPr>
        <w:numPr>
          <w:ilvl w:val="0"/>
          <w:numId w:val="88"/>
        </w:numPr>
      </w:pPr>
      <w:r>
        <w:rPr/>
        <w:t xml:space="preserve">Planificar y simular una intervención didáctica que incluya estrategias específicas para atender la diversidad y promover el desarrollo integral.</w:t>
      </w:r>
    </w:p>
    <w:p>
      <w:pPr>
        <w:numPr>
          <w:ilvl w:val="0"/>
          <w:numId w:val="88"/>
        </w:numPr>
      </w:pPr>
      <w:r>
        <w:rPr/>
        <w:t xml:space="preserve">Realizar la dramatización o presentación de la simulación ante el grupo.</w:t>
      </w:r>
    </w:p>
    <w:p>
      <w:pPr>
        <w:numPr>
          <w:ilvl w:val="0"/>
          <w:numId w:val="88"/>
        </w:numPr>
      </w:pPr>
      <w:r>
        <w:rPr/>
        <w:t xml:space="preserve">Discutir en plenaria los aciertos y áreas de mejora.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o dramatización de la simulación y reflexión grupal.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</w:t>
      </w:r>
    </w:p>
    <w:p>
      <w:pPr/>
      <w:r>
        <w:rPr>
          <w:b w:val="1"/>
          <w:bCs w:val="1"/>
        </w:rPr>
        <w:t xml:space="preserve">4. Evaluación y Ajuste de una Intervención Pedagógica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la efectividad de intervenciones pedagógicas implementadas, utilizando criterios de desarrollo integral y ajustar proyectos según resultados.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89"/>
        </w:numPr>
      </w:pPr>
      <w:r>
        <w:rPr/>
        <w:t xml:space="preserve">Proporcionar un caso de intervención pedagógica con datos de evaluación (informes, registros, resultados).</w:t>
      </w:r>
    </w:p>
    <w:p>
      <w:pPr>
        <w:numPr>
          <w:ilvl w:val="0"/>
          <w:numId w:val="89"/>
        </w:numPr>
      </w:pPr>
      <w:r>
        <w:rPr/>
        <w:t xml:space="preserve">En parejas, analizar los datos para identificar logros, dificultades y necesidades de ajuste.</w:t>
      </w:r>
    </w:p>
    <w:p>
      <w:pPr>
        <w:numPr>
          <w:ilvl w:val="0"/>
          <w:numId w:val="89"/>
        </w:numPr>
      </w:pPr>
      <w:r>
        <w:rPr/>
        <w:t xml:space="preserve">Diseñar un plan de mejora basado en los resultados de la evaluación integral.</w:t>
      </w:r>
    </w:p>
    <w:p>
      <w:pPr>
        <w:numPr>
          <w:ilvl w:val="0"/>
          <w:numId w:val="89"/>
        </w:numPr>
      </w:pPr>
      <w:r>
        <w:rPr/>
        <w:t xml:space="preserve">Presentar propuestas de ajustes y justificar las decisiones con base en criterios biopsicosociales.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de análisis evaluativo y propuesta de ajuste del proyecto pedagógico.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desarrollo infantil integral, atención en contextos diversos y estrategias pedagógicas.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abierto y cerrado que incluye preguntas sobre conceptos clave y análisis de un caso hipotético.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diagnóstica escrita o en línea al inicio de la unidad.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el análisis contextual, diseño de planes, aplicación de estrategias didácticas y capacidad de evaluación y ajuste.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continua de productos parciales (informes, planes, simulaciones) con retroalimentación oral y escrita.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cada actividad, listas de cotejo y observación directa en presentaciones y simulaciones.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Competencia global para diseñar, implementar y evaluar intervenciones pedagógicas integrales adaptadas a contextos diversos, integrando el enfoque biopsicosocial.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Proyecto final donde el estudiante presenta un plan integral completo, análisis contextual, estrategias didácticas y propuesta de evaluación y ajuste.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detallada que valore la coherencia, pertinencia, integración interdisciplinaria, inclusión y fundamentación teórica-práctica.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9: Evaluación y Seguimiento del Desarrollo Infantil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90"/>
        </w:numPr>
      </w:pPr>
      <w:r>
        <w:rPr/>
        <w:t xml:space="preserve">Al finalizar la unidad, el estudiante será capaz de identificar y describir las principales herramientas y técnicas de evaluación continua aplicables al desarrollo infantil en contextos diversos.</w:t>
      </w:r>
    </w:p>
    <w:p>
      <w:pPr>
        <w:numPr>
          <w:ilvl w:val="0"/>
          <w:numId w:val="90"/>
        </w:numPr>
      </w:pPr>
      <w:r>
        <w:rPr/>
        <w:t xml:space="preserve">Al finalizar la unidad, el estudiante será capaz de aplicar instrumentos de evaluación estandarizados y no estandarizados para monitorear el progreso del desarrollo infantil en niños de 0 a 5 años.</w:t>
      </w:r>
    </w:p>
    <w:p>
      <w:pPr>
        <w:numPr>
          <w:ilvl w:val="0"/>
          <w:numId w:val="90"/>
        </w:numPr>
      </w:pPr>
      <w:r>
        <w:rPr/>
        <w:t xml:space="preserve">Al finalizar la unidad, el estudiante será capaz de interpretar resultados de evaluaciones del desarrollo infantil utilizando un enfoque biopsicosocial, considerando aspectos de salud, estimulación, educación y seguridad.</w:t>
      </w:r>
    </w:p>
    <w:p>
      <w:pPr>
        <w:numPr>
          <w:ilvl w:val="0"/>
          <w:numId w:val="90"/>
        </w:numPr>
      </w:pPr>
      <w:r>
        <w:rPr/>
        <w:t xml:space="preserve">Al finalizar la unidad, el estudiante será capaz de diseñar planes de seguimiento individualizados basados en la evaluación continua para promover intervenciones oportunas en el desarrollo infantil.</w:t>
      </w:r>
    </w:p>
    <w:p>
      <w:pPr>
        <w:numPr>
          <w:ilvl w:val="0"/>
          <w:numId w:val="90"/>
        </w:numPr>
      </w:pPr>
      <w:r>
        <w:rPr/>
        <w:t xml:space="preserve">Al finalizar la unidad, el estudiante será capaz de elaborar informes claros y precisos sobre el progreso del desarrollo infantil que faciliten la comunicación con familias y profesionales interdisciplinarios.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evaluación y seguimiento del desarrollo infantil</w:t>
      </w:r>
    </w:p>
    <w:p>
      <w:pPr>
        <w:numPr>
          <w:ilvl w:val="0"/>
          <w:numId w:val="91"/>
        </w:numPr>
      </w:pPr>
      <w:r>
        <w:rPr/>
        <w:t xml:space="preserve">Concepto y objetivos de la evaluación continua en el desarrollo infantil</w:t>
      </w:r>
    </w:p>
    <w:p>
      <w:pPr>
        <w:numPr>
          <w:ilvl w:val="0"/>
          <w:numId w:val="91"/>
        </w:numPr>
      </w:pPr>
      <w:r>
        <w:rPr/>
        <w:t xml:space="preserve">Importancia del seguimiento en contextos diversos</w:t>
      </w:r>
    </w:p>
    <w:p>
      <w:pPr>
        <w:numPr>
          <w:ilvl w:val="0"/>
          <w:numId w:val="91"/>
        </w:numPr>
      </w:pPr>
      <w:r>
        <w:rPr/>
        <w:t xml:space="preserve">Principios éticos y culturales en la evaluación del desarrollo</w:t>
      </w:r>
    </w:p>
    <w:p>
      <w:pPr/>
      <w:r>
        <w:rPr>
          <w:b w:val="1"/>
          <w:bCs w:val="1"/>
        </w:rPr>
        <w:t xml:space="preserve">2. Herramientas y técnicas de evaluación continua aplicables al desarrollo infantil</w:t>
      </w:r>
    </w:p>
    <w:p>
      <w:pPr>
        <w:numPr>
          <w:ilvl w:val="0"/>
          <w:numId w:val="92"/>
        </w:numPr>
      </w:pPr>
      <w:r>
        <w:rPr/>
        <w:t xml:space="preserve">Tipos de herramientas: estandarizadas y no estandarizadas</w:t>
      </w:r>
    </w:p>
    <w:p>
      <w:pPr>
        <w:numPr>
          <w:ilvl w:val="0"/>
          <w:numId w:val="92"/>
        </w:numPr>
      </w:pPr>
      <w:r>
        <w:rPr/>
        <w:t xml:space="preserve">Observación sistemática y registro anecdótico</w:t>
      </w:r>
    </w:p>
    <w:p>
      <w:pPr>
        <w:numPr>
          <w:ilvl w:val="0"/>
          <w:numId w:val="92"/>
        </w:numPr>
      </w:pPr>
      <w:r>
        <w:rPr/>
        <w:t xml:space="preserve">Escalas de desarrollo y listas de chequeo</w:t>
      </w:r>
    </w:p>
    <w:p>
      <w:pPr>
        <w:numPr>
          <w:ilvl w:val="0"/>
          <w:numId w:val="92"/>
        </w:numPr>
      </w:pPr>
      <w:r>
        <w:rPr/>
        <w:t xml:space="preserve">Entrevistas y cuestionarios para familias y educadores</w:t>
      </w:r>
    </w:p>
    <w:p>
      <w:pPr>
        <w:numPr>
          <w:ilvl w:val="0"/>
          <w:numId w:val="92"/>
        </w:numPr>
      </w:pPr>
      <w:r>
        <w:rPr/>
        <w:t xml:space="preserve">Evaluación dinámica y participativa</w:t>
      </w:r>
    </w:p>
    <w:p>
      <w:pPr/>
      <w:r>
        <w:rPr>
          <w:b w:val="1"/>
          <w:bCs w:val="1"/>
        </w:rPr>
        <w:t xml:space="preserve">3. Aplicación de instrumentos de evaluación estandarizados y no estandarizados</w:t>
      </w:r>
    </w:p>
    <w:p>
      <w:pPr>
        <w:numPr>
          <w:ilvl w:val="0"/>
          <w:numId w:val="93"/>
        </w:numPr>
      </w:pPr>
      <w:r>
        <w:rPr/>
        <w:t xml:space="preserve">Principales instrumentos estandarizados (Ejemplos: Bayley Scales, Denver II, Ages and Stages Questionnaire)</w:t>
      </w:r>
    </w:p>
    <w:p>
      <w:pPr>
        <w:numPr>
          <w:ilvl w:val="0"/>
          <w:numId w:val="93"/>
        </w:numPr>
      </w:pPr>
      <w:r>
        <w:rPr/>
        <w:t xml:space="preserve">Instrumentos no estandarizados adaptados a contextos diversos</w:t>
      </w:r>
    </w:p>
    <w:p>
      <w:pPr>
        <w:numPr>
          <w:ilvl w:val="0"/>
          <w:numId w:val="93"/>
        </w:numPr>
      </w:pPr>
      <w:r>
        <w:rPr/>
        <w:t xml:space="preserve">Procedimientos para la administración y registro de datos</w:t>
      </w:r>
    </w:p>
    <w:p>
      <w:pPr>
        <w:numPr>
          <w:ilvl w:val="0"/>
          <w:numId w:val="93"/>
        </w:numPr>
      </w:pPr>
      <w:r>
        <w:rPr/>
        <w:t xml:space="preserve">Consideraciones para la selección de instrumentos según edad y contexto</w:t>
      </w:r>
    </w:p>
    <w:p>
      <w:pPr/>
      <w:r>
        <w:rPr>
          <w:b w:val="1"/>
          <w:bCs w:val="1"/>
        </w:rPr>
        <w:t xml:space="preserve">4. Interpretación de resultados desde un enfoque biopsicosocial</w:t>
      </w:r>
    </w:p>
    <w:p>
      <w:pPr>
        <w:numPr>
          <w:ilvl w:val="0"/>
          <w:numId w:val="94"/>
        </w:numPr>
      </w:pPr>
      <w:r>
        <w:rPr/>
        <w:t xml:space="preserve">Modelo biopsicosocial aplicado al desarrollo infantil</w:t>
      </w:r>
    </w:p>
    <w:p>
      <w:pPr>
        <w:numPr>
          <w:ilvl w:val="0"/>
          <w:numId w:val="94"/>
        </w:numPr>
      </w:pPr>
      <w:r>
        <w:rPr/>
        <w:t xml:space="preserve">Identificación de factores de salud, estimulación, educación y seguridad</w:t>
      </w:r>
    </w:p>
    <w:p>
      <w:pPr>
        <w:numPr>
          <w:ilvl w:val="0"/>
          <w:numId w:val="94"/>
        </w:numPr>
      </w:pPr>
      <w:r>
        <w:rPr/>
        <w:t xml:space="preserve">Integración de información cualitativa y cuantitativa</w:t>
      </w:r>
    </w:p>
    <w:p>
      <w:pPr>
        <w:numPr>
          <w:ilvl w:val="0"/>
          <w:numId w:val="94"/>
        </w:numPr>
      </w:pPr>
      <w:r>
        <w:rPr/>
        <w:t xml:space="preserve">Detección de señales de alerta y oportunidades de intervención</w:t>
      </w:r>
    </w:p>
    <w:p>
      <w:pPr/>
      <w:r>
        <w:rPr>
          <w:b w:val="1"/>
          <w:bCs w:val="1"/>
        </w:rPr>
        <w:t xml:space="preserve">5. Diseño de planes de seguimiento individualizados</w:t>
      </w:r>
    </w:p>
    <w:p>
      <w:pPr>
        <w:numPr>
          <w:ilvl w:val="0"/>
          <w:numId w:val="95"/>
        </w:numPr>
      </w:pPr>
      <w:r>
        <w:rPr/>
        <w:t xml:space="preserve">Metodología para el diseño de planes basados en la evaluación continua</w:t>
      </w:r>
    </w:p>
    <w:p>
      <w:pPr>
        <w:numPr>
          <w:ilvl w:val="0"/>
          <w:numId w:val="95"/>
        </w:numPr>
      </w:pPr>
      <w:r>
        <w:rPr/>
        <w:t xml:space="preserve">Establecimiento de objetivos y metas específicas para cada niño</w:t>
      </w:r>
    </w:p>
    <w:p>
      <w:pPr>
        <w:numPr>
          <w:ilvl w:val="0"/>
          <w:numId w:val="95"/>
        </w:numPr>
      </w:pPr>
      <w:r>
        <w:rPr/>
        <w:t xml:space="preserve">Selección de estrategias y actividades de intervención</w:t>
      </w:r>
    </w:p>
    <w:p>
      <w:pPr>
        <w:numPr>
          <w:ilvl w:val="0"/>
          <w:numId w:val="95"/>
        </w:numPr>
      </w:pPr>
      <w:r>
        <w:rPr/>
        <w:t xml:space="preserve">Coordinación interdisciplinaria y participación familiar</w:t>
      </w:r>
    </w:p>
    <w:p>
      <w:pPr>
        <w:numPr>
          <w:ilvl w:val="0"/>
          <w:numId w:val="95"/>
        </w:numPr>
      </w:pPr>
      <w:r>
        <w:rPr/>
        <w:t xml:space="preserve">Monitoreo y ajuste periódico del plan</w:t>
      </w:r>
    </w:p>
    <w:p>
      <w:pPr/>
      <w:r>
        <w:rPr>
          <w:b w:val="1"/>
          <w:bCs w:val="1"/>
        </w:rPr>
        <w:t xml:space="preserve">6. Elaboración de informes claros y precisos</w:t>
      </w:r>
    </w:p>
    <w:p>
      <w:pPr>
        <w:numPr>
          <w:ilvl w:val="0"/>
          <w:numId w:val="96"/>
        </w:numPr>
      </w:pPr>
      <w:r>
        <w:rPr/>
        <w:t xml:space="preserve">Estructura y componentes de un informe de desarrollo infantil</w:t>
      </w:r>
    </w:p>
    <w:p>
      <w:pPr>
        <w:numPr>
          <w:ilvl w:val="0"/>
          <w:numId w:val="96"/>
        </w:numPr>
      </w:pPr>
      <w:r>
        <w:rPr/>
        <w:t xml:space="preserve">Lenguaje accesible para familias y profesionales</w:t>
      </w:r>
    </w:p>
    <w:p>
      <w:pPr>
        <w:numPr>
          <w:ilvl w:val="0"/>
          <w:numId w:val="96"/>
        </w:numPr>
      </w:pPr>
      <w:r>
        <w:rPr/>
        <w:t xml:space="preserve">Uso de gráficos y tablas para facilitar la comprensión</w:t>
      </w:r>
    </w:p>
    <w:p>
      <w:pPr>
        <w:numPr>
          <w:ilvl w:val="0"/>
          <w:numId w:val="96"/>
        </w:numPr>
      </w:pPr>
      <w:r>
        <w:rPr/>
        <w:t xml:space="preserve">Comunicación efectiva y ética con familias y equipos interdisciplinarios</w:t>
      </w:r>
    </w:p>
    <w:p>
      <w:pPr>
        <w:numPr>
          <w:ilvl w:val="0"/>
          <w:numId w:val="96"/>
        </w:numPr>
      </w:pPr>
      <w:r>
        <w:rPr/>
        <w:t xml:space="preserve">Ejemplos prácticos de informes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Identificación y descripción de herramientas de evaluación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describir las principales herramientas y técnicas de evaluación continua aplicables al desarrollo infantil en contextos diversos.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97"/>
        </w:numPr>
      </w:pPr>
      <w:r>
        <w:rPr/>
        <w:t xml:space="preserve">Dividir a los estudiantes en grupos pequeños.</w:t>
      </w:r>
    </w:p>
    <w:p>
      <w:pPr>
        <w:numPr>
          <w:ilvl w:val="0"/>
          <w:numId w:val="97"/>
        </w:numPr>
      </w:pPr>
      <w:r>
        <w:rPr/>
        <w:t xml:space="preserve">Asignar a cada grupo un tipo de herramienta o técnica (estandarizada, no estandarizada, observación, entrevistas, etc.).</w:t>
      </w:r>
    </w:p>
    <w:p>
      <w:pPr>
        <w:numPr>
          <w:ilvl w:val="0"/>
          <w:numId w:val="97"/>
        </w:numPr>
      </w:pPr>
      <w:r>
        <w:rPr/>
        <w:t xml:space="preserve">Cada grupo investigará y elaborará una ficha descriptiva que incluya definición, características, ventajas, limitaciones y ejemplos de aplicación.</w:t>
      </w:r>
    </w:p>
    <w:p>
      <w:pPr>
        <w:numPr>
          <w:ilvl w:val="0"/>
          <w:numId w:val="97"/>
        </w:numPr>
      </w:pPr>
      <w:r>
        <w:rPr/>
        <w:t xml:space="preserve">Presentar las fichas al resto del grupo y discutir similitudes y diferencias.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Fichas descriptivas y presentación oral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2: Aplicación práctica de instrumentos de evaluación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instrumentos de evaluación estandarizados y no estandarizados para monitorear el progreso del desarrollo infantil.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98"/>
        </w:numPr>
      </w:pPr>
      <w:r>
        <w:rPr/>
        <w:t xml:space="preserve">Proporcionar a los estudiantes casos clínicos o videos de niños de diferentes edades.</w:t>
      </w:r>
    </w:p>
    <w:p>
      <w:pPr>
        <w:numPr>
          <w:ilvl w:val="0"/>
          <w:numId w:val="98"/>
        </w:numPr>
      </w:pPr>
      <w:r>
        <w:rPr/>
        <w:t xml:space="preserve">Asignar a cada estudiante o pareja una herramienta específica para aplicar (por ejemplo, Ages and Stages Questionnaire o una lista de chequeo).</w:t>
      </w:r>
    </w:p>
    <w:p>
      <w:pPr>
        <w:numPr>
          <w:ilvl w:val="0"/>
          <w:numId w:val="98"/>
        </w:numPr>
      </w:pPr>
      <w:r>
        <w:rPr/>
        <w:t xml:space="preserve">Simular la aplicación del instrumento, registrar resultados y completar el formato correspondiente.</w:t>
      </w:r>
    </w:p>
    <w:p>
      <w:pPr>
        <w:numPr>
          <w:ilvl w:val="0"/>
          <w:numId w:val="98"/>
        </w:numPr>
      </w:pPr>
      <w:r>
        <w:rPr/>
        <w:t xml:space="preserve">Comparar los resultados obtenidos y discutir la pertinencia y dificultades encontradas.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Instrumento aplicado con resultados registrados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3: Interpretación de resultados desde un enfoque biopsicosocial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Interpretar resultados de evaluaciones del desarrollo infantil utilizando un enfoque biopsicosocial.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99"/>
        </w:numPr>
      </w:pPr>
      <w:r>
        <w:rPr/>
        <w:t xml:space="preserve">Proporcionar a los estudiantes informes de evaluación reales o simulados con datos cuantitativos y cualitativos.</w:t>
      </w:r>
    </w:p>
    <w:p>
      <w:pPr>
        <w:numPr>
          <w:ilvl w:val="0"/>
          <w:numId w:val="99"/>
        </w:numPr>
      </w:pPr>
      <w:r>
        <w:rPr/>
        <w:t xml:space="preserve">Solicitar que analicen el desarrollo del niño considerando aspectos de salud, estimulación, educación y seguridad.</w:t>
      </w:r>
    </w:p>
    <w:p>
      <w:pPr>
        <w:numPr>
          <w:ilvl w:val="0"/>
          <w:numId w:val="99"/>
        </w:numPr>
      </w:pPr>
      <w:r>
        <w:rPr/>
        <w:t xml:space="preserve">Elaborar un breve informe interpretativo que destaque hallazgos relevantes y recomendaciones.</w:t>
      </w:r>
    </w:p>
    <w:p>
      <w:pPr>
        <w:numPr>
          <w:ilvl w:val="0"/>
          <w:numId w:val="99"/>
        </w:numPr>
      </w:pPr>
      <w:r>
        <w:rPr/>
        <w:t xml:space="preserve">Compartir en plenaria y discutir las distintas perspectivas.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interpretativo escrito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4: Diseño de un plan de seguimiento individualizado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planes de seguimiento individualizados basados en la evaluación continua para promover intervenciones oportunas.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0"/>
        </w:numPr>
      </w:pPr>
      <w:r>
        <w:rPr/>
        <w:t xml:space="preserve">Presentar a los estudiantes un caso de niño con necesidades específicas detectadas mediante evaluación.</w:t>
      </w:r>
    </w:p>
    <w:p>
      <w:pPr>
        <w:numPr>
          <w:ilvl w:val="0"/>
          <w:numId w:val="100"/>
        </w:numPr>
      </w:pPr>
      <w:r>
        <w:rPr/>
        <w:t xml:space="preserve">En grupos, elaborar un plan de seguimiento que incluya objetivos, actividades, responsables y tiempos.</w:t>
      </w:r>
    </w:p>
    <w:p>
      <w:pPr>
        <w:numPr>
          <w:ilvl w:val="0"/>
          <w:numId w:val="100"/>
        </w:numPr>
      </w:pPr>
      <w:r>
        <w:rPr/>
        <w:t xml:space="preserve">Considerar la participación de la familia y equipo interdisciplinario.</w:t>
      </w:r>
    </w:p>
    <w:p>
      <w:pPr>
        <w:numPr>
          <w:ilvl w:val="0"/>
          <w:numId w:val="100"/>
        </w:numPr>
      </w:pPr>
      <w:r>
        <w:rPr/>
        <w:t xml:space="preserve">Presentar y discutir los planes con retroalimentación del docente y compañeros.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Plan de seguimiento escrito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3 horas</w:t>
      </w:r>
    </w:p>
    <w:p>
      <w:pPr/>
      <w:r>
        <w:rPr>
          <w:b w:val="1"/>
          <w:bCs w:val="1"/>
        </w:rPr>
        <w:t xml:space="preserve">Actividad 5: Elaboración y presentación de informes de desarrollo infantil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Elaborar informes claros y precisos sobre el progreso del desarrollo infantil que faciliten la comunicación con familias y profesionales.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1"/>
        </w:numPr>
      </w:pPr>
      <w:r>
        <w:rPr/>
        <w:t xml:space="preserve">Proporcionar a los estudiantes datos recogidos de actividades anteriores o casos simulados.</w:t>
      </w:r>
    </w:p>
    <w:p>
      <w:pPr>
        <w:numPr>
          <w:ilvl w:val="0"/>
          <w:numId w:val="101"/>
        </w:numPr>
      </w:pPr>
      <w:r>
        <w:rPr/>
        <w:t xml:space="preserve">Guiar a los estudiantes en la estructuración del informe, enfatizando claridad, lenguaje accesible y uso de herramientas visuales.</w:t>
      </w:r>
    </w:p>
    <w:p>
      <w:pPr>
        <w:numPr>
          <w:ilvl w:val="0"/>
          <w:numId w:val="101"/>
        </w:numPr>
      </w:pPr>
      <w:r>
        <w:rPr/>
        <w:t xml:space="preserve">Cada estudiante redactará y presentará un informe oral breve, simulando una reunión con la familia.</w:t>
      </w:r>
    </w:p>
    <w:p>
      <w:pPr>
        <w:numPr>
          <w:ilvl w:val="0"/>
          <w:numId w:val="101"/>
        </w:numPr>
      </w:pPr>
      <w:r>
        <w:rPr/>
        <w:t xml:space="preserve">Se fomentará la retroalimentación entre pares para mejorar la comunicación.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 y presentación oral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3 horas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herramientas de evaluación y conceptos básicos del desarrollo infantil.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escrito breve con preguntas abiertas y de opción múltiple.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diagnóstico inicial (digital o impreso).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Aplicación práctica de instrumentos, interpretación de resultados, diseño de planes y elaboración de informes.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actividades, revisión de productos parciales (fichas, informes, planes), participación en discusiones y retroalimentación entre pares.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específicas para cada actividad, listas de cotejo y registros anecdóticos del docente.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Competencia integral para identificar, aplicar, interpretar, diseñar y comunicar resultados de evaluación del desarrollo infantil.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Elaboración de un informe completo basado en un caso real o simulado que incluya aplicación de instrumentos, interpretación biopsicosocial, plan de seguimiento y presentación clara y ética del informe.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detallada que evalúe contenido, aplicación metodológica, análisis, diseño del plan y calidad comunicativa.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10: Buenas Prácticas y Experiencias Significativas en la Atención Infantil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02"/>
        </w:numPr>
      </w:pPr>
      <w:r>
        <w:rPr/>
        <w:t xml:space="preserve">Al finalizar la unidad, el estudiante será capaz de analizar casos de intervenciones exitosas en educación inicial identificando las buenas prácticas aplicadas en diferentes contextos.</w:t>
      </w:r>
    </w:p>
    <w:p>
      <w:pPr>
        <w:numPr>
          <w:ilvl w:val="0"/>
          <w:numId w:val="102"/>
        </w:numPr>
      </w:pPr>
      <w:r>
        <w:rPr/>
        <w:t xml:space="preserve">Al finalizar la unidad, el estudiante será capaz de evaluar la efectividad de experiencias significativas en la atención infantil utilizando criterios relacionados con el desarrollo integral y el enfoque biopsicosocial.</w:t>
      </w:r>
    </w:p>
    <w:p>
      <w:pPr>
        <w:numPr>
          <w:ilvl w:val="0"/>
          <w:numId w:val="102"/>
        </w:numPr>
      </w:pPr>
      <w:r>
        <w:rPr/>
        <w:t xml:space="preserve">Al finalizar la unidad, el estudiante será capaz de comparar y contrastar metodologías didácticas empleadas en intervenciones educativas adaptadas a la diversidad cultural y social.</w:t>
      </w:r>
    </w:p>
    <w:p>
      <w:pPr>
        <w:numPr>
          <w:ilvl w:val="0"/>
          <w:numId w:val="102"/>
        </w:numPr>
      </w:pPr>
      <w:r>
        <w:rPr/>
        <w:t xml:space="preserve">Al finalizar la unidad, el estudiante será capaz de diseñar propuestas de intervención basadas en buenas prácticas identificadas, considerando la estimulación, la salud y la seguridad infantil.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las buenas prácticas en la atención infantil</w:t>
      </w:r>
    </w:p>
    <w:p>
      <w:pPr>
        <w:numPr>
          <w:ilvl w:val="0"/>
          <w:numId w:val="103"/>
        </w:numPr>
      </w:pPr>
      <w:r>
        <w:rPr/>
        <w:t xml:space="preserve">Definición y características de buenas prácticas en educación inicial</w:t>
      </w:r>
    </w:p>
    <w:p>
      <w:pPr>
        <w:numPr>
          <w:ilvl w:val="0"/>
          <w:numId w:val="103"/>
        </w:numPr>
      </w:pPr>
      <w:r>
        <w:rPr/>
        <w:t xml:space="preserve">Importancia del contexto sociocultural en la atención integral</w:t>
      </w:r>
    </w:p>
    <w:p>
      <w:pPr>
        <w:numPr>
          <w:ilvl w:val="0"/>
          <w:numId w:val="103"/>
        </w:numPr>
      </w:pPr>
      <w:r>
        <w:rPr/>
        <w:t xml:space="preserve">Marco normativo y políticas públicas que sustentan las buenas prácticas</w:t>
      </w:r>
    </w:p>
    <w:p>
      <w:pPr/>
      <w:r>
        <w:rPr>
          <w:b w:val="1"/>
          <w:bCs w:val="1"/>
        </w:rPr>
        <w:t xml:space="preserve">2. Análisis de casos de intervenciones exitosas en educación inicial</w:t>
      </w:r>
    </w:p>
    <w:p>
      <w:pPr>
        <w:numPr>
          <w:ilvl w:val="0"/>
          <w:numId w:val="104"/>
        </w:numPr>
      </w:pPr>
      <w:r>
        <w:rPr/>
        <w:t xml:space="preserve">Metodología para el análisis de casos</w:t>
      </w:r>
    </w:p>
    <w:p>
      <w:pPr>
        <w:numPr>
          <w:ilvl w:val="0"/>
          <w:numId w:val="104"/>
        </w:numPr>
      </w:pPr>
      <w:r>
        <w:rPr/>
        <w:t xml:space="preserve">Estudio de casos nacionales e internacionales con evidencia comprobada</w:t>
      </w:r>
    </w:p>
    <w:p>
      <w:pPr>
        <w:numPr>
          <w:ilvl w:val="0"/>
          <w:numId w:val="104"/>
        </w:numPr>
      </w:pPr>
      <w:r>
        <w:rPr/>
        <w:t xml:space="preserve">Identificación de buenas prácticas aplicadas en contextos rurales, urbanos y comunitarios</w:t>
      </w:r>
    </w:p>
    <w:p>
      <w:pPr/>
      <w:r>
        <w:rPr>
          <w:b w:val="1"/>
          <w:bCs w:val="1"/>
        </w:rPr>
        <w:t xml:space="preserve">3. Evaluación de la efectividad de experiencias significativas en la atención infantil</w:t>
      </w:r>
    </w:p>
    <w:p>
      <w:pPr>
        <w:numPr>
          <w:ilvl w:val="0"/>
          <w:numId w:val="105"/>
        </w:numPr>
      </w:pPr>
      <w:r>
        <w:rPr/>
        <w:t xml:space="preserve">Criterios de evaluación basados en el desarrollo integral del niño (cognitivo, emocional, social, físico)</w:t>
      </w:r>
    </w:p>
    <w:p>
      <w:pPr>
        <w:numPr>
          <w:ilvl w:val="0"/>
          <w:numId w:val="105"/>
        </w:numPr>
      </w:pPr>
      <w:r>
        <w:rPr/>
        <w:t xml:space="preserve">Enfoque biopsicosocial en la atención infantil: definición y aplicación</w:t>
      </w:r>
    </w:p>
    <w:p>
      <w:pPr>
        <w:numPr>
          <w:ilvl w:val="0"/>
          <w:numId w:val="105"/>
        </w:numPr>
      </w:pPr>
      <w:r>
        <w:rPr/>
        <w:t xml:space="preserve">Instrumentos y técnicas para evaluar experiencias educativas</w:t>
      </w:r>
    </w:p>
    <w:p>
      <w:pPr/>
      <w:r>
        <w:rPr>
          <w:b w:val="1"/>
          <w:bCs w:val="1"/>
        </w:rPr>
        <w:t xml:space="preserve">4. Comparación y contraste de metodologías didácticas en contextos diversos</w:t>
      </w:r>
    </w:p>
    <w:p>
      <w:pPr>
        <w:numPr>
          <w:ilvl w:val="0"/>
          <w:numId w:val="106"/>
        </w:numPr>
      </w:pPr>
      <w:r>
        <w:rPr/>
        <w:t xml:space="preserve">Descripción de metodologías didácticas comunes en educación inicial (Montessori, Reggio Emilia, Waldorf, enfoque sociocultural, entre otras)</w:t>
      </w:r>
    </w:p>
    <w:p>
      <w:pPr>
        <w:numPr>
          <w:ilvl w:val="0"/>
          <w:numId w:val="106"/>
        </w:numPr>
      </w:pPr>
      <w:r>
        <w:rPr/>
        <w:t xml:space="preserve">Adaptaciones metodológicas para diversidad cultural y social</w:t>
      </w:r>
    </w:p>
    <w:p>
      <w:pPr>
        <w:numPr>
          <w:ilvl w:val="0"/>
          <w:numId w:val="106"/>
        </w:numPr>
      </w:pPr>
      <w:r>
        <w:rPr/>
        <w:t xml:space="preserve">Ventajas y limitaciones de cada metodología en diferentes contextos</w:t>
      </w:r>
    </w:p>
    <w:p>
      <w:pPr/>
      <w:r>
        <w:rPr>
          <w:b w:val="1"/>
          <w:bCs w:val="1"/>
        </w:rPr>
        <w:t xml:space="preserve">5. Diseño de propuestas de intervención basadas en buenas prácticas</w:t>
      </w:r>
    </w:p>
    <w:p>
      <w:pPr>
        <w:numPr>
          <w:ilvl w:val="0"/>
          <w:numId w:val="107"/>
        </w:numPr>
      </w:pPr>
      <w:r>
        <w:rPr/>
        <w:t xml:space="preserve">Elementos clave para el diseño de intervenciones educativas: estimulación temprana, salud y seguridad infantil</w:t>
      </w:r>
    </w:p>
    <w:p>
      <w:pPr>
        <w:numPr>
          <w:ilvl w:val="0"/>
          <w:numId w:val="107"/>
        </w:numPr>
      </w:pPr>
      <w:r>
        <w:rPr/>
        <w:t xml:space="preserve">Integración de estrategias para atención biopsicosocial en la propuesta</w:t>
      </w:r>
    </w:p>
    <w:p>
      <w:pPr>
        <w:numPr>
          <w:ilvl w:val="0"/>
          <w:numId w:val="107"/>
        </w:numPr>
      </w:pPr>
      <w:r>
        <w:rPr/>
        <w:t xml:space="preserve">Planificación, implementación y evaluación de propuestas en contextos diversos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1. Análisis crítico de un caso de intervención exitosa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casos de intervenciones exitosas en educación inicial identificando buenas prácticas (Objetivo 1).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8"/>
        </w:numPr>
      </w:pPr>
      <w:r>
        <w:rPr/>
        <w:t xml:space="preserve">El docente proporcionará a cada estudiante un caso real documentado de intervención en educación inicial.</w:t>
      </w:r>
    </w:p>
    <w:p>
      <w:pPr>
        <w:numPr>
          <w:ilvl w:val="0"/>
          <w:numId w:val="108"/>
        </w:numPr>
      </w:pPr>
      <w:r>
        <w:rPr/>
        <w:t xml:space="preserve">Los estudiantes deberán identificar las buenas prácticas aplicadas y justificar su elección.</w:t>
      </w:r>
    </w:p>
    <w:p>
      <w:pPr>
        <w:numPr>
          <w:ilvl w:val="0"/>
          <w:numId w:val="108"/>
        </w:numPr>
      </w:pPr>
      <w:r>
        <w:rPr/>
        <w:t xml:space="preserve">Luego, discutirán en grupos pequeños las similitudes y diferencias entre los casos asignados.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grupos pequeños (4-5 integrantes)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de análisis individual y presentación grupal comparativa.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horas.</w:t>
      </w:r>
    </w:p>
    <w:p>
      <w:pPr/>
      <w:r>
        <w:rPr>
          <w:b w:val="1"/>
          <w:bCs w:val="1"/>
        </w:rPr>
        <w:t xml:space="preserve">2. Evaluación de experiencias significativas mediante instrumento de observación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la efectividad de experiencias significativas utilizando criterios relacionados con el desarrollo integral y el enfoque biopsicosocial (Objetivo 2).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9"/>
        </w:numPr>
      </w:pPr>
      <w:r>
        <w:rPr/>
        <w:t xml:space="preserve">Se presentará un video o relato de una experiencia educativa con niños de 0-5 años.</w:t>
      </w:r>
    </w:p>
    <w:p>
      <w:pPr>
        <w:numPr>
          <w:ilvl w:val="0"/>
          <w:numId w:val="109"/>
        </w:numPr>
      </w:pPr>
      <w:r>
        <w:rPr/>
        <w:t xml:space="preserve">Los estudiantes aplicarán una guía o instrumento de observación para evaluar la experiencia.</w:t>
      </w:r>
    </w:p>
    <w:p>
      <w:pPr>
        <w:numPr>
          <w:ilvl w:val="0"/>
          <w:numId w:val="109"/>
        </w:numPr>
      </w:pPr>
      <w:r>
        <w:rPr/>
        <w:t xml:space="preserve">Posteriormente, elaborarán un informe que contenga una valoración crítica y sugerencias de mejora.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de evaluación detallado.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1.5 horas.</w:t>
      </w:r>
    </w:p>
    <w:p>
      <w:pPr/>
      <w:r>
        <w:rPr>
          <w:b w:val="1"/>
          <w:bCs w:val="1"/>
        </w:rPr>
        <w:t xml:space="preserve">3. Debate sobre metodologías didácticas en contextos diversos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Comparar y contrastar metodologías didácticas empleadas en intervenciones educativas adaptadas a la diversidad cultural y social (Objetivo 3).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0"/>
        </w:numPr>
      </w:pPr>
      <w:r>
        <w:rPr/>
        <w:t xml:space="preserve">Dividir la clase en grupos, asignando a cada uno una metodología didáctica específica.</w:t>
      </w:r>
    </w:p>
    <w:p>
      <w:pPr>
        <w:numPr>
          <w:ilvl w:val="0"/>
          <w:numId w:val="110"/>
        </w:numPr>
      </w:pPr>
      <w:r>
        <w:rPr/>
        <w:t xml:space="preserve">Cada grupo investigará y preparará una defensa de la efectividad de su metodología en un contexto diverso específico.</w:t>
      </w:r>
    </w:p>
    <w:p>
      <w:pPr>
        <w:numPr>
          <w:ilvl w:val="0"/>
          <w:numId w:val="110"/>
        </w:numPr>
      </w:pPr>
      <w:r>
        <w:rPr/>
        <w:t xml:space="preserve">Realizar un debate estructurado donde se presenten argumentos y se contrasten las metodologías.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(4-6 integrantes)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Exposición y argumentos escritos en formato póster o presentación digital.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horas.</w:t>
      </w:r>
    </w:p>
    <w:p>
      <w:pPr/>
      <w:r>
        <w:rPr>
          <w:b w:val="1"/>
          <w:bCs w:val="1"/>
        </w:rPr>
        <w:t xml:space="preserve">4. Diseño de propuesta de intervención integral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propuestas de intervención basadas en buenas prácticas, considerando estimulación, salud y seguridad infantil (Objetivo 4).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1"/>
        </w:numPr>
      </w:pPr>
      <w:r>
        <w:rPr/>
        <w:t xml:space="preserve">Los estudiantes, en grupos, diseñarán una propuesta de intervención educativa para un contexto específico (rural, urbano, culturalmente diverso).</w:t>
      </w:r>
    </w:p>
    <w:p>
      <w:pPr>
        <w:numPr>
          <w:ilvl w:val="0"/>
          <w:numId w:val="111"/>
        </w:numPr>
      </w:pPr>
      <w:r>
        <w:rPr/>
        <w:t xml:space="preserve">La propuesta debe incluir objetivos, actividades, recursos, estrategias para estimulación, salud y seguridad, y criterios para evaluación.</w:t>
      </w:r>
    </w:p>
    <w:p>
      <w:pPr>
        <w:numPr>
          <w:ilvl w:val="0"/>
          <w:numId w:val="111"/>
        </w:numPr>
      </w:pPr>
      <w:r>
        <w:rPr/>
        <w:t xml:space="preserve">Se presentará la propuesta al grupo para retroalimentación colectiva.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(4-5 integrantes)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de propuesta de intervención y presentación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 (incluye retroalimentación).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buenas prácticas, metodologías didácticas y criterios de evaluación en educación inicial.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escrito con preguntas abiertas y de opción múltiple.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diagnóstico al inicio de la unidad.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Proceso de análisis, evaluación, debate y diseño de propuestas durante las actividades de aprendizaje.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directa, revisión de productos parciales (informes, presentaciones), y retroalimentación continua.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análisis de casos, evaluación de informes, participación en debates y diseño de propuestas.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Competencias alcanzadas en relación con los cuatro objetivos de la unidad.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escrito integrador + entrega final de propuesta de intervención con justificación teórica y práctica.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de desarrollo y rúbrica para evaluación de propuesta final.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11: Trabajo Colaborativo y Participación Familiar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2"/>
        </w:numPr>
      </w:pPr>
      <w:r>
        <w:rPr/>
        <w:t xml:space="preserve">Al finalizar la unidad, el estudiante será capaz de identificar las estrategias efectivas para involucrar a familias y comunidades en el proceso educativo y de desarrollo infantil, mediante el análisis de casos prácticos.</w:t>
      </w:r>
    </w:p>
    <w:p>
      <w:pPr>
        <w:numPr>
          <w:ilvl w:val="0"/>
          <w:numId w:val="112"/>
        </w:numPr>
      </w:pPr>
      <w:r>
        <w:rPr/>
        <w:t xml:space="preserve">Al finalizar la unidad, el estudiante será capaz de diseñar planes de trabajo colaborativo que integren la participación familiar y comunitaria, considerando la diversidad cultural y social del entorno infantil.</w:t>
      </w:r>
    </w:p>
    <w:p>
      <w:pPr>
        <w:numPr>
          <w:ilvl w:val="0"/>
          <w:numId w:val="112"/>
        </w:numPr>
      </w:pPr>
      <w:r>
        <w:rPr/>
        <w:t xml:space="preserve">Al finalizar la unidad, el estudiante será capaz de evaluar la influencia de la participación familiar en el desarrollo biopsicosocial de niños de 0 a 5 años, aplicando criterios basados en evidencia científica.</w:t>
      </w:r>
    </w:p>
    <w:p>
      <w:pPr>
        <w:numPr>
          <w:ilvl w:val="0"/>
          <w:numId w:val="112"/>
        </w:numPr>
      </w:pPr>
      <w:r>
        <w:rPr/>
        <w:t xml:space="preserve">Al finalizar la unidad, el estudiante será capaz de aplicar técnicas de comunicación efectiva para fortalecer la colaboración entre profesionales, familias y comunidades en contextos diversos.</w:t>
      </w:r>
    </w:p>
    <w:p>
      <w:pPr>
        <w:numPr>
          <w:ilvl w:val="0"/>
          <w:numId w:val="112"/>
        </w:numPr>
      </w:pPr>
      <w:r>
        <w:rPr/>
        <w:t xml:space="preserve">Al finalizar la unidad, el estudiante será capaz de implementar estrategias didácticas que promuevan el trabajo colaborativo y la participación familiar en la atención integral del desarrollo infantil.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al trabajo colaborativo y participación familiar en el desarrollo infantil</w:t>
      </w:r>
    </w:p>
    <w:p>
      <w:pPr>
        <w:numPr>
          <w:ilvl w:val="0"/>
          <w:numId w:val="113"/>
        </w:numPr>
      </w:pPr>
      <w:r>
        <w:rPr/>
        <w:t xml:space="preserve">Definición y relevancia del trabajo colaborativo en la atención integral del desarrollo infantil.</w:t>
      </w:r>
    </w:p>
    <w:p>
      <w:pPr>
        <w:numPr>
          <w:ilvl w:val="0"/>
          <w:numId w:val="113"/>
        </w:numPr>
      </w:pPr>
      <w:r>
        <w:rPr/>
        <w:t xml:space="preserve">El rol de la familia y la comunidad en el proceso educativo y desarrollo biopsicosocial de niños de 0 a 5 años.</w:t>
      </w:r>
    </w:p>
    <w:p>
      <w:pPr>
        <w:numPr>
          <w:ilvl w:val="0"/>
          <w:numId w:val="113"/>
        </w:numPr>
      </w:pPr>
      <w:r>
        <w:rPr/>
        <w:t xml:space="preserve">Contextos diversos: sociales, culturales y económicos que impactan la participación familiar.</w:t>
      </w:r>
    </w:p>
    <w:p>
      <w:pPr/>
      <w:r>
        <w:rPr>
          <w:b w:val="1"/>
          <w:bCs w:val="1"/>
        </w:rPr>
        <w:t xml:space="preserve">2. Estrategias para involucrar a familias y comunidades en el proceso educativo y de desarrollo infantil</w:t>
      </w:r>
    </w:p>
    <w:p>
      <w:pPr>
        <w:numPr>
          <w:ilvl w:val="0"/>
          <w:numId w:val="114"/>
        </w:numPr>
      </w:pPr>
      <w:r>
        <w:rPr/>
        <w:t xml:space="preserve">Análisis de casos prácticos exitosos de participación familiar.</w:t>
      </w:r>
    </w:p>
    <w:p>
      <w:pPr>
        <w:numPr>
          <w:ilvl w:val="0"/>
          <w:numId w:val="114"/>
        </w:numPr>
      </w:pPr>
      <w:r>
        <w:rPr/>
        <w:t xml:space="preserve">Herramientas para la identificación de barreras y facilitadores en la participación familiar.</w:t>
      </w:r>
    </w:p>
    <w:p>
      <w:pPr>
        <w:numPr>
          <w:ilvl w:val="0"/>
          <w:numId w:val="114"/>
        </w:numPr>
      </w:pPr>
      <w:r>
        <w:rPr/>
        <w:t xml:space="preserve">Estrategias de motivación y sensibilización para la inclusión activa de familias y comunidades.</w:t>
      </w:r>
    </w:p>
    <w:p>
      <w:pPr/>
      <w:r>
        <w:rPr>
          <w:b w:val="1"/>
          <w:bCs w:val="1"/>
        </w:rPr>
        <w:t xml:space="preserve">3. Diseño de planes de trabajo colaborativo integrando familia y comunidad</w:t>
      </w:r>
    </w:p>
    <w:p>
      <w:pPr>
        <w:numPr>
          <w:ilvl w:val="0"/>
          <w:numId w:val="115"/>
        </w:numPr>
      </w:pPr>
      <w:r>
        <w:rPr/>
        <w:t xml:space="preserve">Componentes esenciales de un plan de trabajo colaborativo.</w:t>
      </w:r>
    </w:p>
    <w:p>
      <w:pPr>
        <w:numPr>
          <w:ilvl w:val="0"/>
          <w:numId w:val="115"/>
        </w:numPr>
      </w:pPr>
      <w:r>
        <w:rPr/>
        <w:t xml:space="preserve">Consideración de la diversidad cultural y social en el diseño de planes.</w:t>
      </w:r>
    </w:p>
    <w:p>
      <w:pPr>
        <w:numPr>
          <w:ilvl w:val="0"/>
          <w:numId w:val="115"/>
        </w:numPr>
      </w:pPr>
      <w:r>
        <w:rPr/>
        <w:t xml:space="preserve">Metodologías participativas para la construcción conjunta con familias y comunidades.</w:t>
      </w:r>
    </w:p>
    <w:p>
      <w:pPr>
        <w:numPr>
          <w:ilvl w:val="0"/>
          <w:numId w:val="115"/>
        </w:numPr>
      </w:pPr>
      <w:r>
        <w:rPr/>
        <w:t xml:space="preserve">Ejemplos y formatos para elaborar planes efectivos.</w:t>
      </w:r>
    </w:p>
    <w:p>
      <w:pPr/>
      <w:r>
        <w:rPr>
          <w:b w:val="1"/>
          <w:bCs w:val="1"/>
        </w:rPr>
        <w:t xml:space="preserve">4. Evaluación de la influencia de la participación familiar en el desarrollo biopsicosocial</w:t>
      </w:r>
    </w:p>
    <w:p>
      <w:pPr>
        <w:numPr>
          <w:ilvl w:val="0"/>
          <w:numId w:val="116"/>
        </w:numPr>
      </w:pPr>
      <w:r>
        <w:rPr/>
        <w:t xml:space="preserve">Marco teórico y evidencia científica sobre la participación familiar y desarrollo infantil.</w:t>
      </w:r>
    </w:p>
    <w:p>
      <w:pPr>
        <w:numPr>
          <w:ilvl w:val="0"/>
          <w:numId w:val="116"/>
        </w:numPr>
      </w:pPr>
      <w:r>
        <w:rPr/>
        <w:t xml:space="preserve">Criterios y parámetros para evaluar el impacto de la participación familiar.</w:t>
      </w:r>
    </w:p>
    <w:p>
      <w:pPr>
        <w:numPr>
          <w:ilvl w:val="0"/>
          <w:numId w:val="116"/>
        </w:numPr>
      </w:pPr>
      <w:r>
        <w:rPr/>
        <w:t xml:space="preserve">Instrumentos y técnicas de evaluación cualitativa y cuantitativa.</w:t>
      </w:r>
    </w:p>
    <w:p>
      <w:pPr>
        <w:numPr>
          <w:ilvl w:val="0"/>
          <w:numId w:val="116"/>
        </w:numPr>
      </w:pPr>
      <w:r>
        <w:rPr/>
        <w:t xml:space="preserve">Análisis crítico de estudios de caso y resultados.</w:t>
      </w:r>
    </w:p>
    <w:p>
      <w:pPr/>
      <w:r>
        <w:rPr>
          <w:b w:val="1"/>
          <w:bCs w:val="1"/>
        </w:rPr>
        <w:t xml:space="preserve">5. Técnicas de comunicación efectiva para fortalecer la colaboración</w:t>
      </w:r>
    </w:p>
    <w:p>
      <w:pPr>
        <w:numPr>
          <w:ilvl w:val="0"/>
          <w:numId w:val="117"/>
        </w:numPr>
      </w:pPr>
      <w:r>
        <w:rPr/>
        <w:t xml:space="preserve">Principios básicos de la comunicación efectiva en contextos diversos.</w:t>
      </w:r>
    </w:p>
    <w:p>
      <w:pPr>
        <w:numPr>
          <w:ilvl w:val="0"/>
          <w:numId w:val="117"/>
        </w:numPr>
      </w:pPr>
      <w:r>
        <w:rPr/>
        <w:t xml:space="preserve">Habilidades de escucha activa, empatía y retroalimentación constructiva.</w:t>
      </w:r>
    </w:p>
    <w:p>
      <w:pPr>
        <w:numPr>
          <w:ilvl w:val="0"/>
          <w:numId w:val="117"/>
        </w:numPr>
      </w:pPr>
      <w:r>
        <w:rPr/>
        <w:t xml:space="preserve">Uso de herramientas tecnológicas y mediaciones culturales para la comunicación con familias y comunidades.</w:t>
      </w:r>
    </w:p>
    <w:p>
      <w:pPr>
        <w:numPr>
          <w:ilvl w:val="0"/>
          <w:numId w:val="117"/>
        </w:numPr>
      </w:pPr>
      <w:r>
        <w:rPr/>
        <w:t xml:space="preserve">Resolución de conflictos y manejo de diferencias culturales en la comunicación.</w:t>
      </w:r>
    </w:p>
    <w:p>
      <w:pPr/>
      <w:r>
        <w:rPr>
          <w:b w:val="1"/>
          <w:bCs w:val="1"/>
        </w:rPr>
        <w:t xml:space="preserve">6. Estrategias didácticas para promover el trabajo colaborativo y la participación familiar</w:t>
      </w:r>
    </w:p>
    <w:p>
      <w:pPr>
        <w:numPr>
          <w:ilvl w:val="0"/>
          <w:numId w:val="118"/>
        </w:numPr>
      </w:pPr>
      <w:r>
        <w:rPr/>
        <w:t xml:space="preserve">Actividades y dinámicas grupales para fomentar la colaboración entre profesionales, familias y comunidades.</w:t>
      </w:r>
    </w:p>
    <w:p>
      <w:pPr>
        <w:numPr>
          <w:ilvl w:val="0"/>
          <w:numId w:val="118"/>
        </w:numPr>
      </w:pPr>
      <w:r>
        <w:rPr/>
        <w:t xml:space="preserve">Integración de recursos lúdicos y culturales en la atención integral.</w:t>
      </w:r>
    </w:p>
    <w:p>
      <w:pPr>
        <w:numPr>
          <w:ilvl w:val="0"/>
          <w:numId w:val="118"/>
        </w:numPr>
      </w:pPr>
      <w:r>
        <w:rPr/>
        <w:t xml:space="preserve">Planificación y evaluación de actividades didácticas inclusivas y participativas.</w:t>
      </w:r>
    </w:p>
    <w:p>
      <w:pPr>
        <w:numPr>
          <w:ilvl w:val="0"/>
          <w:numId w:val="118"/>
        </w:numPr>
      </w:pPr>
      <w:r>
        <w:rPr/>
        <w:t xml:space="preserve">Casos prácticos y simulaciones para aplicar estrategias didácticas.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1. Análisis de casos prácticos sobre participación familiar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estrategias efectivas para involucrar a familias y comunidades en el proceso educativo y de desarrollo infantil.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9"/>
        </w:numPr>
      </w:pPr>
      <w:r>
        <w:rPr/>
        <w:t xml:space="preserve">Se presentan 2-3 casos reales o simulados donde se evidencian distintos niveles y modalidades de participación familiar.</w:t>
      </w:r>
    </w:p>
    <w:p>
      <w:pPr>
        <w:numPr>
          <w:ilvl w:val="0"/>
          <w:numId w:val="119"/>
        </w:numPr>
      </w:pPr>
      <w:r>
        <w:rPr/>
        <w:t xml:space="preserve">Los estudiantes, en grupos pequeños, analizan los casos para identificar estrategias aplicadas y factores de éxito o dificultad.</w:t>
      </w:r>
    </w:p>
    <w:p>
      <w:pPr>
        <w:numPr>
          <w:ilvl w:val="0"/>
          <w:numId w:val="119"/>
        </w:numPr>
      </w:pPr>
      <w:r>
        <w:rPr/>
        <w:t xml:space="preserve">Discusión grupal para compartir hallazgos y reflexionar sobre buenas prácticas.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4-5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 o presentación grupal con las estrategias identificadas y recomendaciones.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2. Diseño de un plan de trabajo colaborativo con enfoque intercultural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planes de trabajo colaborativo que integren la participación familiar y comunitaria, considerando la diversidad cultural y social.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0"/>
        </w:numPr>
      </w:pPr>
      <w:r>
        <w:rPr/>
        <w:t xml:space="preserve">Se asigna un contexto cultural y social diverso (ej. comunidad indígena, zona urbana marginal, comunidad migrante).</w:t>
      </w:r>
    </w:p>
    <w:p>
      <w:pPr>
        <w:numPr>
          <w:ilvl w:val="0"/>
          <w:numId w:val="120"/>
        </w:numPr>
      </w:pPr>
      <w:r>
        <w:rPr/>
        <w:t xml:space="preserve">En grupos, diseñan un plan de trabajo colaborativo que contemple objetivos, estrategias, roles, recursos y evaluación.</w:t>
      </w:r>
    </w:p>
    <w:p>
      <w:pPr>
        <w:numPr>
          <w:ilvl w:val="0"/>
          <w:numId w:val="120"/>
        </w:numPr>
      </w:pPr>
      <w:r>
        <w:rPr/>
        <w:t xml:space="preserve">Incluyen aspectos culturales y sociales relevantes para asegurar la inclusión y pertinencia.</w:t>
      </w:r>
    </w:p>
    <w:p>
      <w:pPr>
        <w:numPr>
          <w:ilvl w:val="0"/>
          <w:numId w:val="120"/>
        </w:numPr>
      </w:pPr>
      <w:r>
        <w:rPr/>
        <w:t xml:space="preserve">Presentan el plan y reciben retroalimentación del docente y compañeros.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4-5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formal del plan de trabajo colaborativo.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</w:t>
      </w:r>
    </w:p>
    <w:p>
      <w:pPr/>
      <w:r>
        <w:rPr>
          <w:b w:val="1"/>
          <w:bCs w:val="1"/>
        </w:rPr>
        <w:t xml:space="preserve">3. Taller de comunicación efectiva y manejo de conflictos en contextos familiares diversos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técnicas de comunicación efectiva para fortalecer la colaboración entre profesionales, familias y comunidades.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1"/>
        </w:numPr>
      </w:pPr>
      <w:r>
        <w:rPr/>
        <w:t xml:space="preserve">Se realiza una breve exposición teórica sobre comunicación efectiva y manejo de conflictos.</w:t>
      </w:r>
    </w:p>
    <w:p>
      <w:pPr>
        <w:numPr>
          <w:ilvl w:val="0"/>
          <w:numId w:val="121"/>
        </w:numPr>
      </w:pPr>
      <w:r>
        <w:rPr/>
        <w:t xml:space="preserve">Dinámicas y role playing donde los estudiantes practican habilidades de escucha activa, empatía y retroalimentación en simulaciones con diferentes perfiles familiares.</w:t>
      </w:r>
    </w:p>
    <w:p>
      <w:pPr>
        <w:numPr>
          <w:ilvl w:val="0"/>
          <w:numId w:val="121"/>
        </w:numPr>
      </w:pPr>
      <w:r>
        <w:rPr/>
        <w:t xml:space="preserve">Reflexión grupal sobre las experiencias y aprendizaje obtenido.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y plenaria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Registro reflexivo individual sobre las técnicas aplicadas y aprendizajes.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4. Implementación de una estrategia didáctica para promover la participación familiar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Implementar estrategias didácticas que promuevan el trabajo colaborativo y la participación familiar en la atención integral del desarrollo infantil.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2"/>
        </w:numPr>
      </w:pPr>
      <w:r>
        <w:rPr/>
        <w:t xml:space="preserve">Cada estudiante o grupo diseña una actividad didáctica orientada a fomentar la participación familiar, basada en un caso o contexto específico.</w:t>
      </w:r>
    </w:p>
    <w:p>
      <w:pPr>
        <w:numPr>
          <w:ilvl w:val="0"/>
          <w:numId w:val="122"/>
        </w:numPr>
      </w:pPr>
      <w:r>
        <w:rPr/>
        <w:t xml:space="preserve">Simulan o exponen la actividad ante el grupo, explicando objetivos, materiales, dinámica y expectativas.</w:t>
      </w:r>
    </w:p>
    <w:p>
      <w:pPr>
        <w:numPr>
          <w:ilvl w:val="0"/>
          <w:numId w:val="122"/>
        </w:numPr>
      </w:pPr>
      <w:r>
        <w:rPr/>
        <w:t xml:space="preserve">Se realiza retroalimentación conjunta para mejorar el diseño y aplicación.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Plan de actividad didáctica con guía de implementación.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trabajo colaborativo, participación familiar y comunicación en desarrollo infantil.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con preguntas abiertas y de opción múltiple, y breve reflexión escrita sobre experiencias previas.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diagnóstico digital o impreso, y una actividad de lluvia de ideas inicial.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el análisis crítico de casos, diseño de planes colaborativos, aplicación de técnicas de comunicación y estrategias didácticas.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en actividades grupales, revisión de productos parciales, retroalimentación continua y autoevaluaciones/reflexiones individuales.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análisis de casos, diseño de planes y actividades didácticas; listas de cotejo para participación en talleres y role playing.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Competencias integrales adquiridas en la unidad, incluyendo identificación de estrategias, diseño y evaluación de planes, aplicación de comunicación efectiva y desarrollo de estrategias didácticas.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Proyecto final integrador que incluya un análisis de caso, el diseño de un plan de trabajo colaborativo con participación familiar, evaluación de impacto y una propuesta didáctica.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detallada que valore contenido, pertinencia cultural, aplicación de evidencia científica, claridad en comunicación y creatividad en estrategias.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12: Innovación y Tecnología en la Educación Infantil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23"/>
        </w:numPr>
      </w:pPr>
      <w:r>
        <w:rPr/>
        <w:t xml:space="preserve">Al finalizar la unidad, el estudiante será capaz de identificar y analizar diferentes recursos tecnológicos y medios innovadores aplicables a la atención y estimulación del desarrollo infantil en contextos diversos.</w:t>
      </w:r>
    </w:p>
    <w:p>
      <w:pPr>
        <w:numPr>
          <w:ilvl w:val="0"/>
          <w:numId w:val="123"/>
        </w:numPr>
      </w:pPr>
      <w:r>
        <w:rPr/>
        <w:t xml:space="preserve">Al finalizar la unidad, el estudiante será capaz de evaluar la pertinencia y funcionalidad de herramientas tecnológicas para apoyar las intervenciones educativas dirigidas a niños de 0 a 5 años, considerando criterios de accesibilidad y adecuación cultural.</w:t>
      </w:r>
    </w:p>
    <w:p>
      <w:pPr>
        <w:numPr>
          <w:ilvl w:val="0"/>
          <w:numId w:val="123"/>
        </w:numPr>
      </w:pPr>
      <w:r>
        <w:rPr/>
        <w:t xml:space="preserve">Al finalizar la unidad, el estudiante será capaz de diseñar actividades educativas que integren recursos tecnológicos para promover el desarrollo integral de los niños, aplicando un enfoque biopsicosocial.</w:t>
      </w:r>
    </w:p>
    <w:p>
      <w:pPr>
        <w:numPr>
          <w:ilvl w:val="0"/>
          <w:numId w:val="123"/>
        </w:numPr>
      </w:pPr>
      <w:r>
        <w:rPr/>
        <w:t xml:space="preserve">Al finalizar la unidad, el estudiante será capaz de implementar estrategias didácticas innovadoras utilizando tecnología para fomentar la estimulación efectiva del desarrollo infantil, adaptándose a la diversidad social y cultural del entorno.</w:t>
      </w:r>
    </w:p>
    <w:p>
      <w:pPr>
        <w:numPr>
          <w:ilvl w:val="0"/>
          <w:numId w:val="123"/>
        </w:numPr>
      </w:pPr>
      <w:r>
        <w:rPr/>
        <w:t xml:space="preserve">Al finalizar la unidad, el estudiante será capaz de evaluar de manera crítica el impacto de la innovación tecnológica en la calidad de la atención y educación infantil, proponiendo mejoras basadas en evidencia.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Innovación y Tecnología en la Educación Infantil</w:t>
      </w:r>
    </w:p>
    <w:p>
      <w:pPr>
        <w:numPr>
          <w:ilvl w:val="0"/>
          <w:numId w:val="124"/>
        </w:numPr>
      </w:pPr>
      <w:r>
        <w:rPr/>
        <w:t xml:space="preserve">Concepto de innovación tecnológica en educación infantil: definición y relevancia en contextos diversos.</w:t>
      </w:r>
    </w:p>
    <w:p>
      <w:pPr>
        <w:numPr>
          <w:ilvl w:val="0"/>
          <w:numId w:val="124"/>
        </w:numPr>
      </w:pPr>
      <w:r>
        <w:rPr/>
        <w:t xml:space="preserve">Panorama actual de recursos tecnológicos aplicados a la atención y estimulación infantil (0-5 años).</w:t>
      </w:r>
    </w:p>
    <w:p>
      <w:pPr>
        <w:numPr>
          <w:ilvl w:val="0"/>
          <w:numId w:val="124"/>
        </w:numPr>
      </w:pPr>
      <w:r>
        <w:rPr/>
        <w:t xml:space="preserve">Importancia del enfoque biopsicosocial en la integración tecnológica.</w:t>
      </w:r>
    </w:p>
    <w:p>
      <w:pPr/>
      <w:r>
        <w:rPr>
          <w:b w:val="1"/>
          <w:bCs w:val="1"/>
        </w:rPr>
        <w:t xml:space="preserve">2. Recursos Tecnológicos y Medios Innovadores para el Desarrollo Infantil</w:t>
      </w:r>
    </w:p>
    <w:p>
      <w:pPr>
        <w:numPr>
          <w:ilvl w:val="0"/>
          <w:numId w:val="125"/>
        </w:numPr>
      </w:pPr>
      <w:r>
        <w:rPr/>
        <w:t xml:space="preserve">Tipos de recursos tecnológicos:      </w:t>
      </w:r>
      <w:r>
        <w:rPr/>
        <w:t xml:space="preserve">    </w:t>
      </w:r>
    </w:p>
    <w:p>
      <w:pPr>
        <w:numPr>
          <w:ilvl w:val="1"/>
          <w:numId w:val="125"/>
        </w:numPr>
      </w:pPr>
      <w:r>
        <w:rPr/>
        <w:t xml:space="preserve">Aplicaciones móviles educativas.</w:t>
      </w:r>
    </w:p>
    <w:p>
      <w:pPr>
        <w:numPr>
          <w:ilvl w:val="1"/>
          <w:numId w:val="125"/>
        </w:numPr>
      </w:pPr>
      <w:r>
        <w:rPr/>
        <w:t xml:space="preserve">Dispositivos interactivos (tabletas, pizarras digitales, juguetes tecnológicos).</w:t>
      </w:r>
    </w:p>
    <w:p>
      <w:pPr>
        <w:numPr>
          <w:ilvl w:val="1"/>
          <w:numId w:val="125"/>
        </w:numPr>
      </w:pPr>
      <w:r>
        <w:rPr/>
        <w:t xml:space="preserve">Plataformas virtuales y entornos de aprendizaje multimedia.</w:t>
      </w:r>
    </w:p>
    <w:p>
      <w:pPr>
        <w:numPr>
          <w:ilvl w:val="1"/>
          <w:numId w:val="125"/>
        </w:numPr>
      </w:pPr>
      <w:r>
        <w:rPr/>
        <w:t xml:space="preserve">Robótica educativa y realidad aumentada.</w:t>
      </w:r>
    </w:p>
    <w:p>
      <w:pPr>
        <w:numPr>
          <w:ilvl w:val="0"/>
          <w:numId w:val="125"/>
        </w:numPr>
      </w:pPr>
      <w:r>
        <w:rPr/>
        <w:t xml:space="preserve">Medios innovadores no convencionales:      </w:t>
      </w:r>
      <w:r>
        <w:rPr/>
        <w:t xml:space="preserve">    </w:t>
      </w:r>
    </w:p>
    <w:p>
      <w:pPr>
        <w:numPr>
          <w:ilvl w:val="1"/>
          <w:numId w:val="125"/>
        </w:numPr>
      </w:pPr>
      <w:r>
        <w:rPr/>
        <w:t xml:space="preserve">Gamificación y ludificación en la estimulación infantil.</w:t>
      </w:r>
    </w:p>
    <w:p>
      <w:pPr>
        <w:numPr>
          <w:ilvl w:val="1"/>
          <w:numId w:val="125"/>
        </w:numPr>
      </w:pPr>
      <w:r>
        <w:rPr/>
        <w:t xml:space="preserve">Uso de sensores y dispositivos wearables para monitoreo del desarrollo.</w:t>
      </w:r>
    </w:p>
    <w:p>
      <w:pPr>
        <w:numPr>
          <w:ilvl w:val="1"/>
          <w:numId w:val="125"/>
        </w:numPr>
      </w:pPr>
      <w:r>
        <w:rPr/>
        <w:t xml:space="preserve">Integración de tecnologías accesibles para niños con discapacidades.</w:t>
      </w:r>
    </w:p>
    <w:p>
      <w:pPr>
        <w:numPr>
          <w:ilvl w:val="0"/>
          <w:numId w:val="125"/>
        </w:numPr>
      </w:pPr>
      <w:r>
        <w:rPr/>
        <w:t xml:space="preserve">Análisis de casos y ejemplos en contextos diversos.</w:t>
      </w:r>
    </w:p>
    <w:p>
      <w:pPr/>
      <w:r>
        <w:rPr>
          <w:b w:val="1"/>
          <w:bCs w:val="1"/>
        </w:rPr>
        <w:t xml:space="preserve">3. Evaluación de la Pertinencia y Funcionalidad de Herramientas Tecnológicas</w:t>
      </w:r>
    </w:p>
    <w:p>
      <w:pPr>
        <w:numPr>
          <w:ilvl w:val="0"/>
          <w:numId w:val="126"/>
        </w:numPr>
      </w:pPr>
      <w:r>
        <w:rPr/>
        <w:t xml:space="preserve">Criterios para evaluar herramientas tecnológicas:      </w:t>
      </w:r>
      <w:r>
        <w:rPr/>
        <w:t xml:space="preserve">    </w:t>
      </w:r>
    </w:p>
    <w:p>
      <w:pPr>
        <w:numPr>
          <w:ilvl w:val="1"/>
          <w:numId w:val="126"/>
        </w:numPr>
      </w:pPr>
      <w:r>
        <w:rPr/>
        <w:t xml:space="preserve">Accesibilidad: usabilidad para diferentes capacidades y contextos.</w:t>
      </w:r>
    </w:p>
    <w:p>
      <w:pPr>
        <w:numPr>
          <w:ilvl w:val="1"/>
          <w:numId w:val="126"/>
        </w:numPr>
      </w:pPr>
      <w:r>
        <w:rPr/>
        <w:t xml:space="preserve">Adecuación cultural y lingüística.</w:t>
      </w:r>
    </w:p>
    <w:p>
      <w:pPr>
        <w:numPr>
          <w:ilvl w:val="1"/>
          <w:numId w:val="126"/>
        </w:numPr>
      </w:pPr>
      <w:r>
        <w:rPr/>
        <w:t xml:space="preserve">Seguridad y protección de datos.</w:t>
      </w:r>
    </w:p>
    <w:p>
      <w:pPr>
        <w:numPr>
          <w:ilvl w:val="1"/>
          <w:numId w:val="126"/>
        </w:numPr>
      </w:pPr>
      <w:r>
        <w:rPr/>
        <w:t xml:space="preserve">Facilidad de integración en ambientes educativos diversos.</w:t>
      </w:r>
    </w:p>
    <w:p>
      <w:pPr>
        <w:numPr>
          <w:ilvl w:val="1"/>
          <w:numId w:val="126"/>
        </w:numPr>
      </w:pPr>
      <w:r>
        <w:rPr/>
        <w:t xml:space="preserve">Impacto en el desarrollo integral (cognitivo, emocional, social, físico).</w:t>
      </w:r>
    </w:p>
    <w:p>
      <w:pPr>
        <w:numPr>
          <w:ilvl w:val="0"/>
          <w:numId w:val="126"/>
        </w:numPr>
      </w:pPr>
      <w:r>
        <w:rPr/>
        <w:t xml:space="preserve">Metodologías para la evaluación crítica de tecnologías educativas.</w:t>
      </w:r>
    </w:p>
    <w:p>
      <w:pPr>
        <w:numPr>
          <w:ilvl w:val="0"/>
          <w:numId w:val="126"/>
        </w:numPr>
      </w:pPr>
      <w:r>
        <w:rPr/>
        <w:t xml:space="preserve">Instrumentos y técnicas para la selección y validación tecnológica.</w:t>
      </w:r>
    </w:p>
    <w:p>
      <w:pPr/>
      <w:r>
        <w:rPr>
          <w:b w:val="1"/>
          <w:bCs w:val="1"/>
        </w:rPr>
        <w:t xml:space="preserve">4. Diseño de Actividades Educativas con Integración Tecnológica</w:t>
      </w:r>
    </w:p>
    <w:p>
      <w:pPr>
        <w:numPr>
          <w:ilvl w:val="0"/>
          <w:numId w:val="127"/>
        </w:numPr>
      </w:pPr>
      <w:r>
        <w:rPr/>
        <w:t xml:space="preserve">Principios para diseñar actividades con enfoque biopsicosocial.</w:t>
      </w:r>
    </w:p>
    <w:p>
      <w:pPr>
        <w:numPr>
          <w:ilvl w:val="0"/>
          <w:numId w:val="127"/>
        </w:numPr>
      </w:pPr>
      <w:r>
        <w:rPr/>
        <w:t xml:space="preserve">Adaptación de actividades a la diversidad social y cultural.</w:t>
      </w:r>
    </w:p>
    <w:p>
      <w:pPr>
        <w:numPr>
          <w:ilvl w:val="0"/>
          <w:numId w:val="127"/>
        </w:numPr>
      </w:pPr>
      <w:r>
        <w:rPr/>
        <w:t xml:space="preserve">Integración de recursos tecnológicos para estimular diferentes áreas del desarrollo:      </w:t>
      </w:r>
      <w:r>
        <w:rPr/>
        <w:t xml:space="preserve">    </w:t>
      </w:r>
    </w:p>
    <w:p>
      <w:pPr>
        <w:numPr>
          <w:ilvl w:val="1"/>
          <w:numId w:val="127"/>
        </w:numPr>
      </w:pPr>
      <w:r>
        <w:rPr/>
        <w:t xml:space="preserve">Lenguaje y comunicación.</w:t>
      </w:r>
    </w:p>
    <w:p>
      <w:pPr>
        <w:numPr>
          <w:ilvl w:val="1"/>
          <w:numId w:val="127"/>
        </w:numPr>
      </w:pPr>
      <w:r>
        <w:rPr/>
        <w:t xml:space="preserve">Motricidad fina y gruesa.</w:t>
      </w:r>
    </w:p>
    <w:p>
      <w:pPr>
        <w:numPr>
          <w:ilvl w:val="1"/>
          <w:numId w:val="127"/>
        </w:numPr>
      </w:pPr>
      <w:r>
        <w:rPr/>
        <w:t xml:space="preserve">Habilidades socioemocionales.</w:t>
      </w:r>
    </w:p>
    <w:p>
      <w:pPr>
        <w:numPr>
          <w:ilvl w:val="1"/>
          <w:numId w:val="127"/>
        </w:numPr>
      </w:pPr>
      <w:r>
        <w:rPr/>
        <w:t xml:space="preserve">Cognición y resolución de problemas.</w:t>
      </w:r>
    </w:p>
    <w:p>
      <w:pPr>
        <w:numPr>
          <w:ilvl w:val="0"/>
          <w:numId w:val="127"/>
        </w:numPr>
      </w:pPr>
      <w:r>
        <w:rPr/>
        <w:t xml:space="preserve">Planeación didáctica: objetivos, materiales, metodología, evaluación.</w:t>
      </w:r>
    </w:p>
    <w:p>
      <w:pPr/>
      <w:r>
        <w:rPr>
          <w:b w:val="1"/>
          <w:bCs w:val="1"/>
        </w:rPr>
        <w:t xml:space="preserve">5. Implementación de Estrategias Didácticas Innovadoras con Tecnología</w:t>
      </w:r>
    </w:p>
    <w:p>
      <w:pPr>
        <w:numPr>
          <w:ilvl w:val="0"/>
          <w:numId w:val="128"/>
        </w:numPr>
      </w:pPr>
      <w:r>
        <w:rPr/>
        <w:t xml:space="preserve">Estrategias para fomentar la estimulación efectiva mediante tecnología.</w:t>
      </w:r>
    </w:p>
    <w:p>
      <w:pPr>
        <w:numPr>
          <w:ilvl w:val="0"/>
          <w:numId w:val="128"/>
        </w:numPr>
      </w:pPr>
      <w:r>
        <w:rPr/>
        <w:t xml:space="preserve">Adaptación de la enseñanza a la diversidad cultural y social.</w:t>
      </w:r>
    </w:p>
    <w:p>
      <w:pPr>
        <w:numPr>
          <w:ilvl w:val="0"/>
          <w:numId w:val="128"/>
        </w:numPr>
      </w:pPr>
      <w:r>
        <w:rPr/>
        <w:t xml:space="preserve">Uso de tecnologías colaborativas y participativas.</w:t>
      </w:r>
    </w:p>
    <w:p>
      <w:pPr>
        <w:numPr>
          <w:ilvl w:val="0"/>
          <w:numId w:val="128"/>
        </w:numPr>
      </w:pPr>
      <w:r>
        <w:rPr/>
        <w:t xml:space="preserve">Rol del educador como facilitador y mediador tecnológico.</w:t>
      </w:r>
    </w:p>
    <w:p>
      <w:pPr>
        <w:numPr>
          <w:ilvl w:val="0"/>
          <w:numId w:val="128"/>
        </w:numPr>
      </w:pPr>
      <w:r>
        <w:rPr/>
        <w:t xml:space="preserve">Supervisión y ajuste continuo de las estrategias.</w:t>
      </w:r>
    </w:p>
    <w:p>
      <w:pPr/>
      <w:r>
        <w:rPr>
          <w:b w:val="1"/>
          <w:bCs w:val="1"/>
        </w:rPr>
        <w:t xml:space="preserve">6. Evaluación Crítica del Impacto de la Innovación Tecnológica</w:t>
      </w:r>
    </w:p>
    <w:p>
      <w:pPr>
        <w:numPr>
          <w:ilvl w:val="0"/>
          <w:numId w:val="129"/>
        </w:numPr>
      </w:pPr>
      <w:r>
        <w:rPr/>
        <w:t xml:space="preserve">Indicadores para medir el impacto en la calidad de atención y educación infantil.</w:t>
      </w:r>
    </w:p>
    <w:p>
      <w:pPr>
        <w:numPr>
          <w:ilvl w:val="0"/>
          <w:numId w:val="129"/>
        </w:numPr>
      </w:pPr>
      <w:r>
        <w:rPr/>
        <w:t xml:space="preserve">Análisis de evidencia científica y estudios de caso.</w:t>
      </w:r>
    </w:p>
    <w:p>
      <w:pPr>
        <w:numPr>
          <w:ilvl w:val="0"/>
          <w:numId w:val="129"/>
        </w:numPr>
      </w:pPr>
      <w:r>
        <w:rPr/>
        <w:t xml:space="preserve">Identificación de fortalezas y áreas de mejora en el uso tecnológico.</w:t>
      </w:r>
    </w:p>
    <w:p>
      <w:pPr>
        <w:numPr>
          <w:ilvl w:val="0"/>
          <w:numId w:val="129"/>
        </w:numPr>
      </w:pPr>
      <w:r>
        <w:rPr/>
        <w:t xml:space="preserve">Propuestas de mejora basadas en resultados y retroalimentación.</w:t>
      </w:r>
    </w:p>
    <w:p>
      <w:pPr>
        <w:numPr>
          <w:ilvl w:val="0"/>
          <w:numId w:val="129"/>
        </w:numPr>
      </w:pPr>
      <w:r>
        <w:rPr/>
        <w:t xml:space="preserve">Reflexión ética y social sobre la innovación tecnológica en contextos diversos.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Mapeo y análisis de recursos tecnológicos para la estimulación infantil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analizar diferentes recursos tecnológicos y medios innovadores aplicables a la atención y estimulación del desarrollo infantil en contextos diversos.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30"/>
        </w:numPr>
      </w:pPr>
      <w:r>
        <w:rPr/>
        <w:t xml:space="preserve">Los estudiantes buscarán y recopilarán al menos cinco recursos tecnológicos actuales (apps, dispositivos, plataformas) usados en educación infantil.</w:t>
      </w:r>
    </w:p>
    <w:p>
      <w:pPr>
        <w:numPr>
          <w:ilvl w:val="0"/>
          <w:numId w:val="130"/>
        </w:numPr>
      </w:pPr>
      <w:r>
        <w:rPr/>
        <w:t xml:space="preserve">Analizarán cada recurso según características, funciones, ventajas y limitaciones.</w:t>
      </w:r>
    </w:p>
    <w:p>
      <w:pPr>
        <w:numPr>
          <w:ilvl w:val="0"/>
          <w:numId w:val="130"/>
        </w:numPr>
      </w:pPr>
      <w:r>
        <w:rPr/>
        <w:t xml:space="preserve">Prepararán una presentación donde expongan su análisis, incluyendo la adecuación para diferentes contextos culturales y sociales.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multimedia con análisis comparativo de recursos tecnológicos.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 (investigación y análisis) + 1.5 horas (presentación y discusión).</w:t>
      </w:r>
    </w:p>
    <w:p>
      <w:pPr/>
      <w:r>
        <w:rPr>
          <w:b w:val="1"/>
          <w:bCs w:val="1"/>
        </w:rPr>
        <w:t xml:space="preserve">Actividad 2: Evaluación crítica de una herramienta tecnológica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la pertinencia y funcionalidad de herramientas tecnológicas para intervenir en el desarrollo infantil considerando accesibilidad y adecuación cultural.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31"/>
        </w:numPr>
      </w:pPr>
      <w:r>
        <w:rPr/>
        <w:t xml:space="preserve">Cada estudiante seleccionará una herramienta tecnológica utilizada en educación infantil.</w:t>
      </w:r>
    </w:p>
    <w:p>
      <w:pPr>
        <w:numPr>
          <w:ilvl w:val="0"/>
          <w:numId w:val="131"/>
        </w:numPr>
      </w:pPr>
      <w:r>
        <w:rPr/>
        <w:t xml:space="preserve">Aplicará una pauta de evaluación basada en criterios de accesibilidad, adecuación cultural, seguridad y efectividad.</w:t>
      </w:r>
    </w:p>
    <w:p>
      <w:pPr>
        <w:numPr>
          <w:ilvl w:val="0"/>
          <w:numId w:val="131"/>
        </w:numPr>
      </w:pPr>
      <w:r>
        <w:rPr/>
        <w:t xml:space="preserve">Elaborará un informe crítico con recomendaciones para mejorar o ajustar su uso.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 de evaluación crítica.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 horas.</w:t>
      </w:r>
    </w:p>
    <w:p>
      <w:pPr/>
      <w:r>
        <w:rPr>
          <w:b w:val="1"/>
          <w:bCs w:val="1"/>
        </w:rPr>
        <w:t xml:space="preserve">Actividad 3: Diseño de una actividad educativa con integración tecnológica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actividades educativas que integren recursos tecnológicos para promover el desarrollo integral aplicando un enfoque biopsicosocial.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32"/>
        </w:numPr>
      </w:pPr>
      <w:r>
        <w:rPr/>
        <w:t xml:space="preserve">En grupos, los estudiantes diseñarán una actividad educativa para niños de 0 a 5 años que utilice una o más tecnologías innovadoras.</w:t>
      </w:r>
    </w:p>
    <w:p>
      <w:pPr>
        <w:numPr>
          <w:ilvl w:val="0"/>
          <w:numId w:val="132"/>
        </w:numPr>
      </w:pPr>
      <w:r>
        <w:rPr/>
        <w:t xml:space="preserve">El diseño deberá incluir objetivos claros, descripción de materiales tecnológicos, metodología, adaptación cultural y social, y criterios de evaluación.</w:t>
      </w:r>
    </w:p>
    <w:p>
      <w:pPr>
        <w:numPr>
          <w:ilvl w:val="0"/>
          <w:numId w:val="132"/>
        </w:numPr>
      </w:pPr>
      <w:r>
        <w:rPr/>
        <w:t xml:space="preserve">Presentarán su diseño para retroalimentación del grupo y docente.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de planificación didáctica y presentación breve.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 horas (diseño y presentación).</w:t>
      </w:r>
    </w:p>
    <w:p>
      <w:pPr/>
      <w:r>
        <w:rPr>
          <w:b w:val="1"/>
          <w:bCs w:val="1"/>
        </w:rPr>
        <w:t xml:space="preserve">Actividad 4: Implementación simulada y evaluación del impacto de una estrategia didáctica tecnológica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Implementar estrategias didácticas innovadoras utilizando tecnología y evaluar su impacto para proponer mejoras.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33"/>
        </w:numPr>
      </w:pPr>
      <w:r>
        <w:rPr/>
        <w:t xml:space="preserve">Los estudiantes realizarán una simulación de aplicación de una estrategia didáctica con tecnología (puede ser mediante role-play o video).</w:t>
      </w:r>
    </w:p>
    <w:p>
      <w:pPr>
        <w:numPr>
          <w:ilvl w:val="0"/>
          <w:numId w:val="133"/>
        </w:numPr>
      </w:pPr>
      <w:r>
        <w:rPr/>
        <w:t xml:space="preserve">Recolectarán datos o retroalimentación simulada para evaluar el impacto en la estimulación infantil.</w:t>
      </w:r>
    </w:p>
    <w:p>
      <w:pPr>
        <w:numPr>
          <w:ilvl w:val="0"/>
          <w:numId w:val="133"/>
        </w:numPr>
      </w:pPr>
      <w:r>
        <w:rPr/>
        <w:t xml:space="preserve">Elaborarán un reporte con análisis crítico y propuestas de mejora basadas en evidencia.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Video o role-play de la estrategia y reporte analítico.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 horas (preparación, simulación, análisis y reporte).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recursos tecnológicos en educación infantil y percepción sobre la innovación tecnológica en contextos diversos.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de opción múltiple y preguntas abiertas al inicio de la unidad.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en línea o impreso con 15-20 preguntas.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identificación, análisis, diseño y evaluación de recursos tecnológicos durante las actividades de aprendizaje.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Retroalimentación continua en presentaciones, informes y diseños; rúbricas para analizar la calidad del trabajo colaborativo y la pertinencia de las propuestas.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específicas para cada actividad, listas de cotejo y observación participante.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Competencia global para identificar, evaluar críticamente, diseñar, implementar y evaluar estrategias y recursos tecnológicos en educación infantil con enfoque biopsicosocial y cultural.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final escrito y presentación de un portafolio que incluya análisis, diseño y evaluación de un recurso o estrategia tecnológica.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estructurado (preguntas de desarrollo y análisis de casos) y rúbrica de evaluación de portafolio.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13: Aspectos Éticos y Normativos en la Atención al Desarrollo Infantil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34"/>
        </w:numPr>
      </w:pPr>
      <w:r>
        <w:rPr/>
        <w:t xml:space="preserve">Al finalizar la unidad, el estudiante será capaz de analizar el marco legal vigente relacionado con la atención al desarrollo infantil, identificando los derechos del niño y las responsabilidades de los profesionales en educación inicial.</w:t>
      </w:r>
    </w:p>
    <w:p>
      <w:pPr>
        <w:numPr>
          <w:ilvl w:val="0"/>
          <w:numId w:val="134"/>
        </w:numPr>
      </w:pPr>
      <w:r>
        <w:rPr/>
        <w:t xml:space="preserve">Al finalizar la unidad, el estudiante será capaz de interpretar los principios éticos fundamentales que rigen la atención integral en educación inicial, evaluando su aplicación en contextos diversos.</w:t>
      </w:r>
    </w:p>
    <w:p>
      <w:pPr>
        <w:numPr>
          <w:ilvl w:val="0"/>
          <w:numId w:val="134"/>
        </w:numPr>
      </w:pPr>
      <w:r>
        <w:rPr/>
        <w:t xml:space="preserve">Al finalizar la unidad, el estudiante será capaz de aplicar normas y protocolos éticos en la planificación y ejecución de intervenciones educativas para niños de 0 a 5 años, garantizando el respeto y la protección de sus derechos.</w:t>
      </w:r>
    </w:p>
    <w:p>
      <w:pPr>
        <w:numPr>
          <w:ilvl w:val="0"/>
          <w:numId w:val="134"/>
        </w:numPr>
      </w:pPr>
      <w:r>
        <w:rPr/>
        <w:t xml:space="preserve">Al finalizar la unidad, el estudiante será capaz de evaluar casos prácticos que involucren dilemas éticos en la atención al desarrollo infantil, proponiendo soluciones fundamentadas en el marco normativo y ético correspondiente.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Marco Legal en la Atención al Desarrollo Infantil</w:t>
      </w:r>
    </w:p>
    <w:p>
      <w:pPr>
        <w:numPr>
          <w:ilvl w:val="0"/>
          <w:numId w:val="135"/>
        </w:numPr>
      </w:pPr>
      <w:r>
        <w:rPr>
          <w:b w:val="1"/>
          <w:bCs w:val="1"/>
        </w:rPr>
        <w:t xml:space="preserve">1.1. Legislación nacional e internacional sobre derechos del niño</w:t>
      </w:r>
      <w:r>
        <w:rPr/>
        <w:t xml:space="preserve">:       Se abordarán los principales convenios, leyes y normativas que protegen y garantizan los derechos de los niños, incluyendo la Convención sobre los Derechos del Niño (CDN), leyes nacionales específicas y políticas públicas en educación inicial.</w:t>
      </w:r>
    </w:p>
    <w:p>
      <w:pPr>
        <w:numPr>
          <w:ilvl w:val="0"/>
          <w:numId w:val="135"/>
        </w:numPr>
      </w:pPr>
      <w:r>
        <w:rPr>
          <w:b w:val="1"/>
          <w:bCs w:val="1"/>
        </w:rPr>
        <w:t xml:space="preserve">1.2. Derechos del niño en el contexto educativo</w:t>
      </w:r>
      <w:r>
        <w:rPr/>
        <w:t xml:space="preserve">:       Análisis de los derechos fundamentales de los niños en la educación inicial, como el derecho a la educación, a la protección, a la participación y a un ambiente seguro y saludable.</w:t>
      </w:r>
    </w:p>
    <w:p>
      <w:pPr>
        <w:numPr>
          <w:ilvl w:val="0"/>
          <w:numId w:val="135"/>
        </w:numPr>
      </w:pPr>
      <w:r>
        <w:rPr>
          <w:b w:val="1"/>
          <w:bCs w:val="1"/>
        </w:rPr>
        <w:t xml:space="preserve">1.3. Responsabilidades legales y profesionales en la atención al desarrollo infantil</w:t>
      </w:r>
      <w:r>
        <w:rPr/>
        <w:t xml:space="preserve">:       Identificación de las obligaciones legales de los profesionales en educación inicial, incluyendo la protección contra el maltrato, el respeto a la privacidad y la confidencialidad, y la responsabilidad en el desarrollo integral del niño.</w:t>
      </w:r>
    </w:p>
    <w:p>
      <w:pPr/>
      <w:r>
        <w:rPr>
          <w:b w:val="1"/>
          <w:bCs w:val="1"/>
        </w:rPr>
        <w:t xml:space="preserve">2. Principios Éticos Fundamentales en la Atención Integral</w:t>
      </w:r>
    </w:p>
    <w:p>
      <w:pPr>
        <w:numPr>
          <w:ilvl w:val="0"/>
          <w:numId w:val="136"/>
        </w:numPr>
      </w:pPr>
      <w:r>
        <w:rPr>
          <w:b w:val="1"/>
          <w:bCs w:val="1"/>
        </w:rPr>
        <w:t xml:space="preserve">2.1. Principios éticos en educación inicial</w:t>
      </w:r>
      <w:r>
        <w:rPr/>
        <w:t xml:space="preserve">:       Se desarrollarán los principios de respeto, justicia, beneficencia, no maleficencia, autonomía y confidencialidad aplicados a la atención infantil.</w:t>
      </w:r>
    </w:p>
    <w:p>
      <w:pPr>
        <w:numPr>
          <w:ilvl w:val="0"/>
          <w:numId w:val="136"/>
        </w:numPr>
      </w:pPr>
      <w:r>
        <w:rPr>
          <w:b w:val="1"/>
          <w:bCs w:val="1"/>
        </w:rPr>
        <w:t xml:space="preserve">2.2. Ética profesional y compromiso con la diversidad</w:t>
      </w:r>
      <w:r>
        <w:rPr/>
        <w:t xml:space="preserve">:       Reflexión sobre la ética en contextos culturales, socioeconómicos y familiares diversos, promoviendo la inclusión, la equidad y el respeto a la diversidad.</w:t>
      </w:r>
    </w:p>
    <w:p>
      <w:pPr>
        <w:numPr>
          <w:ilvl w:val="0"/>
          <w:numId w:val="136"/>
        </w:numPr>
      </w:pPr>
      <w:r>
        <w:rPr>
          <w:b w:val="1"/>
          <w:bCs w:val="1"/>
        </w:rPr>
        <w:t xml:space="preserve">2.3. Dilemas éticos comunes en la atención al desarrollo infantil</w:t>
      </w:r>
      <w:r>
        <w:rPr/>
        <w:t xml:space="preserve">:       Identificación y análisis de conflictos éticos frecuentes, tales como decisiones sobre intervención, respeto a la autonomía familiar y manejo de información sensible.</w:t>
      </w:r>
    </w:p>
    <w:p>
      <w:pPr/>
      <w:r>
        <w:rPr>
          <w:b w:val="1"/>
          <w:bCs w:val="1"/>
        </w:rPr>
        <w:t xml:space="preserve">3. Aplicación de Normas y Protocolos Éticos en Intervenciones Educativas</w:t>
      </w:r>
    </w:p>
    <w:p>
      <w:pPr>
        <w:numPr>
          <w:ilvl w:val="0"/>
          <w:numId w:val="137"/>
        </w:numPr>
      </w:pPr>
      <w:r>
        <w:rPr>
          <w:b w:val="1"/>
          <w:bCs w:val="1"/>
        </w:rPr>
        <w:t xml:space="preserve">3.1. Normas éticas y protocolos institucionales</w:t>
      </w:r>
      <w:r>
        <w:rPr/>
        <w:t xml:space="preserve">:       Descripción de las normativas y protocolos existentes para la atención educativa, protección y desarrollo infantil, incluyendo procedimientos para la intervención y reporte de situaciones de riesgo.</w:t>
      </w:r>
    </w:p>
    <w:p>
      <w:pPr>
        <w:numPr>
          <w:ilvl w:val="0"/>
          <w:numId w:val="137"/>
        </w:numPr>
      </w:pPr>
      <w:r>
        <w:rPr>
          <w:b w:val="1"/>
          <w:bCs w:val="1"/>
        </w:rPr>
        <w:t xml:space="preserve">3.2. Planificación ética de intervenciones educativas</w:t>
      </w:r>
      <w:r>
        <w:rPr/>
        <w:t xml:space="preserve">:       Guía para incorporar principios éticos en la planificación y ejecución de actividades y programas dirigidos a niños de 0 a 5 años, asegurando la protección de sus derechos.</w:t>
      </w:r>
    </w:p>
    <w:p>
      <w:pPr>
        <w:numPr>
          <w:ilvl w:val="0"/>
          <w:numId w:val="137"/>
        </w:numPr>
      </w:pPr>
      <w:r>
        <w:rPr>
          <w:b w:val="1"/>
          <w:bCs w:val="1"/>
        </w:rPr>
        <w:t xml:space="preserve">3.3. Rol del profesional en la protección y promoción de derechos</w:t>
      </w:r>
      <w:r>
        <w:rPr/>
        <w:t xml:space="preserve">:       Estrategias para garantizar un ambiente seguro, respetuoso e inclusivo, y para actuar como garante de los derechos infantiles en la práctica diaria.</w:t>
      </w:r>
    </w:p>
    <w:p>
      <w:pPr/>
      <w:r>
        <w:rPr>
          <w:b w:val="1"/>
          <w:bCs w:val="1"/>
        </w:rPr>
        <w:t xml:space="preserve">4. Evaluación y Resolución de Dilemas Éticos en la Atención al Desarrollo Infantil</w:t>
      </w:r>
    </w:p>
    <w:p>
      <w:pPr>
        <w:numPr>
          <w:ilvl w:val="0"/>
          <w:numId w:val="138"/>
        </w:numPr>
      </w:pPr>
      <w:r>
        <w:rPr>
          <w:b w:val="1"/>
          <w:bCs w:val="1"/>
        </w:rPr>
        <w:t xml:space="preserve">4.1. Identificación de situaciones problemáticas y dilemas éticos</w:t>
      </w:r>
      <w:r>
        <w:rPr/>
        <w:t xml:space="preserve">:       Metodologías para reconocer situaciones en las que se presentan conflictos éticos en la atención al niño.</w:t>
      </w:r>
    </w:p>
    <w:p>
      <w:pPr>
        <w:numPr>
          <w:ilvl w:val="0"/>
          <w:numId w:val="138"/>
        </w:numPr>
      </w:pPr>
      <w:r>
        <w:rPr>
          <w:b w:val="1"/>
          <w:bCs w:val="1"/>
        </w:rPr>
        <w:t xml:space="preserve">4.2. Análisis crítico basado en el marco normativo y ético</w:t>
      </w:r>
      <w:r>
        <w:rPr/>
        <w:t xml:space="preserve">:       Procedimientos para evaluar casos prácticos utilizando leyes, derechos y principios éticos vigentes.</w:t>
      </w:r>
    </w:p>
    <w:p>
      <w:pPr>
        <w:numPr>
          <w:ilvl w:val="0"/>
          <w:numId w:val="138"/>
        </w:numPr>
      </w:pPr>
      <w:r>
        <w:rPr>
          <w:b w:val="1"/>
          <w:bCs w:val="1"/>
        </w:rPr>
        <w:t xml:space="preserve">4.3. Propuesta de soluciones éticas y fundamentadas</w:t>
      </w:r>
      <w:r>
        <w:rPr/>
        <w:t xml:space="preserve">:       Desarrollo de alternativas y estrategias para la resolución de dilemas, priorizando el bienestar y los derechos de los niños.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Análisis de la Convención sobre los Derechos del Niño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Contribuir al análisis del marco legal vigente relacionado con la atención al desarrollo infantil y la identificación de derechos del niño.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39"/>
        </w:numPr>
      </w:pPr>
      <w:r>
        <w:rPr/>
        <w:t xml:space="preserve">Lectura guiada de los artículos más relevantes de la Convención sobre los Derechos del Niño.</w:t>
      </w:r>
    </w:p>
    <w:p>
      <w:pPr>
        <w:numPr>
          <w:ilvl w:val="0"/>
          <w:numId w:val="139"/>
        </w:numPr>
      </w:pPr>
      <w:r>
        <w:rPr/>
        <w:t xml:space="preserve">En grupos pequeños, identificar y discutir cómo cada derecho se aplica en la educación inicial.</w:t>
      </w:r>
    </w:p>
    <w:p>
      <w:pPr>
        <w:numPr>
          <w:ilvl w:val="0"/>
          <w:numId w:val="139"/>
        </w:numPr>
      </w:pPr>
      <w:r>
        <w:rPr/>
        <w:t xml:space="preserve">Preparar una presentación breve que destaque los derechos más críticos para la atención integral en la primera infancia.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en diapositivas o póster con análisis de derechos y su aplicación educativa.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2: Debate sobre dilemas éticos en Educación Inicial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Interpretar los principios éticos fundamentales y evaluar su aplicación en contextos diversos.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40"/>
        </w:numPr>
      </w:pPr>
      <w:r>
        <w:rPr/>
        <w:t xml:space="preserve">Se presentarán casos hipotéticos con dilemas éticos (p. ej., manejo de información confidencial, inclusión de niños con necesidades especiales, respeto a decisiones familiares).</w:t>
      </w:r>
    </w:p>
    <w:p>
      <w:pPr>
        <w:numPr>
          <w:ilvl w:val="0"/>
          <w:numId w:val="140"/>
        </w:numPr>
      </w:pPr>
      <w:r>
        <w:rPr/>
        <w:t xml:space="preserve">Dividir la clase en dos grupos que defenderán diferentes posturas en cada caso.</w:t>
      </w:r>
    </w:p>
    <w:p>
      <w:pPr>
        <w:numPr>
          <w:ilvl w:val="0"/>
          <w:numId w:val="140"/>
        </w:numPr>
      </w:pPr>
      <w:r>
        <w:rPr/>
        <w:t xml:space="preserve">Realizar un debate estructurado para argumentar y reflexionar sobre los principios éticos aplicados.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grandes divididos en subgrupos para debate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reflexivo individual sobre el análisis ético de los casos debatidos.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3: Diseño de un protocolo ético para la intervención educativa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normas y protocolos éticos en la planificación y ejecución de intervenciones educativas para niños de 0 a 5 años.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41"/>
        </w:numPr>
      </w:pPr>
      <w:r>
        <w:rPr/>
        <w:t xml:space="preserve">En parejas, diseñar un protocolo ético para una intervención educativa específica (por ejemplo, atención a niños en situación de vulnerabilidad o con discapacidad).</w:t>
      </w:r>
    </w:p>
    <w:p>
      <w:pPr>
        <w:numPr>
          <w:ilvl w:val="0"/>
          <w:numId w:val="141"/>
        </w:numPr>
      </w:pPr>
      <w:r>
        <w:rPr/>
        <w:t xml:space="preserve">Incluir aspectos como consentimiento informado, confidencialidad, respeto a la diversidad y procedimientos de actuación ante posibles riesgos.</w:t>
      </w:r>
    </w:p>
    <w:p>
      <w:pPr>
        <w:numPr>
          <w:ilvl w:val="0"/>
          <w:numId w:val="141"/>
        </w:numPr>
      </w:pPr>
      <w:r>
        <w:rPr/>
        <w:t xml:space="preserve">Presentar el protocolo al grupo para recibir retroalimentación y ajustar el documento.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de protocolo ético diseñado y presentado.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</w:t>
      </w:r>
    </w:p>
    <w:p>
      <w:pPr/>
      <w:r>
        <w:rPr>
          <w:b w:val="1"/>
          <w:bCs w:val="1"/>
        </w:rPr>
        <w:t xml:space="preserve">Actividad 4: Análisis y resolución de casos prácticos de dilemas éticos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casos prácticos que involucren dilemas éticos en la atención al desarrollo infantil, proponiendo soluciones fundamentadas.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42"/>
        </w:numPr>
      </w:pPr>
      <w:r>
        <w:rPr/>
        <w:t xml:space="preserve">Se entregarán casos reales o simulados con conflictos éticos en la atención a niños.</w:t>
      </w:r>
    </w:p>
    <w:p>
      <w:pPr>
        <w:numPr>
          <w:ilvl w:val="0"/>
          <w:numId w:val="142"/>
        </w:numPr>
      </w:pPr>
      <w:r>
        <w:rPr/>
        <w:t xml:space="preserve">Individualmente, el estudiante realizará un análisis detallado del caso, identificando derechos implicados, principios éticos en juego y normativa aplicable.</w:t>
      </w:r>
    </w:p>
    <w:p>
      <w:pPr>
        <w:numPr>
          <w:ilvl w:val="0"/>
          <w:numId w:val="142"/>
        </w:numPr>
      </w:pPr>
      <w:r>
        <w:rPr/>
        <w:t xml:space="preserve">Propondrá una solución o plan de acción ético fundamentado en el marco normativo y ético.</w:t>
      </w:r>
    </w:p>
    <w:p>
      <w:pPr>
        <w:numPr>
          <w:ilvl w:val="0"/>
          <w:numId w:val="142"/>
        </w:numPr>
      </w:pPr>
      <w:r>
        <w:rPr/>
        <w:t xml:space="preserve">Se realizará una sesión plenaria para compartir y discutir diferentes propuestas.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con discusión grupal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 con análisis y propuesta de solución ética.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derechos del niño, marco legal y principios éticos en educación inicial.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con preguntas de opción múltiple y de desarrollo corto.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diagnóstico digital o impreso al inicio de la unidad.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comprensión y aplicación de marco legal y principios éticos a través de actividades prácticas.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y retroalimentación de productos generados en actividades (presentaciones, debates, protocolos, análisis de casos).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específicas para cada actividad que valoren claridad, fundamentación, aplicación normativa y reflexión ética.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Competencia para analizar, interpretar, aplicar y resolver situaciones éticas y normativas en la atención al desarrollo infantil.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final escrito integrador y entrega de un caso práctico analizado con propuesta ética fundamentada.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escrito con preguntas de análisis y un informe de caso práctico con rúbrica de evaluación.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14: Análisis Crítico y Reflexión sobre la Práctica Profesional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43"/>
        </w:numPr>
      </w:pPr>
      <w:r>
        <w:rPr/>
        <w:t xml:space="preserve">Al finalizar la unidad, el estudiante será capaz de analizar críticamente situaciones educativas en contextos diversos para identificar fortalezas y áreas de mejora en la atención al desarrollo infantil.</w:t>
      </w:r>
    </w:p>
    <w:p>
      <w:pPr>
        <w:numPr>
          <w:ilvl w:val="0"/>
          <w:numId w:val="143"/>
        </w:numPr>
      </w:pPr>
      <w:r>
        <w:rPr/>
        <w:t xml:space="preserve">Al finalizar la unidad, el estudiante será capaz de reflexionar de manera sistemática sobre su práctica profesional utilizando herramientas y técnicas específicas para proponer ajustes que mejoren la atención integral de niños de 0 a 5 años.</w:t>
      </w:r>
    </w:p>
    <w:p>
      <w:pPr>
        <w:numPr>
          <w:ilvl w:val="0"/>
          <w:numId w:val="143"/>
        </w:numPr>
      </w:pPr>
      <w:r>
        <w:rPr/>
        <w:t xml:space="preserve">Al finalizar la unidad, el estudiante será capaz de evaluar la efectividad de intervenciones educativas aplicadas en contextos multiculturales, sustentando sus conclusiones con evidencia y teorías del desarrollo infantil.</w:t>
      </w:r>
    </w:p>
    <w:p>
      <w:pPr>
        <w:numPr>
          <w:ilvl w:val="0"/>
          <w:numId w:val="143"/>
        </w:numPr>
      </w:pPr>
      <w:r>
        <w:rPr/>
        <w:t xml:space="preserve">Al finalizar la unidad, el estudiante será capaz de diseñar un plan de mejora continua basado en la reflexión y el análisis crítico, orientado a optimizar las estrategias didácticas en la educación inicial.</w:t>
      </w:r>
    </w:p>
    <w:p>
      <w:pPr>
        <w:numPr>
          <w:ilvl w:val="0"/>
          <w:numId w:val="143"/>
        </w:numPr>
      </w:pPr>
      <w:r>
        <w:rPr/>
        <w:t xml:space="preserve">Al finalizar la unidad, el estudiante será capaz de comunicar de forma clara y fundamentada sus reflexiones y análisis sobre la práctica profesional en equipos interdisciplinarios para enriquecer la atención integral del desarrollo infantil.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Fundamentos del análisis crítico en la práctica educativa</w:t>
      </w:r>
    </w:p>
    <w:p>
      <w:pPr>
        <w:numPr>
          <w:ilvl w:val="0"/>
          <w:numId w:val="144"/>
        </w:numPr>
      </w:pPr>
      <w:r>
        <w:rPr/>
        <w:t xml:space="preserve">Concepto y importancia del análisis crítico en la educación inicial: se abordará qué es el análisis crítico y por qué es fundamental para mejorar la atención al desarrollo infantil en contextos diversos.</w:t>
      </w:r>
    </w:p>
    <w:p>
      <w:pPr>
        <w:numPr>
          <w:ilvl w:val="0"/>
          <w:numId w:val="144"/>
        </w:numPr>
      </w:pPr>
      <w:r>
        <w:rPr/>
        <w:t xml:space="preserve">Características del pensamiento crítico aplicado a la educación infantil: desarrollo de habilidades y actitudes necesarias para el análisis reflexivo.</w:t>
      </w:r>
    </w:p>
    <w:p>
      <w:pPr>
        <w:numPr>
          <w:ilvl w:val="0"/>
          <w:numId w:val="144"/>
        </w:numPr>
      </w:pPr>
      <w:r>
        <w:rPr/>
        <w:t xml:space="preserve">Contextualización de la práctica profesional en ambientes multiculturales y diversos: comprensión de la diversidad cultural, social y lingüística en el desarrollo infantil.</w:t>
      </w:r>
    </w:p>
    <w:p>
      <w:pPr/>
      <w:r>
        <w:rPr>
          <w:b w:val="1"/>
          <w:bCs w:val="1"/>
        </w:rPr>
        <w:t xml:space="preserve">2. Herramientas y técnicas para la reflexión sistemática sobre la práctica profesional</w:t>
      </w:r>
    </w:p>
    <w:p>
      <w:pPr>
        <w:numPr>
          <w:ilvl w:val="0"/>
          <w:numId w:val="145"/>
        </w:numPr>
      </w:pPr>
      <w:r>
        <w:rPr/>
        <w:t xml:space="preserve">Modelos de reflexión profesional (Ej. Gibbs, Schön, Rolfe): explicación y comparación de modelos para estructurar la reflexión.</w:t>
      </w:r>
    </w:p>
    <w:p>
      <w:pPr>
        <w:numPr>
          <w:ilvl w:val="0"/>
          <w:numId w:val="145"/>
        </w:numPr>
      </w:pPr>
      <w:r>
        <w:rPr/>
        <w:t xml:space="preserve">Uso de diarios reflexivos y registros de observación: cómo documentar experiencias y percepciones para análisis posterior.</w:t>
      </w:r>
    </w:p>
    <w:p>
      <w:pPr>
        <w:numPr>
          <w:ilvl w:val="0"/>
          <w:numId w:val="145"/>
        </w:numPr>
      </w:pPr>
      <w:r>
        <w:rPr/>
        <w:t xml:space="preserve">Técnicas de autoevaluación y coevaluación: métodos para evaluar la propia práctica y la de colegas en equipos interdisciplinarios.</w:t>
      </w:r>
    </w:p>
    <w:p>
      <w:pPr>
        <w:numPr>
          <w:ilvl w:val="0"/>
          <w:numId w:val="145"/>
        </w:numPr>
      </w:pPr>
      <w:r>
        <w:rPr/>
        <w:t xml:space="preserve">Instrumentos para la recopilación de datos en contextos educativos diversos: encuestas, entrevistas, análisis documental.</w:t>
      </w:r>
    </w:p>
    <w:p>
      <w:pPr/>
      <w:r>
        <w:rPr>
          <w:b w:val="1"/>
          <w:bCs w:val="1"/>
        </w:rPr>
        <w:t xml:space="preserve">3. Evaluación de la efectividad de intervenciones educativas en contextos multiculturales</w:t>
      </w:r>
    </w:p>
    <w:p>
      <w:pPr>
        <w:numPr>
          <w:ilvl w:val="0"/>
          <w:numId w:val="146"/>
        </w:numPr>
      </w:pPr>
      <w:r>
        <w:rPr/>
        <w:t xml:space="preserve">Criterios para evaluar intervenciones educativas: relevancia, pertinencia cultural, inclusión y resultados en el desarrollo infantil.</w:t>
      </w:r>
    </w:p>
    <w:p>
      <w:pPr>
        <w:numPr>
          <w:ilvl w:val="0"/>
          <w:numId w:val="146"/>
        </w:numPr>
      </w:pPr>
      <w:r>
        <w:rPr/>
        <w:t xml:space="preserve">Análisis de evidencias y teorías del desarrollo infantil para sustentar evaluaciones: aplicación de marcos teóricos para interpretar datos.</w:t>
      </w:r>
    </w:p>
    <w:p>
      <w:pPr>
        <w:numPr>
          <w:ilvl w:val="0"/>
          <w:numId w:val="146"/>
        </w:numPr>
      </w:pPr>
      <w:r>
        <w:rPr/>
        <w:t xml:space="preserve">Estudios de caso de intervenciones en contextos diversos: análisis crítico de ejemplos reales para identificar buenas prácticas y áreas de mejora.</w:t>
      </w:r>
    </w:p>
    <w:p>
      <w:pPr/>
      <w:r>
        <w:rPr>
          <w:b w:val="1"/>
          <w:bCs w:val="1"/>
        </w:rPr>
        <w:t xml:space="preserve">4. Diseño de un plan de mejora continua basado en reflexión y análisis crítico</w:t>
      </w:r>
    </w:p>
    <w:p>
      <w:pPr>
        <w:numPr>
          <w:ilvl w:val="0"/>
          <w:numId w:val="147"/>
        </w:numPr>
      </w:pPr>
      <w:r>
        <w:rPr/>
        <w:t xml:space="preserve">Elementos clave de un plan de mejora continua: objetivos, estrategias, indicadores y cronograma.</w:t>
      </w:r>
    </w:p>
    <w:p>
      <w:pPr>
        <w:numPr>
          <w:ilvl w:val="0"/>
          <w:numId w:val="147"/>
        </w:numPr>
      </w:pPr>
      <w:r>
        <w:rPr/>
        <w:t xml:space="preserve">Integración de resultados del análisis crítico para la toma de decisiones: cómo priorizar acciones y recursos.</w:t>
      </w:r>
    </w:p>
    <w:p>
      <w:pPr>
        <w:numPr>
          <w:ilvl w:val="0"/>
          <w:numId w:val="147"/>
        </w:numPr>
      </w:pPr>
      <w:r>
        <w:rPr/>
        <w:t xml:space="preserve">Adaptación de estrategias didácticas para contextos diversos: inclusión de enfoques culturalmente sensibles y personalizados.</w:t>
      </w:r>
    </w:p>
    <w:p>
      <w:pPr>
        <w:numPr>
          <w:ilvl w:val="0"/>
          <w:numId w:val="147"/>
        </w:numPr>
      </w:pPr>
      <w:r>
        <w:rPr/>
        <w:t xml:space="preserve">Monitoreo y evaluación del plan de mejora: seguimiento sistemático y ajuste continuo.</w:t>
      </w:r>
    </w:p>
    <w:p>
      <w:pPr/>
      <w:r>
        <w:rPr>
          <w:b w:val="1"/>
          <w:bCs w:val="1"/>
        </w:rPr>
        <w:t xml:space="preserve">5. Comunicación efectiva de reflexiones y análisis en equipos interdisciplinarios</w:t>
      </w:r>
    </w:p>
    <w:p>
      <w:pPr>
        <w:numPr>
          <w:ilvl w:val="0"/>
          <w:numId w:val="148"/>
        </w:numPr>
      </w:pPr>
      <w:r>
        <w:rPr/>
        <w:t xml:space="preserve">Técnicas para la comunicación clara y fundamentada: argumentación, uso de evidencia y lenguaje profesional.</w:t>
      </w:r>
    </w:p>
    <w:p>
      <w:pPr>
        <w:numPr>
          <w:ilvl w:val="0"/>
          <w:numId w:val="148"/>
        </w:numPr>
      </w:pPr>
      <w:r>
        <w:rPr/>
        <w:t xml:space="preserve">Dinámicas de trabajo colaborativo en equipos interdisciplinarios: roles, respeto a la diversidad de conocimientos y habilidades.</w:t>
      </w:r>
    </w:p>
    <w:p>
      <w:pPr>
        <w:numPr>
          <w:ilvl w:val="0"/>
          <w:numId w:val="148"/>
        </w:numPr>
      </w:pPr>
      <w:r>
        <w:rPr/>
        <w:t xml:space="preserve">Presentación de informes y propuestas de mejora: estructura, contenido y estrategias para la persuasión y consenso.</w:t>
      </w:r>
    </w:p>
    <w:p>
      <w:pPr>
        <w:numPr>
          <w:ilvl w:val="0"/>
          <w:numId w:val="148"/>
        </w:numPr>
      </w:pPr>
      <w:r>
        <w:rPr/>
        <w:t xml:space="preserve">Uso de tecnologías de la información para apoyar la comunicación y documentación.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1. Análisis crítico de un caso real en contextos diversos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críticamente situaciones educativas en contextos diversos para identificar fortalezas y áreas de mejora.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49"/>
        </w:numPr>
      </w:pPr>
      <w:r>
        <w:rPr/>
        <w:t xml:space="preserve">Se entrega a cada estudiante un caso real o simulado relacionado con la atención integral de niños 0-5 años en un contexto diverso.</w:t>
      </w:r>
    </w:p>
    <w:p>
      <w:pPr>
        <w:numPr>
          <w:ilvl w:val="0"/>
          <w:numId w:val="149"/>
        </w:numPr>
      </w:pPr>
      <w:r>
        <w:rPr/>
        <w:t xml:space="preserve">El estudiante identifica elementos clave, fortalezas y dificultades en la intervención descrita.</w:t>
      </w:r>
    </w:p>
    <w:p>
      <w:pPr>
        <w:numPr>
          <w:ilvl w:val="0"/>
          <w:numId w:val="149"/>
        </w:numPr>
      </w:pPr>
      <w:r>
        <w:rPr/>
        <w:t xml:space="preserve">Se realiza una reflexión guiada con preguntas específicas para profundizar el análisis.</w:t>
      </w:r>
    </w:p>
    <w:p>
      <w:pPr>
        <w:numPr>
          <w:ilvl w:val="0"/>
          <w:numId w:val="149"/>
        </w:numPr>
      </w:pPr>
      <w:r>
        <w:rPr/>
        <w:t xml:space="preserve">Finalmente, cada estudiante presenta un resumen crítico de su análisis.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de análisis crítico de caso.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2. Elaboración de un diario reflexivo sobre la práctica profesional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Reflexionar sistemáticamente sobre la práctica profesional utilizando herramientas específicas.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50"/>
        </w:numPr>
      </w:pPr>
      <w:r>
        <w:rPr/>
        <w:t xml:space="preserve">Durante una semana, el estudiante debe registrar en un diario reflexivo sus experiencias, emociones, decisiones y aprendizajes relacionados con la atención educativa en contextos diversos.</w:t>
      </w:r>
    </w:p>
    <w:p>
      <w:pPr>
        <w:numPr>
          <w:ilvl w:val="0"/>
          <w:numId w:val="150"/>
        </w:numPr>
      </w:pPr>
      <w:r>
        <w:rPr/>
        <w:t xml:space="preserve">Se proporcionan preguntas guía para apoyar la reflexión (Ej. ¿Qué funcionó bien? ¿Qué podría mejorar? ¿Cómo influyó el contexto cultural?).</w:t>
      </w:r>
    </w:p>
    <w:p>
      <w:pPr>
        <w:numPr>
          <w:ilvl w:val="0"/>
          <w:numId w:val="150"/>
        </w:numPr>
      </w:pPr>
      <w:r>
        <w:rPr/>
        <w:t xml:space="preserve">Al término, el estudiante selecciona entradas clave para compartir y discutir en grupos pequeños.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con discusión en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Diario reflexivo y síntesis de discusión grupal.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 días (30 minutos diarios) + 1 hora discusión grupal</w:t>
      </w:r>
    </w:p>
    <w:p>
      <w:pPr/>
      <w:r>
        <w:rPr>
          <w:b w:val="1"/>
          <w:bCs w:val="1"/>
        </w:rPr>
        <w:t xml:space="preserve">3. Evaluación crítica de una intervención educativa en contexto multicultural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la efectividad de intervenciones educativas aplicadas en contextos multiculturales sustentando conclusiones con evidencia y teorías.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51"/>
        </w:numPr>
      </w:pPr>
      <w:r>
        <w:rPr/>
        <w:t xml:space="preserve">Se presentan a los estudiantes materiales (videos, reportes, testimonios) sobre una intervención educativa en un contexto multicultural.</w:t>
      </w:r>
    </w:p>
    <w:p>
      <w:pPr>
        <w:numPr>
          <w:ilvl w:val="0"/>
          <w:numId w:val="151"/>
        </w:numPr>
      </w:pPr>
      <w:r>
        <w:rPr/>
        <w:t xml:space="preserve">En grupos, analizan la intervención utilizando criterios de evaluación y teorías del desarrollo infantil.</w:t>
      </w:r>
    </w:p>
    <w:p>
      <w:pPr>
        <w:numPr>
          <w:ilvl w:val="0"/>
          <w:numId w:val="151"/>
        </w:numPr>
      </w:pPr>
      <w:r>
        <w:rPr/>
        <w:t xml:space="preserve">Elaboran un informe donde argumentan la efectividad o limitaciones de la intervención y proponen recomendaciones.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4-5 personas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grupal de evaluación crítica con recomendaciones.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</w:t>
      </w:r>
    </w:p>
    <w:p>
      <w:pPr/>
      <w:r>
        <w:rPr>
          <w:b w:val="1"/>
          <w:bCs w:val="1"/>
        </w:rPr>
        <w:t xml:space="preserve">4. Diseño y presentación de un plan de mejora continua para la práctica educativa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un plan de mejora continua basado en reflexión y análisis crítico para optimizar estrategias didácticas.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52"/>
        </w:numPr>
      </w:pPr>
      <w:r>
        <w:rPr/>
        <w:t xml:space="preserve">Partiendo de análisis previos y reflexiones personales o grupales, cada estudiante diseña un plan de mejora que incluye objetivos, estrategias, indicadores y cronograma.</w:t>
      </w:r>
    </w:p>
    <w:p>
      <w:pPr>
        <w:numPr>
          <w:ilvl w:val="0"/>
          <w:numId w:val="152"/>
        </w:numPr>
      </w:pPr>
      <w:r>
        <w:rPr/>
        <w:t xml:space="preserve">Se realiza una presentación oral del plan ante el grupo, fomentando la retroalimentación interdisciplinaria.</w:t>
      </w:r>
    </w:p>
    <w:p>
      <w:pPr>
        <w:numPr>
          <w:ilvl w:val="0"/>
          <w:numId w:val="152"/>
        </w:numPr>
      </w:pPr>
      <w:r>
        <w:rPr/>
        <w:t xml:space="preserve">Se revisan y ajustan los planes con base en comentarios recibidos.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para diseño, discusión en grupo para presentación y retroalimentación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formal del plan de mejora continua y presentación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 horas (2 para diseño, 2 para presentaciones y retroalimentación)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análisis crítico, reflexión profesional y contextos diversos en educación infantil.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corto con preguntas abiertas y de opción múltiple para identificar nivel inicial.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diagnóstica digital o en papel.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capacidad de análisis crítico, reflexión sistemática, evaluación de intervenciones y comunicación en equipos.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continua de diarios reflexivos, participación en discusiones grupales, retroalimentación en informes y presentaciones.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diarios, informes y presentaciones; registros de observación docente.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Competencias alcanzadas en los cinco objetivos de la unidad, evidenciadas en productos finales.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Evaluación integral del informe de análisis crítico, diario reflexivo, informe de evaluación de intervención y plan de mejora continua con presentación oral.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detallada que valore análisis crítico, fundamentación teórica, reflexión profunda, diseño estratégico y comunicación efectiva.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15: Proyecto Integrador de Atención al Desarrollo Infantil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3"/>
        </w:numPr>
      </w:pPr>
      <w:r>
        <w:rPr/>
        <w:t xml:space="preserve">Al finalizar la unidad, el estudiante será capaz de diseñar un proyecto integrador que contemple la atención integral del desarrollo infantil en niños de 0 a 5 años, aplicando el enfoque biopsicosocial y considerando aspectos de salud, estimulación, educación y seguridad.</w:t>
      </w:r>
    </w:p>
    <w:p>
      <w:pPr>
        <w:numPr>
          <w:ilvl w:val="0"/>
          <w:numId w:val="153"/>
        </w:numPr>
      </w:pPr>
      <w:r>
        <w:rPr/>
        <w:t xml:space="preserve">Al finalizar la unidad, el estudiante será capaz de analizar y sintetizar información proveniente de diversas fuentes sobre el desarrollo infantil para fundamentar la intervención educativa en contextos diversos.</w:t>
      </w:r>
    </w:p>
    <w:p>
      <w:pPr>
        <w:numPr>
          <w:ilvl w:val="0"/>
          <w:numId w:val="153"/>
        </w:numPr>
      </w:pPr>
      <w:r>
        <w:rPr/>
        <w:t xml:space="preserve">Al finalizar la unidad, el estudiante será capaz de elaborar estrategias didácticas adaptadas a la diversidad cultural y social del entorno infantil, incorporándolas en el proyecto integrador para estimular el desarrollo integral de los niños.</w:t>
      </w:r>
    </w:p>
    <w:p>
      <w:pPr>
        <w:numPr>
          <w:ilvl w:val="0"/>
          <w:numId w:val="153"/>
        </w:numPr>
      </w:pPr>
      <w:r>
        <w:rPr/>
        <w:t xml:space="preserve">Al finalizar la unidad, el estudiante será capaz de identificar signos de alerta en el desarrollo infantil dentro del proyecto y proponer intervenciones oportunas y adecuadas.</w:t>
      </w:r>
    </w:p>
    <w:p>
      <w:pPr>
        <w:numPr>
          <w:ilvl w:val="0"/>
          <w:numId w:val="153"/>
        </w:numPr>
      </w:pPr>
      <w:r>
        <w:rPr/>
        <w:t xml:space="preserve">Al finalizar la unidad, el estudiante será capaz de presentar y defender el proyecto integrador ante un público académico, demostrando dominio de los contenidos y habilidades adquiridas durante el curso.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al Proyecto Integrador</w:t>
      </w:r>
    </w:p>
    <w:p>
      <w:pPr>
        <w:numPr>
          <w:ilvl w:val="0"/>
          <w:numId w:val="154"/>
        </w:numPr>
      </w:pPr>
      <w:r>
        <w:rPr/>
        <w:t xml:space="preserve">Objetivos y alcance del proyecto integrador: definición y propósito.</w:t>
      </w:r>
    </w:p>
    <w:p>
      <w:pPr>
        <w:numPr>
          <w:ilvl w:val="0"/>
          <w:numId w:val="154"/>
        </w:numPr>
      </w:pPr>
      <w:r>
        <w:rPr/>
        <w:t xml:space="preserve">Importancia de un enfoque integral en la atención al desarrollo infantil (0-5 años).</w:t>
      </w:r>
    </w:p>
    <w:p>
      <w:pPr>
        <w:numPr>
          <w:ilvl w:val="0"/>
          <w:numId w:val="154"/>
        </w:numPr>
      </w:pPr>
      <w:r>
        <w:rPr/>
        <w:t xml:space="preserve">Resumen del enfoque biopsicosocial aplicado al desarrollo infantil.</w:t>
      </w:r>
    </w:p>
    <w:p>
      <w:pPr/>
      <w:r>
        <w:rPr>
          <w:b w:val="1"/>
          <w:bCs w:val="1"/>
        </w:rPr>
        <w:t xml:space="preserve">2. Análisis y síntesis de información para la fundamentación del proyecto</w:t>
      </w:r>
    </w:p>
    <w:p>
      <w:pPr>
        <w:numPr>
          <w:ilvl w:val="0"/>
          <w:numId w:val="155"/>
        </w:numPr>
      </w:pPr>
      <w:r>
        <w:rPr/>
        <w:t xml:space="preserve">Fuentes de información en desarrollo infantil: investigaciones, normativas, guías clínicas y educativas.</w:t>
      </w:r>
    </w:p>
    <w:p>
      <w:pPr>
        <w:numPr>
          <w:ilvl w:val="0"/>
          <w:numId w:val="155"/>
        </w:numPr>
      </w:pPr>
      <w:r>
        <w:rPr/>
        <w:t xml:space="preserve">Técnicas para analizar y sintetizar información relevante y actualizada.</w:t>
      </w:r>
    </w:p>
    <w:p>
      <w:pPr>
        <w:numPr>
          <w:ilvl w:val="0"/>
          <w:numId w:val="155"/>
        </w:numPr>
      </w:pPr>
      <w:r>
        <w:rPr/>
        <w:t xml:space="preserve">Contextualización del desarrollo infantil en entornos diversos culturales y sociales.</w:t>
      </w:r>
    </w:p>
    <w:p>
      <w:pPr/>
      <w:r>
        <w:rPr>
          <w:b w:val="1"/>
          <w:bCs w:val="1"/>
        </w:rPr>
        <w:t xml:space="preserve">3. Diseño del proyecto integrador de atención al desarrollo infantil</w:t>
      </w:r>
    </w:p>
    <w:p>
      <w:pPr>
        <w:numPr>
          <w:ilvl w:val="0"/>
          <w:numId w:val="156"/>
        </w:numPr>
      </w:pPr>
      <w:r>
        <w:rPr/>
        <w:t xml:space="preserve">Componentes esenciales del proyecto: objetivos, justificación, marco teórico, metodología, recursos y evaluación.</w:t>
      </w:r>
    </w:p>
    <w:p>
      <w:pPr>
        <w:numPr>
          <w:ilvl w:val="0"/>
          <w:numId w:val="156"/>
        </w:numPr>
      </w:pPr>
      <w:r>
        <w:rPr/>
        <w:t xml:space="preserve">Integración de aspectos de salud, estimulación, educación y seguridad en el proyecto.</w:t>
      </w:r>
    </w:p>
    <w:p>
      <w:pPr>
        <w:numPr>
          <w:ilvl w:val="0"/>
          <w:numId w:val="156"/>
        </w:numPr>
      </w:pPr>
      <w:r>
        <w:rPr/>
        <w:t xml:space="preserve">Aplicación del enfoque biopsicosocial en la planificación de intervenciones.</w:t>
      </w:r>
    </w:p>
    <w:p>
      <w:pPr/>
      <w:r>
        <w:rPr>
          <w:b w:val="1"/>
          <w:bCs w:val="1"/>
        </w:rPr>
        <w:t xml:space="preserve">4. Elaboración de estrategias didácticas adaptadas a la diversidad cultural y social</w:t>
      </w:r>
    </w:p>
    <w:p>
      <w:pPr>
        <w:numPr>
          <w:ilvl w:val="0"/>
          <w:numId w:val="157"/>
        </w:numPr>
      </w:pPr>
      <w:r>
        <w:rPr/>
        <w:t xml:space="preserve">Identificación y análisis de las características culturales y sociales del entorno infantil.</w:t>
      </w:r>
    </w:p>
    <w:p>
      <w:pPr>
        <w:numPr>
          <w:ilvl w:val="0"/>
          <w:numId w:val="157"/>
        </w:numPr>
      </w:pPr>
      <w:r>
        <w:rPr/>
        <w:t xml:space="preserve">Diseño de actividades y materiales didácticos inclusivos y culturalmente pertinentes.</w:t>
      </w:r>
    </w:p>
    <w:p>
      <w:pPr>
        <w:numPr>
          <w:ilvl w:val="0"/>
          <w:numId w:val="157"/>
        </w:numPr>
      </w:pPr>
      <w:r>
        <w:rPr/>
        <w:t xml:space="preserve">Metodologías para estimular el desarrollo integral: cognitivo, emocional, social y físico.</w:t>
      </w:r>
    </w:p>
    <w:p>
      <w:pPr/>
      <w:r>
        <w:rPr>
          <w:b w:val="1"/>
          <w:bCs w:val="1"/>
        </w:rPr>
        <w:t xml:space="preserve">5. Identificación de signos de alerta en el desarrollo infantil</w:t>
      </w:r>
    </w:p>
    <w:p>
      <w:pPr>
        <w:numPr>
          <w:ilvl w:val="0"/>
          <w:numId w:val="158"/>
        </w:numPr>
      </w:pPr>
      <w:r>
        <w:rPr/>
        <w:t xml:space="preserve">Definición y clasificación de signos de alerta en las áreas del desarrollo infantil.</w:t>
      </w:r>
    </w:p>
    <w:p>
      <w:pPr>
        <w:numPr>
          <w:ilvl w:val="0"/>
          <w:numId w:val="158"/>
        </w:numPr>
      </w:pPr>
      <w:r>
        <w:rPr/>
        <w:t xml:space="preserve">Instrumentos y técnicas para la detección temprana de retrasos o dificultades en el desarrollo.</w:t>
      </w:r>
    </w:p>
    <w:p>
      <w:pPr>
        <w:numPr>
          <w:ilvl w:val="0"/>
          <w:numId w:val="158"/>
        </w:numPr>
      </w:pPr>
      <w:r>
        <w:rPr/>
        <w:t xml:space="preserve">Propuesta de intervenciones oportunas y adecuadas basadas en la detección de signos de alerta.</w:t>
      </w:r>
    </w:p>
    <w:p>
      <w:pPr/>
      <w:r>
        <w:rPr>
          <w:b w:val="1"/>
          <w:bCs w:val="1"/>
        </w:rPr>
        <w:t xml:space="preserve">6. Presentación y defensa del proyecto integrador</w:t>
      </w:r>
    </w:p>
    <w:p>
      <w:pPr>
        <w:numPr>
          <w:ilvl w:val="0"/>
          <w:numId w:val="159"/>
        </w:numPr>
      </w:pPr>
      <w:r>
        <w:rPr/>
        <w:t xml:space="preserve">Estructura y formato para la presentación académica del proyecto.</w:t>
      </w:r>
    </w:p>
    <w:p>
      <w:pPr>
        <w:numPr>
          <w:ilvl w:val="0"/>
          <w:numId w:val="159"/>
        </w:numPr>
      </w:pPr>
      <w:r>
        <w:rPr/>
        <w:t xml:space="preserve">Técnicas de comunicación efectiva para la defensa oral ante un público académico.</w:t>
      </w:r>
    </w:p>
    <w:p>
      <w:pPr>
        <w:numPr>
          <w:ilvl w:val="0"/>
          <w:numId w:val="159"/>
        </w:numPr>
      </w:pPr>
      <w:r>
        <w:rPr/>
        <w:t xml:space="preserve">Uso de recursos visuales y audiovisuales para apoyar la presentación.</w:t>
      </w:r>
    </w:p>
    <w:p>
      <w:pPr>
        <w:numPr>
          <w:ilvl w:val="0"/>
          <w:numId w:val="159"/>
        </w:numPr>
      </w:pPr>
      <w:r>
        <w:rPr/>
        <w:t xml:space="preserve">Manejo de preguntas y retroalimentación durante la defensa.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Análisis crítico de fuentes para fundamentar el proyecto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Contribuir al objetivo de analizar y sintetizar información proveniente de diversas fuentes sobre el desarrollo infantil para fundamentar la intervención educativa.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60"/>
        </w:numPr>
      </w:pPr>
      <w:r>
        <w:rPr/>
        <w:t xml:space="preserve">El docente asigna un conjunto de artículos científicos, normativas y guías sobre desarrollo infantil.</w:t>
      </w:r>
    </w:p>
    <w:p>
      <w:pPr>
        <w:numPr>
          <w:ilvl w:val="0"/>
          <w:numId w:val="160"/>
        </w:numPr>
      </w:pPr>
      <w:r>
        <w:rPr/>
        <w:t xml:space="preserve">Los estudiantes trabajan en grupos para leer, analizar críticamente y sintetizar la información.</w:t>
      </w:r>
    </w:p>
    <w:p>
      <w:pPr>
        <w:numPr>
          <w:ilvl w:val="0"/>
          <w:numId w:val="160"/>
        </w:numPr>
      </w:pPr>
      <w:r>
        <w:rPr/>
        <w:t xml:space="preserve">Cada grupo elabora un resumen que destaque los aspectos relevantes para el diseño del proyecto integrador.</w:t>
      </w:r>
    </w:p>
    <w:p>
      <w:pPr>
        <w:numPr>
          <w:ilvl w:val="0"/>
          <w:numId w:val="160"/>
        </w:numPr>
      </w:pPr>
      <w:r>
        <w:rPr/>
        <w:t xml:space="preserve">Se realiza una puesta en común para discutir los hallazgos y consensuar la información más pertinente.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Resumen crítico y síntesis de información fundamentada.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horas.</w:t>
      </w:r>
    </w:p>
    <w:p>
      <w:pPr/>
      <w:r>
        <w:rPr>
          <w:b w:val="1"/>
          <w:bCs w:val="1"/>
        </w:rPr>
        <w:t xml:space="preserve">Actividad 2: Diseño inicial del proyecto integrador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un proyecto integrador que contemple la atención integral del desarrollo infantil aplicando el enfoque biopsicosocial.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61"/>
        </w:numPr>
      </w:pPr>
      <w:r>
        <w:rPr/>
        <w:t xml:space="preserve">De forma individual o en parejas, los estudiantes elaboran un esquema del proyecto integrador que incluya objetivos, justificación, componentes clave y metodología.</w:t>
      </w:r>
    </w:p>
    <w:p>
      <w:pPr>
        <w:numPr>
          <w:ilvl w:val="0"/>
          <w:numId w:val="161"/>
        </w:numPr>
      </w:pPr>
      <w:r>
        <w:rPr/>
        <w:t xml:space="preserve">Se debe incluir cómo se integrarán aspectos de salud, estimulación, educación y seguridad.</w:t>
      </w:r>
    </w:p>
    <w:p>
      <w:pPr>
        <w:numPr>
          <w:ilvl w:val="0"/>
          <w:numId w:val="161"/>
        </w:numPr>
      </w:pPr>
      <w:r>
        <w:rPr/>
        <w:t xml:space="preserve">El docente brinda retroalimentación para mejorar y ajustar el diseño.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Esquema o borrador del proyecto integrador.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 horas.</w:t>
      </w:r>
    </w:p>
    <w:p>
      <w:pPr/>
      <w:r>
        <w:rPr>
          <w:b w:val="1"/>
          <w:bCs w:val="1"/>
        </w:rPr>
        <w:t xml:space="preserve">Actividad 3: Elaboración de estrategias didácticas culturalmente adaptadas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Elaborar estrategias didácticas adaptadas a la diversidad cultural y social del entorno infantil para estimular el desarrollo integral.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62"/>
        </w:numPr>
      </w:pPr>
      <w:r>
        <w:rPr/>
        <w:t xml:space="preserve">En grupos, los estudiantes investigan un contexto cultural y social específico.</w:t>
      </w:r>
    </w:p>
    <w:p>
      <w:pPr>
        <w:numPr>
          <w:ilvl w:val="0"/>
          <w:numId w:val="162"/>
        </w:numPr>
      </w:pPr>
      <w:r>
        <w:rPr/>
        <w:t xml:space="preserve">Diseñan actividades didácticas y materiales que respondan a las características y necesidades de ese entorno.</w:t>
      </w:r>
    </w:p>
    <w:p>
      <w:pPr>
        <w:numPr>
          <w:ilvl w:val="0"/>
          <w:numId w:val="162"/>
        </w:numPr>
      </w:pPr>
      <w:r>
        <w:rPr/>
        <w:t xml:space="preserve">Presentan las estrategias diseñadas ante el grupo para recibir retroalimentación y sugerencias.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Plan de estrategias didácticas adaptadas culturalmente.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 horas.</w:t>
      </w:r>
    </w:p>
    <w:p>
      <w:pPr/>
      <w:r>
        <w:rPr>
          <w:b w:val="1"/>
          <w:bCs w:val="1"/>
        </w:rPr>
        <w:t xml:space="preserve">Actividad 4: Simulación de presentación y defensa del proyecto integrador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Presentar y defender el proyecto integrador ante un público académico demostrando dominio de los contenidos y habilidades adquiridas.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63"/>
        </w:numPr>
      </w:pPr>
      <w:r>
        <w:rPr/>
        <w:t xml:space="preserve">Cada estudiante o pareja prepara una presentación formal del proyecto integrador.</w:t>
      </w:r>
    </w:p>
    <w:p>
      <w:pPr>
        <w:numPr>
          <w:ilvl w:val="0"/>
          <w:numId w:val="163"/>
        </w:numPr>
      </w:pPr>
      <w:r>
        <w:rPr/>
        <w:t xml:space="preserve">Realizan la exposición ante compañeros y docente, usando recursos visuales.</w:t>
      </w:r>
    </w:p>
    <w:p>
      <w:pPr>
        <w:numPr>
          <w:ilvl w:val="0"/>
          <w:numId w:val="163"/>
        </w:numPr>
      </w:pPr>
      <w:r>
        <w:rPr/>
        <w:t xml:space="preserve">Se realiza una sesión de preguntas y respuestas para simular la defensa académica.</w:t>
      </w:r>
    </w:p>
    <w:p>
      <w:pPr>
        <w:numPr>
          <w:ilvl w:val="0"/>
          <w:numId w:val="163"/>
        </w:numPr>
      </w:pPr>
      <w:r>
        <w:rPr/>
        <w:t xml:space="preserve">El docente y compañeros brindan retroalimentación constructiva.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oral y defensa del proyecto integrador.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 (incluye presentación y retroalimentación).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desarrollo infantil, enfoques biopsicosociales y atención integral.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escrito con preguntas abiertas y de opción múltiple para identificar nivel inicial de comprensión.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diagnóstica diseñada por el docente con 10-15 preguntas.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el análisis de información, diseño del proyecto, elaboración de estrategias didácticas y capacidad para identificar signos de alerta.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continua de productos parciales (resúmenes, esquemas, planes), participación en actividades grupales y retroalimentación escrita oral.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de evaluación para cada producto y observación directa del docente.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Calidad integral del proyecto integrador final, capacidad para identificar signos de alerta y proponer intervenciones, y habilidades para presentar y defender el proyecto.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Evaluación del proyecto escrito y defensa oral mediante rúbrica que contemple contenido, innovación, fundamentación teórica, adecuación cultural, estrategias didácticas, y dominio en la presentación.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detallada para proyecto integrador y presentación oral.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16: Evaluación Final y Retroalimentación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64"/>
        </w:numPr>
      </w:pPr>
      <w:r>
        <w:rPr/>
        <w:t xml:space="preserve">Al finalizar la unidad, el estudiante será capaz de evaluar integralmente el desarrollo infantil en contextos diversos utilizando criterios biopsicosociales aplicados durante el curso.</w:t>
      </w:r>
    </w:p>
    <w:p>
      <w:pPr>
        <w:numPr>
          <w:ilvl w:val="0"/>
          <w:numId w:val="164"/>
        </w:numPr>
      </w:pPr>
      <w:r>
        <w:rPr/>
        <w:t xml:space="preserve">Al finalizar la unidad, el estudiante será capaz de analizar los resultados de la evaluación final para identificar fortalezas y áreas de mejora en la atención al desarrollo infantil.</w:t>
      </w:r>
    </w:p>
    <w:p>
      <w:pPr>
        <w:numPr>
          <w:ilvl w:val="0"/>
          <w:numId w:val="164"/>
        </w:numPr>
      </w:pPr>
      <w:r>
        <w:rPr/>
        <w:t xml:space="preserve">Al finalizar la unidad, el estudiante será capaz de diseñar planes de mejora basados en la retroalimentación recibida, orientados a optimizar intervenciones educativas adaptadas a la diversidad cultural y social.</w:t>
      </w:r>
    </w:p>
    <w:p>
      <w:pPr>
        <w:numPr>
          <w:ilvl w:val="0"/>
          <w:numId w:val="164"/>
        </w:numPr>
      </w:pPr>
      <w:r>
        <w:rPr/>
        <w:t xml:space="preserve">Al finalizar la unidad, el estudiante será capaz de comunicar de manera clara y constructiva la retroalimentación sobre el desempeño en el curso, promoviendo la reflexión crítica y el aprendizaje continuo.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Fundamentos de la Evaluación Integral en el Desarrollo Infantil</w:t>
      </w:r>
    </w:p>
    <w:p>
      <w:pPr>
        <w:numPr>
          <w:ilvl w:val="0"/>
          <w:numId w:val="165"/>
        </w:numPr>
      </w:pPr>
      <w:r>
        <w:rPr/>
        <w:t xml:space="preserve">Concepto y objetivos de la evaluación integral en desarrollo infantil: definición y propósito en contextos diversos.</w:t>
      </w:r>
    </w:p>
    <w:p>
      <w:pPr>
        <w:numPr>
          <w:ilvl w:val="0"/>
          <w:numId w:val="165"/>
        </w:numPr>
      </w:pPr>
      <w:r>
        <w:rPr/>
        <w:t xml:space="preserve">Criterios biopsicosociales para la evaluación: aspectos biológicos, psicológicos y sociales aplicados al desarrollo infantil.</w:t>
      </w:r>
    </w:p>
    <w:p>
      <w:pPr>
        <w:numPr>
          <w:ilvl w:val="0"/>
          <w:numId w:val="165"/>
        </w:numPr>
      </w:pPr>
      <w:r>
        <w:rPr/>
        <w:t xml:space="preserve">Herramientas y técnicas utilizadas durante el curso para la evaluación integral: revisión y aplicación práctica.</w:t>
      </w:r>
    </w:p>
    <w:p>
      <w:pPr/>
      <w:r>
        <w:rPr>
          <w:b w:val="1"/>
          <w:bCs w:val="1"/>
        </w:rPr>
        <w:t xml:space="preserve">2. Análisis de Resultados en la Evaluación Final</w:t>
      </w:r>
    </w:p>
    <w:p>
      <w:pPr>
        <w:numPr>
          <w:ilvl w:val="0"/>
          <w:numId w:val="166"/>
        </w:numPr>
      </w:pPr>
      <w:r>
        <w:rPr/>
        <w:t xml:space="preserve">Interpretación de datos y resultados obtenidos: identificación de patrones, fortalezas y áreas de oportunidad.</w:t>
      </w:r>
    </w:p>
    <w:p>
      <w:pPr>
        <w:numPr>
          <w:ilvl w:val="0"/>
          <w:numId w:val="166"/>
        </w:numPr>
      </w:pPr>
      <w:r>
        <w:rPr/>
        <w:t xml:space="preserve">Contextualización de resultados en diversidad cultural y social: cómo los factores contextuales influyen en la evaluación.</w:t>
      </w:r>
    </w:p>
    <w:p>
      <w:pPr>
        <w:numPr>
          <w:ilvl w:val="0"/>
          <w:numId w:val="166"/>
        </w:numPr>
      </w:pPr>
      <w:r>
        <w:rPr/>
        <w:t xml:space="preserve">Uso de matrices y gráficos para sistematizar y visualizar resultados.</w:t>
      </w:r>
    </w:p>
    <w:p>
      <w:pPr/>
      <w:r>
        <w:rPr>
          <w:b w:val="1"/>
          <w:bCs w:val="1"/>
        </w:rPr>
        <w:t xml:space="preserve">3. Diseño de Planes de Mejora en Atención al Desarrollo Infantil</w:t>
      </w:r>
    </w:p>
    <w:p>
      <w:pPr>
        <w:numPr>
          <w:ilvl w:val="0"/>
          <w:numId w:val="167"/>
        </w:numPr>
      </w:pPr>
      <w:r>
        <w:rPr/>
        <w:t xml:space="preserve">Principios para la elaboración de planes de mejora basados en evaluación y retroalimentación.</w:t>
      </w:r>
    </w:p>
    <w:p>
      <w:pPr>
        <w:numPr>
          <w:ilvl w:val="0"/>
          <w:numId w:val="167"/>
        </w:numPr>
      </w:pPr>
      <w:r>
        <w:rPr/>
        <w:t xml:space="preserve">Adaptación de intervenciones educativas a la diversidad cultural y social: estrategias y consideraciones clave.</w:t>
      </w:r>
    </w:p>
    <w:p>
      <w:pPr>
        <w:numPr>
          <w:ilvl w:val="0"/>
          <w:numId w:val="167"/>
        </w:numPr>
      </w:pPr>
      <w:r>
        <w:rPr/>
        <w:t xml:space="preserve">Metodología para priorizar acciones y recursos en planes de mejora.</w:t>
      </w:r>
    </w:p>
    <w:p>
      <w:pPr/>
      <w:r>
        <w:rPr>
          <w:b w:val="1"/>
          <w:bCs w:val="1"/>
        </w:rPr>
        <w:t xml:space="preserve">4. Comunicación y Retroalimentación Constructiva</w:t>
      </w:r>
    </w:p>
    <w:p>
      <w:pPr>
        <w:numPr>
          <w:ilvl w:val="0"/>
          <w:numId w:val="168"/>
        </w:numPr>
      </w:pPr>
      <w:r>
        <w:rPr/>
        <w:t xml:space="preserve">Importancia de la retroalimentación para el aprendizaje continuo y la mejora profesional.</w:t>
      </w:r>
    </w:p>
    <w:p>
      <w:pPr>
        <w:numPr>
          <w:ilvl w:val="0"/>
          <w:numId w:val="168"/>
        </w:numPr>
      </w:pPr>
      <w:r>
        <w:rPr/>
        <w:t xml:space="preserve">Técnicas para comunicar resultados y retroalimentación de manera clara, respetuosa y constructiva.</w:t>
      </w:r>
    </w:p>
    <w:p>
      <w:pPr>
        <w:numPr>
          <w:ilvl w:val="0"/>
          <w:numId w:val="168"/>
        </w:numPr>
      </w:pPr>
      <w:r>
        <w:rPr/>
        <w:t xml:space="preserve">Fomento de la reflexión crítica a partir de la retroalimentación recibida y dada.</w:t>
      </w:r>
    </w:p>
    <w:p>
      <w:pPr>
        <w:numPr>
          <w:ilvl w:val="0"/>
          <w:numId w:val="168"/>
        </w:numPr>
      </w:pPr>
      <w:r>
        <w:rPr/>
        <w:t xml:space="preserve">Prácticas para promover un ambiente de diálogo y aprendizaje colaborativo.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1. Evaluación Integral de un Caso Simulado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integralmente el desarrollo infantil en contextos diversos utilizando criterios biopsicosociales.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69"/>
        </w:numPr>
      </w:pPr>
      <w:r>
        <w:rPr/>
        <w:t xml:space="preserve">Se entrega a cada estudiante o grupo un caso simulado detallado de un niño/a con características biopsicosociales diversas.</w:t>
      </w:r>
    </w:p>
    <w:p>
      <w:pPr>
        <w:numPr>
          <w:ilvl w:val="0"/>
          <w:numId w:val="169"/>
        </w:numPr>
      </w:pPr>
      <w:r>
        <w:rPr/>
        <w:t xml:space="preserve">El estudiante debe aplicar criterios aprendidos para realizar una evaluación integral, considerando aspectos físicos, emocionales, cognitivos y sociales.</w:t>
      </w:r>
    </w:p>
    <w:p>
      <w:pPr>
        <w:numPr>
          <w:ilvl w:val="0"/>
          <w:numId w:val="169"/>
        </w:numPr>
      </w:pPr>
      <w:r>
        <w:rPr/>
        <w:t xml:space="preserve">Elaborar un informe breve con los hallazgos y justificaciones.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de evaluación integral del caso.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2. Análisis y Presentación de Resultados Colectivos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resultados de evaluación para identificar fortalezas y áreas de mejora.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70"/>
        </w:numPr>
      </w:pPr>
      <w:r>
        <w:rPr/>
        <w:t xml:space="preserve">Se comparten los informes individuales o grupales con la clase.</w:t>
      </w:r>
    </w:p>
    <w:p>
      <w:pPr>
        <w:numPr>
          <w:ilvl w:val="0"/>
          <w:numId w:val="170"/>
        </w:numPr>
      </w:pPr>
      <w:r>
        <w:rPr/>
        <w:t xml:space="preserve">En grupos pequeños, se discuten los resultados y se identifican patrones comunes, fortalezas y áreas de mejora.</w:t>
      </w:r>
    </w:p>
    <w:p>
      <w:pPr>
        <w:numPr>
          <w:ilvl w:val="0"/>
          <w:numId w:val="170"/>
        </w:numPr>
      </w:pPr>
      <w:r>
        <w:rPr/>
        <w:t xml:space="preserve">Preparar una presentación grupal con gráficos o matrices que visualicen el análisis.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4-5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grupal con análisis de resultados y conclusiones.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3. Diseño de un Plan de Mejora para un Contexto Real o Simulado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planes de mejora basados en retroalimentación para optimizar intervenciones adaptadas a la diversidad.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71"/>
        </w:numPr>
      </w:pPr>
      <w:r>
        <w:rPr/>
        <w:t xml:space="preserve">Partiendo del análisis previo, cada grupo elabora un plan de mejora que incluya objetivos, estrategias, recursos y cronograma.</w:t>
      </w:r>
    </w:p>
    <w:p>
      <w:pPr>
        <w:numPr>
          <w:ilvl w:val="0"/>
          <w:numId w:val="171"/>
        </w:numPr>
      </w:pPr>
      <w:r>
        <w:rPr/>
        <w:t xml:space="preserve">Se debe justificar cómo el plan considera la diversidad cultural y social del contexto.</w:t>
      </w:r>
    </w:p>
    <w:p>
      <w:pPr>
        <w:numPr>
          <w:ilvl w:val="0"/>
          <w:numId w:val="171"/>
        </w:numPr>
      </w:pPr>
      <w:r>
        <w:rPr/>
        <w:t xml:space="preserve">Presentar el plan para discusión y retroalimentación entre grupos.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4-5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de plan de mejora con presentación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</w:t>
      </w:r>
    </w:p>
    <w:p>
      <w:pPr/>
      <w:r>
        <w:rPr>
          <w:b w:val="1"/>
          <w:bCs w:val="1"/>
        </w:rPr>
        <w:t xml:space="preserve">4. Taller de Comunicación de Retroalimentación Constructiva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Comunicar retroalimentación de manera clara y constructiva, promoviendo reflexión y aprendizaje continuo.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72"/>
        </w:numPr>
      </w:pPr>
      <w:r>
        <w:rPr/>
        <w:t xml:space="preserve">Se realizan simulaciones donde un estudiante da retroalimentación a otro sobre su desempeño en actividades previas.</w:t>
      </w:r>
    </w:p>
    <w:p>
      <w:pPr>
        <w:numPr>
          <w:ilvl w:val="0"/>
          <w:numId w:val="172"/>
        </w:numPr>
      </w:pPr>
      <w:r>
        <w:rPr/>
        <w:t xml:space="preserve">Se aplican técnicas de comunicación asertiva, lenguaje positivo y escucha activa.</w:t>
      </w:r>
    </w:p>
    <w:p>
      <w:pPr>
        <w:numPr>
          <w:ilvl w:val="0"/>
          <w:numId w:val="172"/>
        </w:numPr>
      </w:pPr>
      <w:r>
        <w:rPr/>
        <w:t xml:space="preserve">Se reflexiona en plenaria sobre las fortalezas y aspectos a mejorar en la comunicación de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o tríos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Registro reflexivo individual sobre la experiencia y aprendizajes.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1.5 horas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evaluación integral y criterios biopsicosociales en desarrollo infantil.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con preguntas abiertas y de opción múltiple al inicio de la unidad.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diagnóstico en línea o en papel (10-15 preguntas).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aplicación de criterios de evaluación, análisis de resultados, diseño de planes de mejora y comunicación de retroalimentación.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actividades, revisión de informes parciales, retroalimentación entre pares y autoevaluación.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análisis de informes, participación y comunicación; listas de cotejo para actividades grupales.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evaluar integralmente, analizar resultados, diseñar planes de mejora y comunicar retroalimentación constructiva.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Entrega de un proyecto final integrado que incluya:</w:t>
      </w:r>
    </w:p>
    <w:p>
      <w:pPr>
        <w:numPr>
          <w:ilvl w:val="0"/>
          <w:numId w:val="173"/>
        </w:numPr>
      </w:pPr>
      <w:r>
        <w:rPr/>
        <w:t xml:space="preserve">Informe de evaluación integral de un caso.</w:t>
      </w:r>
    </w:p>
    <w:p>
      <w:pPr>
        <w:numPr>
          <w:ilvl w:val="0"/>
          <w:numId w:val="173"/>
        </w:numPr>
      </w:pPr>
      <w:r>
        <w:rPr/>
        <w:t xml:space="preserve">Análisis de resultados con identificación de fortalezas y áreas de mejora.</w:t>
      </w:r>
    </w:p>
    <w:p>
      <w:pPr>
        <w:numPr>
          <w:ilvl w:val="0"/>
          <w:numId w:val="173"/>
        </w:numPr>
      </w:pPr>
      <w:r>
        <w:rPr/>
        <w:t xml:space="preserve">Plan de mejora detallado adaptado al contexto.</w:t>
      </w:r>
    </w:p>
    <w:p>
      <w:pPr>
        <w:numPr>
          <w:ilvl w:val="0"/>
          <w:numId w:val="173"/>
        </w:numPr>
      </w:pPr>
      <w:r>
        <w:rPr/>
        <w:t xml:space="preserve">Presentación oral sobre el proceso y retroalimentación recibida.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integral que valore contenido, análisis crítico, creatividad, pertinencia cultural y habilidades comunicativas.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E168E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FBDBF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96C47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C5622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D59EA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7E0A5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A4503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76FC9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CA73B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0597B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CEB1E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7B66F3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52782F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D8414A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27EDA1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902240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362368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0188AE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4A994A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BC87D1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24DA9E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41EFCC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03B3B8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2E92CA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A5C167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690C06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4BC9CA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17AF47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BD4A29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A360F8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1315B4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8EC6D8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E6E813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A7D261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C4275F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38EFD5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FFFEDC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A764CC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AEB03A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373952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D1BE71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06A5D2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6C8A63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980F2C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B41113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FEA963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038DB4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8">
    <w:nsid w:val="D550B2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9">
    <w:nsid w:val="BCB2DD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0">
    <w:nsid w:val="FC98D7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1">
    <w:nsid w:val="78F3C7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2">
    <w:nsid w:val="A25E84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3">
    <w:nsid w:val="D2AA95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4">
    <w:nsid w:val="8A7956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5">
    <w:nsid w:val="24F012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6">
    <w:nsid w:val="45E850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7">
    <w:nsid w:val="DAF9AD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8">
    <w:nsid w:val="03CFB3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9">
    <w:nsid w:val="F07F76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0">
    <w:nsid w:val="848E06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1">
    <w:nsid w:val="AF2515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2">
    <w:nsid w:val="EB6A0C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3">
    <w:nsid w:val="FA24B7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4">
    <w:nsid w:val="80D374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5">
    <w:nsid w:val="E01842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6">
    <w:nsid w:val="518F05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7">
    <w:nsid w:val="E92FED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8">
    <w:nsid w:val="36E290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9">
    <w:nsid w:val="F71CD8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0">
    <w:nsid w:val="614CCB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1">
    <w:nsid w:val="FF0831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2">
    <w:nsid w:val="6A3DB1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3">
    <w:nsid w:val="7EB645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4">
    <w:nsid w:val="128E4D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5">
    <w:nsid w:val="F56C22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6">
    <w:nsid w:val="B0F2B3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7">
    <w:nsid w:val="F45853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8">
    <w:nsid w:val="D23159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9">
    <w:nsid w:val="2D69EE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0">
    <w:nsid w:val="4F9423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1">
    <w:nsid w:val="5A2A61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2">
    <w:nsid w:val="CFD674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3">
    <w:nsid w:val="2E8EA6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4">
    <w:nsid w:val="E07793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5">
    <w:nsid w:val="4D1EF3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6">
    <w:nsid w:val="9E6E17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7">
    <w:nsid w:val="BE696C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8">
    <w:nsid w:val="875216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9">
    <w:nsid w:val="7AB652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0">
    <w:nsid w:val="C7109C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1">
    <w:nsid w:val="B65A02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2">
    <w:nsid w:val="B4C6CC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3">
    <w:nsid w:val="5C91F7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4">
    <w:nsid w:val="7BD43B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5">
    <w:nsid w:val="7663B4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6">
    <w:nsid w:val="8A3DDD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7">
    <w:nsid w:val="88D1FD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8">
    <w:nsid w:val="F2D343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9">
    <w:nsid w:val="8BFF85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0">
    <w:nsid w:val="EDEB1A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1">
    <w:nsid w:val="3ECDB3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2">
    <w:nsid w:val="4C8DA4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3">
    <w:nsid w:val="D8B4FE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4">
    <w:nsid w:val="0B3394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5">
    <w:nsid w:val="0E976A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6">
    <w:nsid w:val="6A4465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7">
    <w:nsid w:val="B125BD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8">
    <w:nsid w:val="05B4F7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9">
    <w:nsid w:val="276587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0">
    <w:nsid w:val="91A07C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1">
    <w:nsid w:val="21D36A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2">
    <w:nsid w:val="7A4853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3">
    <w:nsid w:val="3E2E03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4">
    <w:nsid w:val="8FBC61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5">
    <w:nsid w:val="A92556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6">
    <w:nsid w:val="135754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7">
    <w:nsid w:val="516220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8">
    <w:nsid w:val="87A053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9">
    <w:nsid w:val="CC657A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0">
    <w:nsid w:val="DDB1B3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1">
    <w:nsid w:val="7F8982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2">
    <w:nsid w:val="23537C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3">
    <w:nsid w:val="82BA6B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4">
    <w:nsid w:val="C26FF0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5">
    <w:nsid w:val="92A6A4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6">
    <w:nsid w:val="29C3A3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7">
    <w:nsid w:val="82D73A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8">
    <w:nsid w:val="305AFC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9">
    <w:nsid w:val="644601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0">
    <w:nsid w:val="2D8B77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1">
    <w:nsid w:val="34E3A4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2">
    <w:nsid w:val="E1AB32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3">
    <w:nsid w:val="0CD7B9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4">
    <w:nsid w:val="E6C061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5">
    <w:nsid w:val="FFF4ED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6">
    <w:nsid w:val="4A5C6A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7">
    <w:nsid w:val="8E7286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8">
    <w:nsid w:val="8AA640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9">
    <w:nsid w:val="62A7EE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0">
    <w:nsid w:val="F8AAC9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1">
    <w:nsid w:val="DE7CC6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2">
    <w:nsid w:val="AB40C3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3">
    <w:nsid w:val="AA4775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4">
    <w:nsid w:val="E6F4C2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5">
    <w:nsid w:val="7C423E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6">
    <w:nsid w:val="9C412F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7">
    <w:nsid w:val="BA88CA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8">
    <w:nsid w:val="54C02D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9">
    <w:nsid w:val="9241AB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0">
    <w:nsid w:val="F51045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1">
    <w:nsid w:val="BDDFC7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2">
    <w:nsid w:val="D8F180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3">
    <w:nsid w:val="8821B0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4">
    <w:nsid w:val="BCB03F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5">
    <w:nsid w:val="EC5F27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6">
    <w:nsid w:val="DF2B8C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7">
    <w:nsid w:val="24348D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8">
    <w:nsid w:val="E842BC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9">
    <w:nsid w:val="91F22D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0">
    <w:nsid w:val="3DCBA7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1">
    <w:nsid w:val="B84152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2">
    <w:nsid w:val="027CF0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3">
    <w:nsid w:val="2CAB51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4">
    <w:nsid w:val="ACA009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5">
    <w:nsid w:val="4AA2E3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6">
    <w:nsid w:val="2FB7F5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7">
    <w:nsid w:val="C609A1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8">
    <w:nsid w:val="A2D2CA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9">
    <w:nsid w:val="A2900F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0">
    <w:nsid w:val="A96F7B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1">
    <w:nsid w:val="2876DF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2">
    <w:nsid w:val="C571DA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3">
    <w:nsid w:val="F606E6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  <w:num w:numId="49">
    <w:abstractNumId w:val="49"/>
  </w:num>
  <w:num w:numId="50">
    <w:abstractNumId w:val="50"/>
  </w:num>
  <w:num w:numId="51">
    <w:abstractNumId w:val="51"/>
  </w:num>
  <w:num w:numId="52">
    <w:abstractNumId w:val="52"/>
  </w:num>
  <w:num w:numId="53">
    <w:abstractNumId w:val="53"/>
  </w:num>
  <w:num w:numId="54">
    <w:abstractNumId w:val="54"/>
  </w:num>
  <w:num w:numId="55">
    <w:abstractNumId w:val="55"/>
  </w:num>
  <w:num w:numId="56">
    <w:abstractNumId w:val="56"/>
  </w:num>
  <w:num w:numId="57">
    <w:abstractNumId w:val="57"/>
  </w:num>
  <w:num w:numId="58">
    <w:abstractNumId w:val="58"/>
  </w:num>
  <w:num w:numId="59">
    <w:abstractNumId w:val="59"/>
  </w:num>
  <w:num w:numId="60">
    <w:abstractNumId w:val="60"/>
  </w:num>
  <w:num w:numId="61">
    <w:abstractNumId w:val="61"/>
  </w:num>
  <w:num w:numId="62">
    <w:abstractNumId w:val="62"/>
  </w:num>
  <w:num w:numId="63">
    <w:abstractNumId w:val="63"/>
  </w:num>
  <w:num w:numId="64">
    <w:abstractNumId w:val="64"/>
  </w:num>
  <w:num w:numId="65">
    <w:abstractNumId w:val="65"/>
  </w:num>
  <w:num w:numId="66">
    <w:abstractNumId w:val="66"/>
  </w:num>
  <w:num w:numId="67">
    <w:abstractNumId w:val="67"/>
  </w:num>
  <w:num w:numId="68">
    <w:abstractNumId w:val="68"/>
  </w:num>
  <w:num w:numId="69">
    <w:abstractNumId w:val="69"/>
  </w:num>
  <w:num w:numId="70">
    <w:abstractNumId w:val="70"/>
  </w:num>
  <w:num w:numId="71">
    <w:abstractNumId w:val="71"/>
  </w:num>
  <w:num w:numId="72">
    <w:abstractNumId w:val="72"/>
  </w:num>
  <w:num w:numId="73">
    <w:abstractNumId w:val="73"/>
  </w:num>
  <w:num w:numId="74">
    <w:abstractNumId w:val="74"/>
  </w:num>
  <w:num w:numId="75">
    <w:abstractNumId w:val="75"/>
  </w:num>
  <w:num w:numId="76">
    <w:abstractNumId w:val="76"/>
  </w:num>
  <w:num w:numId="77">
    <w:abstractNumId w:val="77"/>
  </w:num>
  <w:num w:numId="78">
    <w:abstractNumId w:val="78"/>
  </w:num>
  <w:num w:numId="79">
    <w:abstractNumId w:val="79"/>
  </w:num>
  <w:num w:numId="80">
    <w:abstractNumId w:val="80"/>
  </w:num>
  <w:num w:numId="81">
    <w:abstractNumId w:val="81"/>
  </w:num>
  <w:num w:numId="82">
    <w:abstractNumId w:val="82"/>
  </w:num>
  <w:num w:numId="83">
    <w:abstractNumId w:val="83"/>
  </w:num>
  <w:num w:numId="84">
    <w:abstractNumId w:val="84"/>
  </w:num>
  <w:num w:numId="85">
    <w:abstractNumId w:val="85"/>
  </w:num>
  <w:num w:numId="86">
    <w:abstractNumId w:val="86"/>
  </w:num>
  <w:num w:numId="87">
    <w:abstractNumId w:val="87"/>
  </w:num>
  <w:num w:numId="88">
    <w:abstractNumId w:val="88"/>
  </w:num>
  <w:num w:numId="89">
    <w:abstractNumId w:val="89"/>
  </w:num>
  <w:num w:numId="90">
    <w:abstractNumId w:val="90"/>
  </w:num>
  <w:num w:numId="91">
    <w:abstractNumId w:val="91"/>
  </w:num>
  <w:num w:numId="92">
    <w:abstractNumId w:val="92"/>
  </w:num>
  <w:num w:numId="93">
    <w:abstractNumId w:val="93"/>
  </w:num>
  <w:num w:numId="94">
    <w:abstractNumId w:val="94"/>
  </w:num>
  <w:num w:numId="95">
    <w:abstractNumId w:val="95"/>
  </w:num>
  <w:num w:numId="96">
    <w:abstractNumId w:val="96"/>
  </w:num>
  <w:num w:numId="97">
    <w:abstractNumId w:val="97"/>
  </w:num>
  <w:num w:numId="98">
    <w:abstractNumId w:val="98"/>
  </w:num>
  <w:num w:numId="99">
    <w:abstractNumId w:val="99"/>
  </w:num>
  <w:num w:numId="100">
    <w:abstractNumId w:val="100"/>
  </w:num>
  <w:num w:numId="101">
    <w:abstractNumId w:val="101"/>
  </w:num>
  <w:num w:numId="102">
    <w:abstractNumId w:val="102"/>
  </w:num>
  <w:num w:numId="103">
    <w:abstractNumId w:val="103"/>
  </w:num>
  <w:num w:numId="104">
    <w:abstractNumId w:val="104"/>
  </w:num>
  <w:num w:numId="105">
    <w:abstractNumId w:val="105"/>
  </w:num>
  <w:num w:numId="106">
    <w:abstractNumId w:val="106"/>
  </w:num>
  <w:num w:numId="107">
    <w:abstractNumId w:val="107"/>
  </w:num>
  <w:num w:numId="108">
    <w:abstractNumId w:val="108"/>
  </w:num>
  <w:num w:numId="109">
    <w:abstractNumId w:val="109"/>
  </w:num>
  <w:num w:numId="110">
    <w:abstractNumId w:val="110"/>
  </w:num>
  <w:num w:numId="111">
    <w:abstractNumId w:val="111"/>
  </w:num>
  <w:num w:numId="112">
    <w:abstractNumId w:val="112"/>
  </w:num>
  <w:num w:numId="113">
    <w:abstractNumId w:val="113"/>
  </w:num>
  <w:num w:numId="114">
    <w:abstractNumId w:val="114"/>
  </w:num>
  <w:num w:numId="115">
    <w:abstractNumId w:val="115"/>
  </w:num>
  <w:num w:numId="116">
    <w:abstractNumId w:val="116"/>
  </w:num>
  <w:num w:numId="117">
    <w:abstractNumId w:val="117"/>
  </w:num>
  <w:num w:numId="118">
    <w:abstractNumId w:val="118"/>
  </w:num>
  <w:num w:numId="119">
    <w:abstractNumId w:val="119"/>
  </w:num>
  <w:num w:numId="120">
    <w:abstractNumId w:val="120"/>
  </w:num>
  <w:num w:numId="121">
    <w:abstractNumId w:val="121"/>
  </w:num>
  <w:num w:numId="122">
    <w:abstractNumId w:val="122"/>
  </w:num>
  <w:num w:numId="123">
    <w:abstractNumId w:val="123"/>
  </w:num>
  <w:num w:numId="124">
    <w:abstractNumId w:val="124"/>
  </w:num>
  <w:num w:numId="125">
    <w:abstractNumId w:val="125"/>
  </w:num>
  <w:num w:numId="126">
    <w:abstractNumId w:val="126"/>
  </w:num>
  <w:num w:numId="127">
    <w:abstractNumId w:val="127"/>
  </w:num>
  <w:num w:numId="128">
    <w:abstractNumId w:val="128"/>
  </w:num>
  <w:num w:numId="129">
    <w:abstractNumId w:val="129"/>
  </w:num>
  <w:num w:numId="130">
    <w:abstractNumId w:val="130"/>
  </w:num>
  <w:num w:numId="131">
    <w:abstractNumId w:val="131"/>
  </w:num>
  <w:num w:numId="132">
    <w:abstractNumId w:val="132"/>
  </w:num>
  <w:num w:numId="133">
    <w:abstractNumId w:val="133"/>
  </w:num>
  <w:num w:numId="134">
    <w:abstractNumId w:val="134"/>
  </w:num>
  <w:num w:numId="135">
    <w:abstractNumId w:val="135"/>
  </w:num>
  <w:num w:numId="136">
    <w:abstractNumId w:val="136"/>
  </w:num>
  <w:num w:numId="137">
    <w:abstractNumId w:val="137"/>
  </w:num>
  <w:num w:numId="138">
    <w:abstractNumId w:val="138"/>
  </w:num>
  <w:num w:numId="139">
    <w:abstractNumId w:val="139"/>
  </w:num>
  <w:num w:numId="140">
    <w:abstractNumId w:val="140"/>
  </w:num>
  <w:num w:numId="141">
    <w:abstractNumId w:val="141"/>
  </w:num>
  <w:num w:numId="142">
    <w:abstractNumId w:val="142"/>
  </w:num>
  <w:num w:numId="143">
    <w:abstractNumId w:val="143"/>
  </w:num>
  <w:num w:numId="144">
    <w:abstractNumId w:val="144"/>
  </w:num>
  <w:num w:numId="145">
    <w:abstractNumId w:val="145"/>
  </w:num>
  <w:num w:numId="146">
    <w:abstractNumId w:val="146"/>
  </w:num>
  <w:num w:numId="147">
    <w:abstractNumId w:val="147"/>
  </w:num>
  <w:num w:numId="148">
    <w:abstractNumId w:val="148"/>
  </w:num>
  <w:num w:numId="149">
    <w:abstractNumId w:val="149"/>
  </w:num>
  <w:num w:numId="150">
    <w:abstractNumId w:val="150"/>
  </w:num>
  <w:num w:numId="151">
    <w:abstractNumId w:val="151"/>
  </w:num>
  <w:num w:numId="152">
    <w:abstractNumId w:val="152"/>
  </w:num>
  <w:num w:numId="153">
    <w:abstractNumId w:val="153"/>
  </w:num>
  <w:num w:numId="154">
    <w:abstractNumId w:val="154"/>
  </w:num>
  <w:num w:numId="155">
    <w:abstractNumId w:val="155"/>
  </w:num>
  <w:num w:numId="156">
    <w:abstractNumId w:val="156"/>
  </w:num>
  <w:num w:numId="157">
    <w:abstractNumId w:val="157"/>
  </w:num>
  <w:num w:numId="158">
    <w:abstractNumId w:val="158"/>
  </w:num>
  <w:num w:numId="159">
    <w:abstractNumId w:val="159"/>
  </w:num>
  <w:num w:numId="160">
    <w:abstractNumId w:val="160"/>
  </w:num>
  <w:num w:numId="161">
    <w:abstractNumId w:val="161"/>
  </w:num>
  <w:num w:numId="162">
    <w:abstractNumId w:val="162"/>
  </w:num>
  <w:num w:numId="163">
    <w:abstractNumId w:val="163"/>
  </w:num>
  <w:num w:numId="164">
    <w:abstractNumId w:val="164"/>
  </w:num>
  <w:num w:numId="165">
    <w:abstractNumId w:val="165"/>
  </w:num>
  <w:num w:numId="166">
    <w:abstractNumId w:val="166"/>
  </w:num>
  <w:num w:numId="167">
    <w:abstractNumId w:val="167"/>
  </w:num>
  <w:num w:numId="168">
    <w:abstractNumId w:val="168"/>
  </w:num>
  <w:num w:numId="169">
    <w:abstractNumId w:val="169"/>
  </w:num>
  <w:num w:numId="170">
    <w:abstractNumId w:val="170"/>
  </w:num>
  <w:num w:numId="171">
    <w:abstractNumId w:val="171"/>
  </w:num>
  <w:num w:numId="172">
    <w:abstractNumId w:val="172"/>
  </w:num>
  <w:num w:numId="173">
    <w:abstractNumId w:val="17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2026-09-25T22:13:18-05:00</dcterms:created>
  <dcterms:modified xsi:type="dcterms:W3CDTF">2026-09-25T22:13:18-05:00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