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para Análisis de Datos y Creación de Dashboards en Gestión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avanzado de Microsoft Excel, enfocándose en el análisis de datos y la creación de dashboards interactivos aplicados a la gestión de proyectos y la orientación a resultados. A lo largo de cuatro semanas, los participantes desarrollarán habilidades prácticas para transformar datos en información valiosa que apoye la toma de decisiones efectivas.</w:t>
      </w:r>
    </w:p>
    <w:p>
      <w:pPr/>
      <w:r>
        <w:rPr/>
        <w:t xml:space="preserve">Dirigido a profesionales y técnicos que buscan optimizar su desempeño en la gestión de proyectos mediante herramientas digitales, el curso combina teoría y práctica con un enfoque metodológico activo y orientado a la resolución de problemas reales. Se enfatiza el aprendizaje mediante ejercicios aplicados, fomentando la construcción de tablas dinámicas con filtros específicos que respondan a preguntas clave del negocio.</w:t>
      </w:r>
    </w:p>
    <w:p>
      <w:pPr/>
      <w:r>
        <w:rPr/>
        <w:t xml:space="preserve">Al finalizar, los estudiantes serán capaces de manipular grandes conjuntos de datos, crear análisis dinámicos y presentar resultados a través de dashboards claros y funcionales que faciliten la comunicación y el seguimiento de indicadores de 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organizar datos relevantes para la gestión de proyectos utilizando funciones avanzadas de Excel.</w:t>
      </w:r>
    </w:p>
    <w:p>
      <w:pPr>
        <w:numPr>
          <w:ilvl w:val="0"/>
          <w:numId w:val="1"/>
        </w:numPr>
      </w:pPr>
      <w:r>
        <w:rPr/>
        <w:t xml:space="preserve">Construir tablas dinámicas con filtros personalizados que respondan a preguntas de negocio específicas.</w:t>
      </w:r>
    </w:p>
    <w:p>
      <w:pPr>
        <w:numPr>
          <w:ilvl w:val="0"/>
          <w:numId w:val="1"/>
        </w:numPr>
      </w:pPr>
      <w:r>
        <w:rPr/>
        <w:t xml:space="preserve">Diseñar y presentar dashboards interactivos que faciliten la interpretación y seguimiento de indicadores clave.</w:t>
      </w:r>
    </w:p>
    <w:p>
      <w:pPr>
        <w:numPr>
          <w:ilvl w:val="0"/>
          <w:numId w:val="1"/>
        </w:numPr>
      </w:pPr>
      <w:r>
        <w:rPr/>
        <w:t xml:space="preserve">Aplicar técnicas de análisis de datos para extraer conclusiones útiles en la orientación a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organizar datos complejos utilizando herramientas avanzadas de Excel para apoyar la gestión de proyectos.</w:t>
      </w:r>
    </w:p>
    <w:p>
      <w:pPr>
        <w:numPr>
          <w:ilvl w:val="0"/>
          <w:numId w:val="2"/>
        </w:numPr>
      </w:pPr>
      <w:r>
        <w:rPr/>
        <w:t xml:space="preserve">Construir y personalizar tablas dinámicas con filtros adecuados para responder preguntas específicas del negocio.</w:t>
      </w:r>
    </w:p>
    <w:p>
      <w:pPr>
        <w:numPr>
          <w:ilvl w:val="0"/>
          <w:numId w:val="2"/>
        </w:numPr>
      </w:pPr>
      <w:r>
        <w:rPr/>
        <w:t xml:space="preserve">Diseñar dashboards interactivos que visualicen indicadores clave de desempeño de manera clara y efectiva.</w:t>
      </w:r>
    </w:p>
    <w:p>
      <w:pPr>
        <w:numPr>
          <w:ilvl w:val="0"/>
          <w:numId w:val="2"/>
        </w:numPr>
      </w:pPr>
      <w:r>
        <w:rPr/>
        <w:t xml:space="preserve">Aplicar técnicas de análisis de datos para identificar tendencias y facilitar la toma de decisiones basadas en resultados.</w:t>
      </w:r>
    </w:p>
    <w:p>
      <w:pPr>
        <w:numPr>
          <w:ilvl w:val="0"/>
          <w:numId w:val="2"/>
        </w:numPr>
      </w:pPr>
      <w:r>
        <w:rPr/>
        <w:t xml:space="preserve">Manejar funciones y fórmulas avanzadas de Excel para automatizar procesos y optimizar el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Microsoft Excel (uso de celdas, fórmulas simples y formatos).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recomendable).</w:t>
      </w:r>
    </w:p>
    <w:p>
      <w:pPr>
        <w:numPr>
          <w:ilvl w:val="0"/>
          <w:numId w:val="3"/>
        </w:numPr>
      </w:pPr>
      <w:r>
        <w:rPr/>
        <w:t xml:space="preserve">Conocimientos básicos en gestión de proyectos o interés en el área.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Excel para el Análisis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las funciones básicas y avanzadas de Excel para organizar y manipular datos relacionados con la gestión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formatear hojas de cálculo que faciliten la visualización clara y ordenada de datos relevantes para la gestión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fórmulas y funciones condicionales para analizar conjuntos de datos y extraer información significativa en contextos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de filtrado y ordenamiento para segmentar datos y responder a preguntas específicas relacionadas con la gestión de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validar y depurar datos en Excel para garantizar la precisión y confiabilidad en el análisis de información para la gestión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Excel y su interfaz para la gestión de proyectos</w:t>
      </w:r>
    </w:p>
    <w:p>
      <w:pPr>
        <w:numPr>
          <w:ilvl w:val="0"/>
          <w:numId w:val="5"/>
        </w:numPr>
      </w:pPr>
      <w:r>
        <w:rPr/>
        <w:t xml:space="preserve">Descripción general de Excel: usos en gestión de proyectos</w:t>
      </w:r>
    </w:p>
    <w:p>
      <w:pPr>
        <w:numPr>
          <w:ilvl w:val="0"/>
          <w:numId w:val="5"/>
        </w:numPr>
      </w:pPr>
      <w:r>
        <w:rPr/>
        <w:t xml:space="preserve">Elementos de la interfaz: cintas de opciones, hojas, celdas y barras de fórmulas</w:t>
      </w:r>
    </w:p>
    <w:p>
      <w:pPr>
        <w:numPr>
          <w:ilvl w:val="0"/>
          <w:numId w:val="5"/>
        </w:numPr>
      </w:pPr>
      <w:r>
        <w:rPr/>
        <w:t xml:space="preserve">Conceptos básicos: libro, hoja, celda, rango</w:t>
      </w:r>
    </w:p>
    <w:p>
      <w:pPr/>
      <w:r>
        <w:rPr>
          <w:b w:val="1"/>
          <w:bCs w:val="1"/>
        </w:rPr>
        <w:t xml:space="preserve">2. Organización y manipulación básica de datos en Excel</w:t>
      </w:r>
    </w:p>
    <w:p>
      <w:pPr>
        <w:numPr>
          <w:ilvl w:val="0"/>
          <w:numId w:val="6"/>
        </w:numPr>
      </w:pPr>
      <w:r>
        <w:rPr/>
        <w:t xml:space="preserve">Ingreso y edición de datos</w:t>
      </w:r>
    </w:p>
    <w:p>
      <w:pPr>
        <w:numPr>
          <w:ilvl w:val="0"/>
          <w:numId w:val="6"/>
        </w:numPr>
      </w:pPr>
      <w:r>
        <w:rPr/>
        <w:t xml:space="preserve">Uso de tipos de datos: números, texto, fechas y horas</w:t>
      </w:r>
    </w:p>
    <w:p>
      <w:pPr>
        <w:numPr>
          <w:ilvl w:val="0"/>
          <w:numId w:val="6"/>
        </w:numPr>
      </w:pPr>
      <w:r>
        <w:rPr/>
        <w:t xml:space="preserve">Selección, inserción y eliminación de filas y columnas</w:t>
      </w:r>
    </w:p>
    <w:p>
      <w:pPr>
        <w:numPr>
          <w:ilvl w:val="0"/>
          <w:numId w:val="6"/>
        </w:numPr>
      </w:pPr>
      <w:r>
        <w:rPr/>
        <w:t xml:space="preserve">Copiar, cortar y pegar datos</w:t>
      </w:r>
    </w:p>
    <w:p>
      <w:pPr>
        <w:numPr>
          <w:ilvl w:val="0"/>
          <w:numId w:val="6"/>
        </w:numPr>
      </w:pPr>
      <w:r>
        <w:rPr/>
        <w:t xml:space="preserve">Uso de relleno automático para series y patrones comunes</w:t>
      </w:r>
    </w:p>
    <w:p>
      <w:pPr/>
      <w:r>
        <w:rPr>
          <w:b w:val="1"/>
          <w:bCs w:val="1"/>
        </w:rPr>
        <w:t xml:space="preserve">3. Formateo de hojas de cálculo para visualización clara y ordenada</w:t>
      </w:r>
    </w:p>
    <w:p>
      <w:pPr>
        <w:numPr>
          <w:ilvl w:val="0"/>
          <w:numId w:val="7"/>
        </w:numPr>
      </w:pPr>
      <w:r>
        <w:rPr/>
        <w:t xml:space="preserve">Formateo de celdas: tipos de fuente, tamaño, color y alineación</w:t>
      </w:r>
    </w:p>
    <w:p>
      <w:pPr>
        <w:numPr>
          <w:ilvl w:val="0"/>
          <w:numId w:val="7"/>
        </w:numPr>
      </w:pPr>
      <w:r>
        <w:rPr/>
        <w:t xml:space="preserve">Formato numérico: moneda, porcentaje, fecha y hora</w:t>
      </w:r>
    </w:p>
    <w:p>
      <w:pPr>
        <w:numPr>
          <w:ilvl w:val="0"/>
          <w:numId w:val="7"/>
        </w:numPr>
      </w:pPr>
      <w:r>
        <w:rPr/>
        <w:t xml:space="preserve">Uso de bordes y sombreado para destacar áreas</w:t>
      </w:r>
    </w:p>
    <w:p>
      <w:pPr>
        <w:numPr>
          <w:ilvl w:val="0"/>
          <w:numId w:val="7"/>
        </w:numPr>
      </w:pPr>
      <w:r>
        <w:rPr/>
        <w:t xml:space="preserve">Formato condicional para resaltar datos importantes</w:t>
      </w:r>
    </w:p>
    <w:p>
      <w:pPr>
        <w:numPr>
          <w:ilvl w:val="0"/>
          <w:numId w:val="7"/>
        </w:numPr>
      </w:pPr>
      <w:r>
        <w:rPr/>
        <w:t xml:space="preserve">Configuración de ancho de columnas y alto de filas para mejor presentación</w:t>
      </w:r>
    </w:p>
    <w:p>
      <w:pPr/>
      <w:r>
        <w:rPr>
          <w:b w:val="1"/>
          <w:bCs w:val="1"/>
        </w:rPr>
        <w:t xml:space="preserve">4. Aplicación de fórmulas y funciones condicionales para análisis de datos</w:t>
      </w:r>
    </w:p>
    <w:p>
      <w:pPr>
        <w:numPr>
          <w:ilvl w:val="0"/>
          <w:numId w:val="8"/>
        </w:numPr>
      </w:pPr>
      <w:r>
        <w:rPr/>
        <w:t xml:space="preserve">Introducción a fórmulas: sintaxis, uso de referencias relativas y absolutas</w:t>
      </w:r>
    </w:p>
    <w:p>
      <w:pPr>
        <w:numPr>
          <w:ilvl w:val="0"/>
          <w:numId w:val="8"/>
        </w:numPr>
      </w:pPr>
      <w:r>
        <w:rPr/>
        <w:t xml:space="preserve">Funciones básicas: SUMA, PROMEDIO, MAX, MIN, CONTAR</w:t>
      </w:r>
    </w:p>
    <w:p>
      <w:pPr>
        <w:numPr>
          <w:ilvl w:val="0"/>
          <w:numId w:val="8"/>
        </w:numPr>
      </w:pPr>
      <w:r>
        <w:rPr/>
        <w:t xml:space="preserve">Funciones condicionales: SI, Y, O, CONTAR.SI, SUMAR.SI</w:t>
      </w:r>
    </w:p>
    <w:p>
      <w:pPr>
        <w:numPr>
          <w:ilvl w:val="0"/>
          <w:numId w:val="8"/>
        </w:numPr>
      </w:pPr>
      <w:r>
        <w:rPr/>
        <w:t xml:space="preserve">Uso de anidación de funciones para análisis avanzado</w:t>
      </w:r>
    </w:p>
    <w:p>
      <w:pPr>
        <w:numPr>
          <w:ilvl w:val="0"/>
          <w:numId w:val="8"/>
        </w:numPr>
      </w:pPr>
      <w:r>
        <w:rPr/>
        <w:t xml:space="preserve">Ejemplos prácticos aplicados a datos de gestión de proyectos (presupuestos, seguimiento de tareas, etc.)</w:t>
      </w:r>
    </w:p>
    <w:p>
      <w:pPr/>
      <w:r>
        <w:rPr>
          <w:b w:val="1"/>
          <w:bCs w:val="1"/>
        </w:rPr>
        <w:t xml:space="preserve">5. Herramientas de filtrado y ordenamiento para segmentar datos</w:t>
      </w:r>
    </w:p>
    <w:p>
      <w:pPr>
        <w:numPr>
          <w:ilvl w:val="0"/>
          <w:numId w:val="9"/>
        </w:numPr>
      </w:pPr>
      <w:r>
        <w:rPr/>
        <w:t xml:space="preserve">Ordenar datos alfabéticamente y numéricamente</w:t>
      </w:r>
    </w:p>
    <w:p>
      <w:pPr>
        <w:numPr>
          <w:ilvl w:val="0"/>
          <w:numId w:val="9"/>
        </w:numPr>
      </w:pPr>
      <w:r>
        <w:rPr/>
        <w:t xml:space="preserve">Filtros automáticos: configuración y uso para segmentar datos</w:t>
      </w:r>
    </w:p>
    <w:p>
      <w:pPr>
        <w:numPr>
          <w:ilvl w:val="0"/>
          <w:numId w:val="9"/>
        </w:numPr>
      </w:pPr>
      <w:r>
        <w:rPr/>
        <w:t xml:space="preserve">Filtros avanzados y uso de criterios múltiples</w:t>
      </w:r>
    </w:p>
    <w:p>
      <w:pPr>
        <w:numPr>
          <w:ilvl w:val="0"/>
          <w:numId w:val="9"/>
        </w:numPr>
      </w:pPr>
      <w:r>
        <w:rPr/>
        <w:t xml:space="preserve">Creación de filtros personalizados para responder preguntas específicas</w:t>
      </w:r>
    </w:p>
    <w:p>
      <w:pPr/>
      <w:r>
        <w:rPr>
          <w:b w:val="1"/>
          <w:bCs w:val="1"/>
        </w:rPr>
        <w:t xml:space="preserve">6. Validación y depuración de datos para garantizar precisión y confiabilidad</w:t>
      </w:r>
    </w:p>
    <w:p>
      <w:pPr>
        <w:numPr>
          <w:ilvl w:val="0"/>
          <w:numId w:val="10"/>
        </w:numPr>
      </w:pPr>
      <w:r>
        <w:rPr/>
        <w:t xml:space="preserve">Uso de herramientas de validación de datos: listas desplegables, restricciones de entrada</w:t>
      </w:r>
    </w:p>
    <w:p>
      <w:pPr>
        <w:numPr>
          <w:ilvl w:val="0"/>
          <w:numId w:val="10"/>
        </w:numPr>
      </w:pPr>
      <w:r>
        <w:rPr/>
        <w:t xml:space="preserve">Detección y corrección de errores comunes: celdas vacías, datos duplicados, errores de fórmula</w:t>
      </w:r>
    </w:p>
    <w:p>
      <w:pPr>
        <w:numPr>
          <w:ilvl w:val="0"/>
          <w:numId w:val="10"/>
        </w:numPr>
      </w:pPr>
      <w:r>
        <w:rPr/>
        <w:t xml:space="preserve">Uso de la herramienta Auditoría de fórmulas para identificar errores</w:t>
      </w:r>
    </w:p>
    <w:p>
      <w:pPr>
        <w:numPr>
          <w:ilvl w:val="0"/>
          <w:numId w:val="10"/>
        </w:numPr>
      </w:pPr>
      <w:r>
        <w:rPr/>
        <w:t xml:space="preserve">Introducción a la protección de hojas para evitar modificaciones no deseadas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y organización básica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funciones básicas para organizar y manipular datos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conjunto de datos simples sobre un proyecto (tareas, fechas, responsables).</w:t>
      </w:r>
    </w:p>
    <w:p>
      <w:pPr>
        <w:numPr>
          <w:ilvl w:val="0"/>
          <w:numId w:val="11"/>
        </w:numPr>
      </w:pPr>
      <w:r>
        <w:rPr/>
        <w:t xml:space="preserve">El estudiante abre Excel y reproduce la tabla ingresando los datos manualmente.</w:t>
      </w:r>
    </w:p>
    <w:p>
      <w:pPr>
        <w:numPr>
          <w:ilvl w:val="0"/>
          <w:numId w:val="11"/>
        </w:numPr>
      </w:pPr>
      <w:r>
        <w:rPr/>
        <w:t xml:space="preserve">Realiza operaciones básicas: inserta y elimina filas o columnas, copia y pega datos, y usa relleno automático para fechas.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hoja de cálculo organizada con los datos ingresados correctamente y manipulados según indicaciones.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Formateo para una presentación clara y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formatear hojas para facilitar visualización clara y ordenada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estudiante recibe una hoja con datos sin formato.</w:t>
      </w:r>
    </w:p>
    <w:p>
      <w:pPr>
        <w:numPr>
          <w:ilvl w:val="0"/>
          <w:numId w:val="12"/>
        </w:numPr>
      </w:pPr>
      <w:r>
        <w:rPr/>
        <w:t xml:space="preserve">Aplica formatos de texto, números, bordes y colores para diferenciar encabezados y datos importantes.</w:t>
      </w:r>
    </w:p>
    <w:p>
      <w:pPr>
        <w:numPr>
          <w:ilvl w:val="0"/>
          <w:numId w:val="12"/>
        </w:numPr>
      </w:pPr>
      <w:r>
        <w:rPr/>
        <w:t xml:space="preserve">Aplica formato condicional para resaltar fechas próximas a vencimiento.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formateo profesional que facilite la lectura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Análisis de datos con fórmulas y funciones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y funciones condicionales para extraer información significativa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un conjunto de datos con costos, fechas y estados de tareas.</w:t>
      </w:r>
    </w:p>
    <w:p>
      <w:pPr>
        <w:numPr>
          <w:ilvl w:val="0"/>
          <w:numId w:val="13"/>
        </w:numPr>
      </w:pPr>
      <w:r>
        <w:rPr/>
        <w:t xml:space="preserve">El estudiante crea fórmulas para calcular totales, promedios y cuenta tareas completadas usando funciones como SUMA, PROMEDIO, CONTAR.SI y SI.</w:t>
      </w:r>
    </w:p>
    <w:p>
      <w:pPr>
        <w:numPr>
          <w:ilvl w:val="0"/>
          <w:numId w:val="13"/>
        </w:numPr>
      </w:pPr>
      <w:r>
        <w:rPr/>
        <w:t xml:space="preserve">Realiza ejercicios de anidación de funciones para casos específicos (por ejemplo, calcular costos solo si la tarea está completada).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fórmulas y funciones aplicadas correctamente con resultados verificados.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Filtrado, ordenamiento y validación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filtrado, ordenamiento y validar datos para garantizar precisión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estudiante recibe una hoja con datos variados, algunos con errores intencionales (duplicados, datos fuera de rango).</w:t>
      </w:r>
    </w:p>
    <w:p>
      <w:pPr>
        <w:numPr>
          <w:ilvl w:val="0"/>
          <w:numId w:val="14"/>
        </w:numPr>
      </w:pPr>
      <w:r>
        <w:rPr/>
        <w:t xml:space="preserve">Realiza ordenamientos y aplica filtros para segmentar la información según criterios establecidos.</w:t>
      </w:r>
    </w:p>
    <w:p>
      <w:pPr>
        <w:numPr>
          <w:ilvl w:val="0"/>
          <w:numId w:val="14"/>
        </w:numPr>
      </w:pPr>
      <w:r>
        <w:rPr/>
        <w:t xml:space="preserve">Configura validaciones de datos para restringir tipos de entradas en ciertas columnas.</w:t>
      </w:r>
    </w:p>
    <w:p>
      <w:pPr>
        <w:numPr>
          <w:ilvl w:val="0"/>
          <w:numId w:val="14"/>
        </w:numPr>
      </w:pPr>
      <w:r>
        <w:rPr/>
        <w:t xml:space="preserve">Identifica y corrige errores de datos y utiliza la auditoría de fórmulas para revisar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filtrada, ordenada y validada con errores corregidos y controles activos.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Excel básico y manejo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práctico donde el estudiante identifica partes de la interfaz y realiza tareas básicas de ingreso y edición.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ejercicios prácticos (por ejemplo, ingresar datos, identificar botones).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funciones, formateo, fórmulas, filtros y validación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ejercicios prácticos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corrección de ejercicios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organizar, analizar, formatear, filtrar y validar datos en Excel aplicados a gestión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crear una hoja de cálculo desde cero con un conjunto de datos de proyecto, aplicando todos los conocimientos adquiridos (organización, formato, fórmulas, filtros y validación).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precisión, presentación, uso correcto de fórmulas, aplicación de filtros y validación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Personalización de Tablas Dinámicas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tablas dinámicas a partir de conjuntos de datos relevantes para la gestión de proyectos, aplicando criterios específicos de selección y organización.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filtros y segmentaciones en tablas dinámicas para responder preguntas específicas del negocio, garantizando la precisión y relevancia de la información mostrada.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personalizar el diseño y formato de tablas dinámicas para mejorar la presentación y facilitar la interpretación de los datos en contextos de gestión de proyectos.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resultados obtenidos de tablas dinámicas para extraer conclusiones útiles que apoyen la toma de decisiones en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Dashboards Interactivos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tablas dinámicas y gráficos en un dashboard interactivo utilizando Excel, aplicando filtros y segmentaciones para facilitar la exploración de datos.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elementos visuales coherentes y atractivos en un dashboard, empleando formatos condicionales y gráficos adecuados para resaltar indicadores clave de proyectos.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configurar controles interactivos como listas desplegables y botones para permitir la personalización y actualización dinámica de la información presentada en el dashboard.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efectividad de un dashboard interactivo mediante criterios de claridad, usabilidad y relevancia para la toma de decisiones en gestión de proyectos.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Análisis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conjuntos de datos complejos utilizando tablas dinámicas con filtros personalizados para responder preguntas específicas de gestión de proyectos.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dashboards interactivos que integren indicadores clave y faciliten la interpretación visual de resultados para apoyar la toma de decisiones.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funciones avanzadas de Excel para consolidar y organizar datos relevantes en ejercicios integradores que simulen escenarios reales de gestión de proyectos.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presentar conclusiones basadas en el análisis de datos mediante reportes visuales claros, utilizando herramientas de Excel orientadas a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5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89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C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4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28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B3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22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9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8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A1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380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FA1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2B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3A1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E8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5A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89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