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Sílabas en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correctamente todas las sílabas en las palabras asignadas. Se valoran aspectos clave de la escritura silábica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Sílabas en Palabras</w:t>
      </w:r>
    </w:p>
    <w:p>
      <w:pPr/>
      <w:r>
        <w:rPr/>
        <w:t xml:space="preserve">Esta rúbrica está diseñada para evaluar la capacidad de los estudiantes de primaria (6-11 años) para escribir correctamente todas las sílabas en las palabras asignadas. Se valoran aspectos clave de la escritura silábica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segmentación silábica</w:t>
            </w:r>
          </w:p>
        </w:tc>
        <w:tc>
          <w:tcPr>
            <w:noWrap/>
          </w:tcPr>
          <w:p>
            <w:pPr/>
            <w:r>
              <w:rPr/>
              <w:t xml:space="preserve">Segmenta todas las palabras en sílabas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Segmenta la mayoría de las palabras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Segmenta algunas palabras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segmenta correctamente las palabras,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completa de todas las sílabas</w:t>
            </w:r>
          </w:p>
        </w:tc>
        <w:tc>
          <w:tcPr>
            <w:noWrap/>
          </w:tcPr>
          <w:p>
            <w:pPr/>
            <w:r>
              <w:rPr/>
              <w:t xml:space="preserve">Escribe todas las sílabas de cada palabra completa y correctamente.</w:t>
            </w:r>
          </w:p>
        </w:tc>
        <w:tc>
          <w:tcPr>
            <w:noWrap/>
          </w:tcPr>
          <w:p>
            <w:pPr/>
            <w:r>
              <w:rPr/>
              <w:t xml:space="preserve">Escribe casi todas las sílabas correctamente, con omisiones mínimas.</w:t>
            </w:r>
          </w:p>
        </w:tc>
        <w:tc>
          <w:tcPr>
            <w:noWrap/>
          </w:tcPr>
          <w:p>
            <w:pPr/>
            <w:r>
              <w:rPr/>
              <w:t xml:space="preserve">Escribe algunas sílabas completas, pero omite varias sílabas.</w:t>
            </w:r>
          </w:p>
        </w:tc>
        <w:tc>
          <w:tcPr>
            <w:noWrap/>
          </w:tcPr>
          <w:p>
            <w:pPr/>
            <w:r>
              <w:rPr/>
              <w:t xml:space="preserve">No escribe o escribe muy pocas sílabas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silábica</w:t>
            </w:r>
          </w:p>
        </w:tc>
        <w:tc>
          <w:tcPr>
            <w:noWrap/>
          </w:tcPr>
          <w:p>
            <w:pPr/>
            <w:r>
              <w:rPr/>
              <w:t xml:space="preserve">Escribe todas las sílabas con ortografía correcta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en las sílabas escritas.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en las sílabas.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mayormente legible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algunas partes pero confusa en otras.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espacios entre sílabas</w:t>
            </w:r>
          </w:p>
        </w:tc>
        <w:tc>
          <w:tcPr>
            <w:noWrap/>
          </w:tcPr>
          <w:p>
            <w:pPr/>
            <w:r>
              <w:rPr/>
              <w:t xml:space="preserve">Separa correctamente cada sílaba con espacios claros y consistentes.</w:t>
            </w:r>
          </w:p>
        </w:tc>
        <w:tc>
          <w:tcPr>
            <w:noWrap/>
          </w:tcPr>
          <w:p>
            <w:pPr/>
            <w:r>
              <w:rPr/>
              <w:t xml:space="preserve">Separa la mayoría de las sílabas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Separa algunas sílabas pero con errores en la mayoría.</w:t>
            </w:r>
          </w:p>
        </w:tc>
        <w:tc>
          <w:tcPr>
            <w:noWrap/>
          </w:tcPr>
          <w:p>
            <w:pPr/>
            <w:r>
              <w:rPr/>
              <w:t xml:space="preserve">No utiliza espacios o los usa incorrectamente entre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y minúsculas según las reglas.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el uso de mayúsculas/minúsculas.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distingue entre mayúsculas y minúsculas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cuidado en la escritura</w:t>
            </w:r>
          </w:p>
        </w:tc>
        <w:tc>
          <w:tcPr>
            <w:noWrap/>
          </w:tcPr>
          <w:p>
            <w:pPr/>
            <w:r>
              <w:rPr/>
              <w:t xml:space="preserve">Demuestra mucho cuidado y atención en la presentación y escritura.</w:t>
            </w:r>
          </w:p>
        </w:tc>
        <w:tc>
          <w:tcPr>
            <w:noWrap/>
          </w:tcPr>
          <w:p>
            <w:pPr/>
            <w:r>
              <w:rPr/>
              <w:t xml:space="preserve">Demuestra cuidado aceptable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Muestra poco cuidado, con varios descuidos evidentes.</w:t>
            </w:r>
          </w:p>
        </w:tc>
        <w:tc>
          <w:tcPr>
            <w:noWrap/>
          </w:tcPr>
          <w:p>
            <w:pPr/>
            <w:r>
              <w:rPr/>
              <w:t xml:space="preserve">Escribe de manera descuidada y apresurada sin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tarea y sigue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Comprende la tarea con pequeñas desviaciones en la ejecución.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tarea, con errores en la realización.</w:t>
            </w:r>
          </w:p>
        </w:tc>
        <w:tc>
          <w:tcPr>
            <w:noWrap/>
          </w:tcPr>
          <w:p>
            <w:pPr/>
            <w:r>
              <w:rPr/>
              <w:t xml:space="preserve">No comprende la tarea y no sigue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2026-09-25T18:52:39-05:00</dcterms:created>
  <dcterms:modified xsi:type="dcterms:W3CDTF">2026-09-25T18:52:39-05:00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