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Procesos de Fabricación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comprensión y aplicación de los procesos de fabricación, desde la extracción de materias primas hasta el producto empacado listo para comercializar.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Procesos de Fabricación en Ingeniería Industrial</w:t>
      </w:r>
    </w:p>
    <w:p>
      <w:pPr/>
      <w:r>
        <w:rPr/>
        <w:t xml:space="preserve">Esta rúbrica está diseñada para evaluar el desempeño de estudiantes universitarios en la comprensión y aplicación de los procesos de fabricación, desde la extracción de materias primas hasta el producto empacado listo para comercializar.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selección adecuada de materias primas</w:t>
            </w:r>
          </w:p>
        </w:tc>
        <w:tc>
          <w:tcPr>
            <w:noWrap/>
          </w:tcPr>
          <w:p>
            <w:pPr/>
            <w:r>
              <w:rPr/>
              <w:t xml:space="preserve">Selecciona y justifica con precisión las materias primas óptimas considerando calidad, costo y disponibilidad.</w:t>
            </w:r>
          </w:p>
        </w:tc>
        <w:tc>
          <w:tcPr>
            <w:noWrap/>
          </w:tcPr>
          <w:p>
            <w:pPr/>
            <w:r>
              <w:rPr/>
              <w:t xml:space="preserve">Selecciona materias primas adecuadas con justificación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materias primas pero con justificación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adecuadamente las materias primas para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detallada del proceso de extracción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el proceso de extracción, incluyendo técnicas, maquinaria y control ambiental.</w:t>
            </w:r>
          </w:p>
        </w:tc>
        <w:tc>
          <w:tcPr>
            <w:noWrap/>
          </w:tcPr>
          <w:p>
            <w:pPr/>
            <w:r>
              <w:rPr/>
              <w:t xml:space="preserve">Describe el proceso de extracción con detalles relevantes y algunos aspectos técnicos.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extracción de forma general, sin profundidad técnica.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errónea del proceso de extracción.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técnicas de transformación y manufactura</w:t>
            </w:r>
          </w:p>
        </w:tc>
        <w:tc>
          <w:tcPr>
            <w:noWrap/>
          </w:tcPr>
          <w:p>
            <w:pPr/>
            <w:r>
              <w:rPr/>
              <w:t xml:space="preserve">Aplica correctamente técnicas modernas y eficientes en todas las etapas de transformación y manufactura.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adecuadas, aunque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básicas, pero con limitaciones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o presenta errores significativos en la manufactura.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Control de calidad durante el proceso</w:t>
            </w:r>
          </w:p>
        </w:tc>
        <w:tc>
          <w:tcPr>
            <w:noWrap/>
          </w:tcPr>
          <w:p>
            <w:pPr/>
            <w:r>
              <w:rPr/>
              <w:t xml:space="preserve">Implementa métodos de control de calidad rigurosos y documentados en todas las fases del proceso.</w:t>
            </w:r>
          </w:p>
        </w:tc>
        <w:tc>
          <w:tcPr>
            <w:noWrap/>
          </w:tcPr>
          <w:p>
            <w:pPr/>
            <w:r>
              <w:rPr/>
              <w:t xml:space="preserve">Aplica control de calidad en la mayoría de las fases, con documentación suficiente.</w:t>
            </w:r>
          </w:p>
        </w:tc>
        <w:tc>
          <w:tcPr>
            <w:noWrap/>
          </w:tcPr>
          <w:p>
            <w:pPr/>
            <w:r>
              <w:rPr/>
              <w:t xml:space="preserve">Control de calidad limitado o inconsistente durante el proceso.</w:t>
            </w:r>
          </w:p>
        </w:tc>
        <w:tc>
          <w:tcPr>
            <w:noWrap/>
          </w:tcPr>
          <w:p>
            <w:pPr/>
            <w:r>
              <w:rPr/>
              <w:t xml:space="preserve">No aplica control de calidad o es completamente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Gestión eficiente de recursos y minimización de desperdicios</w:t>
            </w:r>
          </w:p>
        </w:tc>
        <w:tc>
          <w:tcPr>
            <w:noWrap/>
          </w:tcPr>
          <w:p>
            <w:pPr/>
            <w:r>
              <w:rPr/>
              <w:t xml:space="preserve">Optimiza recursos y minimiza desperdicios mediante prácticas sostenibles e innovadoras.</w:t>
            </w:r>
          </w:p>
        </w:tc>
        <w:tc>
          <w:tcPr>
            <w:noWrap/>
          </w:tcPr>
          <w:p>
            <w:pPr/>
            <w:r>
              <w:rPr/>
              <w:t xml:space="preserve">Gestiona recursos adecuadamente y reduce desperdicios con algunas mejoras posibles.</w:t>
            </w:r>
          </w:p>
        </w:tc>
        <w:tc>
          <w:tcPr>
            <w:noWrap/>
          </w:tcPr>
          <w:p>
            <w:pPr/>
            <w:r>
              <w:rPr/>
              <w:t xml:space="preserve">Gestiona recursos de forma básica, con desperdicios significativos sin control.</w:t>
            </w:r>
          </w:p>
        </w:tc>
        <w:tc>
          <w:tcPr>
            <w:noWrap/>
          </w:tcPr>
          <w:p>
            <w:pPr/>
            <w:r>
              <w:rPr/>
              <w:t xml:space="preserve">Gestiona recursos de manera ineficiente, con alto nivel de desperdicios.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Diseño y aplicación de sistemas de empaque adecuados</w:t>
            </w:r>
          </w:p>
        </w:tc>
        <w:tc>
          <w:tcPr>
            <w:noWrap/>
          </w:tcPr>
          <w:p>
            <w:pPr/>
            <w:r>
              <w:rPr/>
              <w:t xml:space="preserve">Diseña y aplica sistemas de empaque que garantizan protección, funcionalidad y atractivo comercial.</w:t>
            </w:r>
          </w:p>
        </w:tc>
        <w:tc>
          <w:tcPr>
            <w:noWrap/>
          </w:tcPr>
          <w:p>
            <w:pPr/>
            <w:r>
              <w:rPr/>
              <w:t xml:space="preserve">Diseña sistemas de empaque funcionales con características comerciales aceptables.</w:t>
            </w:r>
          </w:p>
        </w:tc>
        <w:tc>
          <w:tcPr>
            <w:noWrap/>
          </w:tcPr>
          <w:p>
            <w:pPr/>
            <w:r>
              <w:rPr/>
              <w:t xml:space="preserve">Diseña sistemas de empaque básicos con limitaciones en protección o presentación.</w:t>
            </w:r>
          </w:p>
        </w:tc>
        <w:tc>
          <w:tcPr>
            <w:noWrap/>
          </w:tcPr>
          <w:p>
            <w:pPr/>
            <w:r>
              <w:rPr/>
              <w:t xml:space="preserve">Empaque inadecuado que afecta la calidad o comercialización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Documentación y presentación del proceso completo</w:t>
            </w:r>
          </w:p>
        </w:tc>
        <w:tc>
          <w:tcPr>
            <w:noWrap/>
          </w:tcPr>
          <w:p>
            <w:pPr/>
            <w:r>
              <w:rPr/>
              <w:t xml:space="preserve">Elabora documentación clara, ordenada y completa que facilita la comprensión y replicación del proceso.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adecuada con algunos detalles incompletos o desordenados.</w:t>
            </w:r>
          </w:p>
        </w:tc>
        <w:tc>
          <w:tcPr>
            <w:noWrap/>
          </w:tcPr>
          <w:p>
            <w:pPr/>
            <w:r>
              <w:rPr/>
              <w:t xml:space="preserve">Documentación básica con falta de detalles importantes o estructura pobre.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incompleta, confusa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Identificación y análisis de riesgos y seguridad industrial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riesgos y propone medidas de seguridad efectivas y bien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riesgos relevantes y propone medidas de seguridad adecuadas.</w:t>
            </w:r>
          </w:p>
        </w:tc>
        <w:tc>
          <w:tcPr>
            <w:noWrap/>
          </w:tcPr>
          <w:p>
            <w:pPr/>
            <w:r>
              <w:rPr/>
              <w:t xml:space="preserve">Identifica riesgos pero con análisis superficial o medidas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propone medidas de seguridad pertinentes.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2026-09-25T22:27:00-05:00</dcterms:created>
  <dcterms:modified xsi:type="dcterms:W3CDTF">2026-09-25T22:27:00-05:00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