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estudiantes de 6 a 11 años, considerando si elaboran textos completos, oraciones o solo palabras simples. Evalúa cinco niveles de desempeño en cada criterio para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en Educación Primaria</w:t>
      </w:r>
    </w:p>
    <w:p>
      <w:pPr/>
      <w:r>
        <w:rPr/>
        <w:t xml:space="preserve">Esta rúbrica está diseñada para evaluar la escritura de estudiantes de 6 a 11 años, considerando si elaboran textos completos, oraciones o solo palabras simples. Evalúa cinco niveles de desempeño en cada criterio para identificar fortalezas y áreas de mejora de forma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</w:t>
            </w:r>
          </w:p>
        </w:tc>
        <w:tc>
          <w:tcPr>
            <w:noWrap/>
          </w:tcPr>
          <w:p>
            <w:pPr/>
            <w:r>
              <w:rPr/>
              <w:t xml:space="preserve">Elabora textos con oraciones completas y bien estructuradas que transmiten ideas claras.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en su mayoría, con pocas faltas en la estructura.</w:t>
            </w:r>
          </w:p>
        </w:tc>
        <w:tc>
          <w:tcPr>
            <w:noWrap/>
          </w:tcPr>
          <w:p>
            <w:pPr/>
            <w:r>
              <w:rPr/>
              <w:t xml:space="preserve">Redacta oraciones simples, aunque algunas pueden estar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Escribe frases cortas o oraciones incompletas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Solo escribe palabras aisladas sin formar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contexto del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poco variado.</w:t>
            </w:r>
          </w:p>
        </w:tc>
        <w:tc>
          <w:tcPr>
            <w:noWrap/>
          </w:tcPr>
          <w:p>
            <w:pPr/>
            <w:r>
              <w:rPr/>
              <w:t xml:space="preserve">Usa palabras simples y comunes, con algún intento de variedad.</w:t>
            </w:r>
          </w:p>
        </w:tc>
        <w:tc>
          <w:tcPr>
            <w:noWrap/>
          </w:tcPr>
          <w:p>
            <w:pPr/>
            <w:r>
              <w:rPr/>
              <w:t xml:space="preserve">Predomina el uso de palabras muy básicas y repetidas.</w:t>
            </w:r>
          </w:p>
        </w:tc>
        <w:tc>
          <w:tcPr>
            <w:noWrap/>
          </w:tcPr>
          <w:p>
            <w:pPr/>
            <w:r>
              <w:rPr/>
              <w:t xml:space="preserve">Solo escribe palabras simples y muy limitadas en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texto</w:t>
            </w:r>
          </w:p>
        </w:tc>
        <w:tc>
          <w:tcPr>
            <w:noWrap/>
          </w:tcPr>
          <w:p>
            <w:pPr/>
            <w:r>
              <w:rPr/>
              <w:t xml:space="preserve">Las oraciones se conectan fluidamente formando un texto coherente y comprensible.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están relacionadas y el texto tiene coherencia general.</w:t>
            </w:r>
          </w:p>
        </w:tc>
        <w:tc>
          <w:tcPr>
            <w:noWrap/>
          </w:tcPr>
          <w:p>
            <w:pPr/>
            <w:r>
              <w:rPr/>
              <w:t xml:space="preserve">Existen algunas conexiones entre oraciones, pero el texto puede ser confuso en partes.</w:t>
            </w:r>
          </w:p>
        </w:tc>
        <w:tc>
          <w:tcPr>
            <w:noWrap/>
          </w:tcPr>
          <w:p>
            <w:pPr/>
            <w:r>
              <w:rPr/>
              <w:t xml:space="preserve">Las ideas aparecen desordenadas o poco relacionadas dentro del texto.</w:t>
            </w:r>
          </w:p>
        </w:tc>
        <w:tc>
          <w:tcPr>
            <w:noWrap/>
          </w:tcPr>
          <w:p>
            <w:pPr/>
            <w:r>
              <w:rPr/>
              <w:t xml:space="preserve">No hay relación entre las palabras u oraciones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palabras comunes y conocidas.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pero en general entendible.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graves que impiden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y puntuación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mayúsculas al inicio y signos de puntuación adecuados.</w:t>
            </w:r>
          </w:p>
        </w:tc>
        <w:tc>
          <w:tcPr>
            <w:noWrap/>
          </w:tcPr>
          <w:p>
            <w:pPr/>
            <w:r>
              <w:rPr/>
              <w:t xml:space="preserve">Generalmente emplea mayúsculas y puntuación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Uso irregular de mayúsculas y signos de puntuación, pero comprensible.</w:t>
            </w:r>
          </w:p>
        </w:tc>
        <w:tc>
          <w:tcPr>
            <w:noWrap/>
          </w:tcPr>
          <w:p>
            <w:pPr/>
            <w:r>
              <w:rPr/>
              <w:t xml:space="preserve">Mayúsculas y puntuación usadas incorrectamente o ausentes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No utiliza mayúsculas ni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Longitud del texto</w:t>
            </w:r>
          </w:p>
        </w:tc>
        <w:tc>
          <w:tcPr>
            <w:noWrap/>
          </w:tcPr>
          <w:p>
            <w:pPr/>
            <w:r>
              <w:rPr/>
              <w:t xml:space="preserve">Escribe textos completos con varias oraciones y párrafos cortos.</w:t>
            </w:r>
          </w:p>
        </w:tc>
        <w:tc>
          <w:tcPr>
            <w:noWrap/>
          </w:tcPr>
          <w:p>
            <w:pPr/>
            <w:r>
              <w:rPr/>
              <w:t xml:space="preserve">Redacta oraciones completas y algunos párrafos, aunque breves.</w:t>
            </w:r>
          </w:p>
        </w:tc>
        <w:tc>
          <w:tcPr>
            <w:noWrap/>
          </w:tcPr>
          <w:p>
            <w:pPr/>
            <w:r>
              <w:rPr/>
              <w:t xml:space="preserve">Escribe oraciones simples o grupos de palabras con cierta extensión.</w:t>
            </w:r>
          </w:p>
        </w:tc>
        <w:tc>
          <w:tcPr>
            <w:noWrap/>
          </w:tcPr>
          <w:p>
            <w:pPr/>
            <w:r>
              <w:rPr/>
              <w:t xml:space="preserve">Escribe frases muy cortas o palabras agrupadas sin formar oraciones completas.</w:t>
            </w:r>
          </w:p>
        </w:tc>
        <w:tc>
          <w:tcPr>
            <w:noWrap/>
          </w:tcPr>
          <w:p>
            <w:pPr/>
            <w:r>
              <w:rPr/>
              <w:t xml:space="preserve">Solo escribe palabras sueltas, sin formar frases ni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y claras dentro del texto.</w:t>
            </w:r>
          </w:p>
        </w:tc>
        <w:tc>
          <w:tcPr>
            <w:noWrap/>
          </w:tcPr>
          <w:p>
            <w:pPr/>
            <w:r>
              <w:rPr/>
              <w:t xml:space="preserve">Organiza las ideas en forma general, con pocos desórdenes.</w:t>
            </w:r>
          </w:p>
        </w:tc>
        <w:tc>
          <w:tcPr>
            <w:noWrap/>
          </w:tcPr>
          <w:p>
            <w:pPr/>
            <w:r>
              <w:rPr/>
              <w:t xml:space="preserve">Intentos básicos de ordenar ideas, aunque con confusión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aparecen sin orden lógico y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organización de ideas, solo palabras aisladas.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Muestra originalidad y expresión personal clara en su escritura.</w:t>
            </w:r>
          </w:p>
        </w:tc>
        <w:tc>
          <w:tcPr>
            <w:noWrap/>
          </w:tcPr>
          <w:p>
            <w:pPr/>
            <w:r>
              <w:rPr/>
              <w:t xml:space="preserve">Se observa intención de expresar ideas propias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Expresa ideas básicas, con poca creatividad o personalización.</w:t>
            </w:r>
          </w:p>
        </w:tc>
        <w:tc>
          <w:tcPr>
            <w:noWrap/>
          </w:tcPr>
          <w:p>
            <w:pPr/>
            <w:r>
              <w:rPr/>
              <w:t xml:space="preserve">La escritura es repetitiva o muy limitada en expresión personal.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expresión personal; solo palabras simples.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2026-09-26T03:05:01-05:00</dcterms:created>
  <dcterms:modified xsi:type="dcterms:W3CDTF">2026-09-26T03:05:01-05:00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