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Unidad 1: Sistemas de Acumulación de Costos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los estudiantes en la comprensión y aplicación de los Sistemas de Acumulación de Costos en la administración, focalizándose en la definición de conceptos, elaboración de procesos y análisis de casos prácticos.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Unidad 1: Sistemas de Acumulación de Costos</w:t></w:r></w:p><w:p><w:pPr/><w:r><w:rPr/><w:t xml:space="preserve">Esta rúbrica está diseñada para evaluar el desempeño de los estudiantes en la comprensión y aplicación de los Sistemas de Acumulación de Costos en la administración, focalizándose en la definición de conceptos, elaboración de procesos y análisis de casos prácticos.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Definición clara y precisa del concepto básico del Sistema de Acumulación de Costos</w:t></w:r></w:p></w:tc><w:tc><w:tcPr><w:noWrap/></w:tcPr><w:p><w:pPr/><w:r><w:rPr/><w:t xml:space="preserve">Define el concepto con precisión completa, utilizando terminología técnica correcta y ejemplos claros.</w:t></w:r></w:p></w:tc><w:tc><w:tcPr><w:noWrap/></w:tcPr><w:p><w:pPr/><w:r><w:rPr/><w:t xml:space="preserve">Define el concepto correctamente pero con explicaciones menos detalladas o menor uso de ejemplos.</w:t></w:r></w:p></w:tc><w:tc><w:tcPr><w:noWrap/></w:tcPr><w:p><w:pPr/><w:r><w:rPr/><w:t xml:space="preserve">Define el concepto de manera general pero con imprecisiones o falta de claridad en algunos aspectos.</w:t></w:r></w:p></w:tc><w:tc><w:tcPr><w:noWrap/></w:tcPr><w:p><w:pPr/><w:r><w:rPr/><w:t xml:space="preserve">No logra definir el concepto o presenta definiciones incorrectas o confusas.</w:t></w:r></w:p></w:tc></w:tr><w:tr><w:trPr/><w:tc><w:tcPr><w:noWrap/></w:tcPr><w:p><w:pPr/><w:r><w:rPr/><w:t xml:space="preserve">Identificación y descripción de los distintos tipos de procesos de acumulación de costos</w:t></w:r></w:p></w:tc><w:tc><w:tcPr><w:noWrap/></w:tcPr><w:p><w:pPr/><w:r><w:rPr/><w:t xml:space="preserve">Identifica y describe todos los procesos con detalle, mostrando comprensión profunda y ejemplos aplicados.</w:t></w:r></w:p></w:tc><w:tc><w:tcPr><w:noWrap/></w:tcPr><w:p><w:pPr/><w:r><w:rPr/><w:t xml:space="preserve">Identifica y describe la mayoría de los procesos con suficiente claridad y ejemplos adecuados.</w:t></w:r></w:p></w:tc><w:tc><w:tcPr><w:noWrap/></w:tcPr><w:p><w:pPr/><w:r><w:rPr/><w:t xml:space="preserve">Identifica algunos procesos pero con descripciones superficiales o incompletas.</w:t></w:r></w:p></w:tc><w:tc><w:tcPr><w:noWrap/></w:tcPr><w:p><w:pPr/><w:r><w:rPr/><w:t xml:space="preserve">No identifica ni describe correctamente los procesos de acumulación de costos.</w:t></w:r></w:p></w:tc></w:tr><w:tr><w:trPr/><w:tc><w:tcPr><w:noWrap/></w:tcPr><w:p><w:pPr/><w:r><w:rPr/><w:t xml:space="preserve">Elaboración correcta de los procesos de acumulación de costos (aplicación práctica)</w:t></w:r></w:p></w:tc><w:tc><w:tcPr><w:noWrap/></w:tcPr><w:p><w:pPr/><w:r><w:rPr/><w:t xml:space="preserve">Elabora procesos de acumulación con precisión, integrando fórmulas, cálculos y procedimientos correctamente.</w:t></w:r></w:p></w:tc><w:tc><w:tcPr><w:noWrap/></w:tcPr><w:p><w:pPr/><w:r><w:rPr/><w:t xml:space="preserve">Elabora procesos con algunos errores menores, pero la mayoría de cálculos y procedimientos son correctos.</w:t></w:r></w:p></w:tc><w:tc><w:tcPr><w:noWrap/></w:tcPr><w:p><w:pPr/><w:r><w:rPr/><w:t xml:space="preserve">Elabora procesos con errores frecuentes que afectan la comprensión o el resultado final.</w:t></w:r></w:p></w:tc><w:tc><w:tcPr><w:noWrap/></w:tcPr><w:p><w:pPr/><w:r><w:rPr/><w:t xml:space="preserve">No elabora procesos o lo hace incorrectamente sin aplicar fórmulas o procedimientos adecuados.</w:t></w:r></w:p></w:tc></w:tr><w:tr><w:trPr/><w:tc><w:tcPr><w:noWrap/></w:tcPr><w:p><w:pPr/><w:r><w:rPr/><w:t xml:space="preserve">Análisis crítico y coherente de casos prácticos relacionados con acumulación de costos</w:t></w:r></w:p></w:tc><w:tc><w:tcPr><w:noWrap/></w:tcPr><w:p><w:pPr/><w:r><w:rPr/><w:t xml:space="preserve">Realiza un análisis profundo, identificando causas, efectos y proponiendo soluciones fundamentadas.</w:t></w:r></w:p></w:tc><w:tc><w:tcPr><w:noWrap/></w:tcPr><w:p><w:pPr/><w:r><w:rPr/><w:t xml:space="preserve">Realiza un análisis adecuado, identificando aspectos principales y con propuestas relevantes.</w:t></w:r></w:p></w:tc><w:tc><w:tcPr><w:noWrap/></w:tcPr><w:p><w:pPr/><w:r><w:rPr/><w:t xml:space="preserve">Realiza un análisis superficial o incompleto, con pocas propuestas o justificaciones débiles.</w:t></w:r></w:p></w:tc><w:tc><w:tcPr><w:noWrap/></w:tcPr><w:p><w:pPr/><w:r><w:rPr/><w:t xml:space="preserve">No realiza análisis coherente ni propone soluciones aplicables al caso.</w:t></w:r></w:p></w:tc></w:tr><w:tr><w:trPr/><w:tc><w:tcPr><w:noWrap/></w:tcPr><w:p><w:pPr/><w:r><w:rPr/><w:t xml:space="preserve">Uso adecuado de terminología técnica propia del área de costos y administración</w:t></w:r></w:p></w:tc><w:tc><w:tcPr><w:noWrap/></w:tcPr><w:p><w:pPr/><w:r><w:rPr/><w:t xml:space="preserve">Utiliza consistentemente terminología técnica correcta y precisa en todo el trabajo.</w:t></w:r></w:p></w:tc><w:tc><w:tcPr><w:noWrap/></w:tcPr><w:p><w:pPr/><w:r><w:rPr/><w:t xml:space="preserve">Utiliza terminología técnica adecuada, con pocas imprecisiones o errores mínimos.</w:t></w:r></w:p></w:tc><w:tc><w:tcPr><w:noWrap/></w:tcPr><w:p><w:pPr/><w:r><w:rPr/><w:t xml:space="preserve">Utiliza terminología técnica en forma limitada o con errores frecuentes.</w:t></w:r></w:p></w:tc><w:tc><w:tcPr><w:noWrap/></w:tcPr><w:p><w:pPr/><w:r><w:rPr/><w:t xml:space="preserve">No utiliza terminología técnica o lo hace de manera incorrecta y confusa.</w:t></w:r></w:p></w:tc></w:tr><w:tr><w:trPr/><w:tc><w:tcPr><w:noWrap/></w:tcPr><w:p><w:pPr/><w:r><w:rPr/><w:t xml:space="preserve">Organización y presentación lógica de las ideas y procesos</w:t></w:r></w:p></w:tc><w:tc><w:tcPr><w:noWrap/></w:tcPr><w:p><w:pPr/><w:r><w:rPr/><w:t xml:space="preserve">Presenta ideas y procesos en forma clara, lógica y ordenada, facilitando la comprensión.</w:t></w:r></w:p></w:tc><w:tc><w:tcPr><w:noWrap/></w:tcPr><w:p><w:pPr/><w:r><w:rPr/><w:t xml:space="preserve">Presenta ideas y procesos con buen orden, aunque con algunos saltos o falta de claridad menor.</w:t></w:r></w:p></w:tc><w:tc><w:tcPr><w:noWrap/></w:tcPr><w:p><w:pPr/><w:r><w:rPr/><w:t xml:space="preserve">La presentación es desorganizada en partes, dificultando la comprensión parcial.</w:t></w:r></w:p></w:tc><w:tc><w:tcPr><w:noWrap/></w:tcPr><w:p><w:pPr/><w:r><w:rPr/><w:t xml:space="preserve">Presenta ideas y procesos desordenados, confusos o sin secuencia lógica.</w:t></w:r></w:p></w:tc></w:tr><w:tr><w:trPr/><w:tc><w:tcPr><w:noWrap/></w:tcPr><w:p><w:pPr/><w:r><w:rPr/><w:t xml:space="preserve">Capacidad para relacionar teoría con la práctica en los ejercicios y casos</w:t></w:r></w:p></w:tc><w:tc><w:tcPr><w:noWrap/></w:tcPr><w:p><w:pPr/><w:r><w:rPr/><w:t xml:space="preserve">Relaciona de forma excelente los conceptos teóricos con ejemplos prácticos relevantes y claros.</w:t></w:r></w:p></w:tc><w:tc><w:tcPr><w:noWrap/></w:tcPr><w:p><w:pPr/><w:r><w:rPr/><w:t xml:space="preserve">Relaciona adecuadamente la teoría con la práctica, aunque con ejemplos menos elaborados.</w:t></w:r></w:p></w:tc><w:tc><w:tcPr><w:noWrap/></w:tcPr><w:p><w:pPr/><w:r><w:rPr/><w:t xml:space="preserve">Relaciona teoría y práctica de forma limitada o con ejemplos poco claros o incompletos.</w:t></w:r></w:p></w:tc><w:tc><w:tcPr><w:noWrap/></w:tcPr><w:p><w:pPr/><w:r><w:rPr/><w:t xml:space="preserve">No establece relación significativa entre teoría y práctica.</w:t></w:r></w:p></w:tc></w:tr><w:tr><w:trPr/><w:tc><w:tcPr><w:noWrap/></w:tcPr><w:p><w:pPr/><w:r><w:rPr/><w:t xml:space="preserve">Corrección en la aplicación de cálculos y procedimientos numéricos</w:t></w:r></w:p></w:tc><w:tc><w:tcPr><w:noWrap/></w:tcPr><w:p><w:pPr/><w:r><w:rPr/><w:t xml:space="preserve">Realiza cálculos numéricos con total exactitud y procedimientos correctamente aplicados.</w:t></w:r></w:p></w:tc><w:tc><w:tcPr><w:noWrap/></w:tcPr><w:p><w:pPr/><w:r><w:rPr/><w:t xml:space="preserve">Realiza cálculos con pequeños errores que no afectan el resultado general.</w:t></w:r></w:p></w:tc><w:tc><w:tcPr><w:noWrap/></w:tcPr><w:p><w:pPr/><w:r><w:rPr/><w:t xml:space="preserve">Realiza cálculos con errores frecuentes que afectan algunos resultados.</w:t></w:r></w:p></w:tc><w:tc><w:tcPr><w:noWrap/></w:tcPr><w:p><w:pPr/><w:r><w:rPr/><w:t xml:space="preserve">No realiza cálculos correctamente o no los incluye.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2026-09-25T20:42:09-05:00</dcterms:created>
  <dcterms:modified xsi:type="dcterms:W3CDTF">2026-09-25T20:42:09-05:00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