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Inventario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y análisis de inventarios dentro del área de Ingeniería Industrial. Se valoran aspectos clave que permiten identificar fortalezas y áreas de mejora en la gestión y presentación del inventario.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Inventario en Ingeniería Industrial</w:t>
      </w:r>
    </w:p>
    <w:p>
      <w:pPr/>
      <w:r>
        <w:rPr/>
        <w:t xml:space="preserve">Esta rúbrica está diseñada para evaluar el desempeño de estudiantes universitarios en la elaboración y análisis de inventarios dentro del área de Ingeniería Industrial. Se valoran aspectos clave que permiten identificar fortalezas y áreas de mejora en la gestión y presentación del inventario.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Datos</w:t>
            </w:r>
          </w:p>
        </w:tc>
        <w:tc>
          <w:tcPr>
            <w:noWrap/>
          </w:tcPr>
          <w:p>
            <w:pPr/>
            <w:r>
              <w:rPr/>
              <w:t xml:space="preserve">Todos los datos del inventario son precisos, completos y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en los datos, sin afectar el análisis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en los datos, pero no comprometen gravemente la integridad del inventario.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confiabilidad del inventario.</w:t>
            </w:r>
          </w:p>
        </w:tc>
        <w:tc>
          <w:tcPr>
            <w:noWrap/>
          </w:tcPr>
          <w:p>
            <w:pPr/>
            <w:r>
              <w:rPr/>
              <w:t xml:space="preserve">Datos incorrectos o incompletos que invalidan el inventario.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inventario está claramente estructurado, con formato profesional y fácil de entender.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formato adecuado y presentación clara.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algunos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clara que dificulta la lectura del inventario.</w:t>
            </w:r>
          </w:p>
        </w:tc>
        <w:tc>
          <w:tcPr>
            <w:noWrap/>
          </w:tcPr>
          <w:p>
            <w:pPr/>
            <w:r>
              <w:rPr/>
              <w:t xml:space="preserve">Muy desorganizado y confuso, impidiendo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Control de Inventario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técnicas y métodos reconocidos de control de inventario (ABC, EOQ, etc.)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técnicas, con justificación razonable.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básicas, aunque con algunas imprecisiones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Aplicación limitada o incorrecta de los métodos de control.</w:t>
            </w:r>
          </w:p>
        </w:tc>
        <w:tc>
          <w:tcPr>
            <w:noWrap/>
          </w:tcPr>
          <w:p>
            <w:pPr/>
            <w:r>
              <w:rPr/>
              <w:t xml:space="preserve">No aplica métodos o los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Diagnóstico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con diagnóstico claro y fundamentado.</w:t>
            </w:r>
          </w:p>
        </w:tc>
        <w:tc>
          <w:tcPr>
            <w:noWrap/>
          </w:tcPr>
          <w:p>
            <w:pPr/>
            <w:r>
              <w:rPr/>
              <w:t xml:space="preserve">Buen análisis con diagnóstico adecuado y coherente.</w:t>
            </w:r>
          </w:p>
        </w:tc>
        <w:tc>
          <w:tcPr>
            <w:noWrap/>
          </w:tcPr>
          <w:p>
            <w:pPr/>
            <w:r>
              <w:rPr/>
              <w:t xml:space="preserve">Análisis general con diagnóstico básico y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diagnóstico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diagnóstico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Software o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Emplea eficazmente herramientas informáticas especializadas para la gestión del inventario.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manera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con dificultades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y Propuestas de Mejora</w:t>
            </w:r>
          </w:p>
        </w:tc>
        <w:tc>
          <w:tcPr>
            <w:noWrap/>
          </w:tcPr>
          <w:p>
            <w:pPr/>
            <w:r>
              <w:rPr/>
              <w:t xml:space="preserve">Detecta claramente problemas relevantes y presenta propuestas innovadoras y viables.</w:t>
            </w:r>
          </w:p>
        </w:tc>
        <w:tc>
          <w:tcPr>
            <w:noWrap/>
          </w:tcPr>
          <w:p>
            <w:pPr/>
            <w:r>
              <w:rPr/>
              <w:t xml:space="preserve">Identifica problemas importantes y ofrece propuestas adecuadas.</w:t>
            </w:r>
          </w:p>
        </w:tc>
        <w:tc>
          <w:tcPr>
            <w:noWrap/>
          </w:tcPr>
          <w:p>
            <w:pPr/>
            <w:r>
              <w:rPr/>
              <w:t xml:space="preserve">Reconoce problemas básicos con propuestas poco desarrolladas.</w:t>
            </w:r>
          </w:p>
        </w:tc>
        <w:tc>
          <w:tcPr>
            <w:noWrap/>
          </w:tcPr>
          <w:p>
            <w:pPr/>
            <w:r>
              <w:rPr/>
              <w:t xml:space="preserve">Detecta problemas superficiales con propuestas poco viables.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eficiente dentro del equipo.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mínima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inventario completo y puntual, respetando todas las fechas establecidas.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mínimas omisiones o ajustes.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incompleto parcialmente.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o incompleto.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entrega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2026-09-25T21:32:51-05:00</dcterms:created>
  <dcterms:modified xsi:type="dcterms:W3CDTF">2026-09-25T21:32:51-05:00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