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Instalaciones Sanitarias para Vivienda – Plano IS-01 Arquitectura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Arquitectura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forma detallada los aspectos técnicos y gráficos del plano de instalaciones sanitarias, considerando redes de agua fría, agua caliente, desagüe, sistema de distribución mixto, detalles específicos y presentación del plano para estudiantes de educación técnica y 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Instalaciones Sanitarias para Vivienda – Plano IS-01 Arquitectura</w:t>
      </w:r>
    </w:p>
    <w:p>
      <w:pPr/>
      <w:r>
        <w:rPr/>
        <w:t xml:space="preserve">Esta rúbrica evalúa de forma detallada los aspectos técnicos y gráficos del plano de instalaciones sanitarias, considerando redes de agua fría, agua caliente, desagüe, sistema de distribución mixto, detalles específicos y presentación del plano para estudiantes de educación técnica y tecnológica.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 de agua fría</w:t>
            </w:r>
          </w:p>
        </w:tc>
        <w:tc>
          <w:tcPr>
            <w:noWrap/>
          </w:tcPr>
          <w:p>
            <w:pPr/>
            <w:r>
              <w:rPr/>
              <w:t xml:space="preserve">Distribución clara y completa con conexiones correctas y sin errores; cumple con normas técnicas vigentes.</w:t>
            </w:r>
          </w:p>
        </w:tc>
        <w:tc>
          <w:tcPr>
            <w:noWrap/>
          </w:tcPr>
          <w:p>
            <w:pPr/>
            <w:r>
              <w:rPr/>
              <w:t xml:space="preserve">Distribución correcta con mínimas imprecisiones; conexiones mayormente adecuadas y normas cumplidas.</w:t>
            </w:r>
          </w:p>
        </w:tc>
        <w:tc>
          <w:tcPr>
            <w:noWrap/>
          </w:tcPr>
          <w:p>
            <w:pPr/>
            <w:r>
              <w:rPr/>
              <w:t xml:space="preserve">Distribución básica pero con algunos errores en conexiones o incumplimientos menores de normas.</w:t>
            </w:r>
          </w:p>
        </w:tc>
        <w:tc>
          <w:tcPr>
            <w:noWrap/>
          </w:tcPr>
          <w:p>
            <w:pPr/>
            <w:r>
              <w:rPr/>
              <w:t xml:space="preserve">Distribución incompleta o incorrecta; múltiples errores en conexiones y falta de cumplimiento normativo.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 de agua caliente</w:t>
            </w:r>
          </w:p>
        </w:tc>
        <w:tc>
          <w:tcPr>
            <w:noWrap/>
          </w:tcPr>
          <w:p>
            <w:pPr/>
            <w:r>
              <w:rPr/>
              <w:t xml:space="preserve">Plano muestra red completa, con trazados lógicos, materiales señalados y conexiones apropiadas.</w:t>
            </w:r>
          </w:p>
        </w:tc>
        <w:tc>
          <w:tcPr>
            <w:noWrap/>
          </w:tcPr>
          <w:p>
            <w:pPr/>
            <w:r>
              <w:rPr/>
              <w:t xml:space="preserve">Red de agua caliente bien representada con algunos detalles faltantes o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Red presente pero con errores evidentes o falta de claridad en conexiones y materiales.</w:t>
            </w:r>
          </w:p>
        </w:tc>
        <w:tc>
          <w:tcPr>
            <w:noWrap/>
          </w:tcPr>
          <w:p>
            <w:pPr/>
            <w:r>
              <w:rPr/>
              <w:t xml:space="preserve">Red ausente o mal representada, sin conexiones claras ni indicaciones técnicas.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 de desagüe</w:t>
            </w:r>
          </w:p>
        </w:tc>
        <w:tc>
          <w:tcPr>
            <w:noWrap/>
          </w:tcPr>
          <w:p>
            <w:pPr/>
            <w:r>
              <w:rPr/>
              <w:t xml:space="preserve">Red de desagüe detallada, con pendientes, conexiones y simbología correcta según normativa.</w:t>
            </w:r>
          </w:p>
        </w:tc>
        <w:tc>
          <w:tcPr>
            <w:noWrap/>
          </w:tcPr>
          <w:p>
            <w:pPr/>
            <w:r>
              <w:rPr/>
              <w:t xml:space="preserve">Red de desagüe correctamente representada con detalles menores faltantes o errores leves.</w:t>
            </w:r>
          </w:p>
        </w:tc>
        <w:tc>
          <w:tcPr>
            <w:noWrap/>
          </w:tcPr>
          <w:p>
            <w:pPr/>
            <w:r>
              <w:rPr/>
              <w:t xml:space="preserve">Red de desagüe incluida pero con errores importantes o simbología poco clara.</w:t>
            </w:r>
          </w:p>
        </w:tc>
        <w:tc>
          <w:tcPr>
            <w:noWrap/>
          </w:tcPr>
          <w:p>
            <w:pPr/>
            <w:r>
              <w:rPr/>
              <w:t xml:space="preserve">Red de desagüe ausente o mal diseñada, sin pendiente ni conexiones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Sistema de distribución mixto - Detalle de reservorio y terma</w:t>
            </w:r>
          </w:p>
        </w:tc>
        <w:tc>
          <w:tcPr>
            <w:noWrap/>
          </w:tcPr>
          <w:p>
            <w:pPr/>
            <w:r>
              <w:rPr/>
              <w:t xml:space="preserve">Detalle completo y claro del sistema mixto, con reservorio y terma correctamente ubicados y dimensionados.</w:t>
            </w:r>
          </w:p>
        </w:tc>
        <w:tc>
          <w:tcPr>
            <w:noWrap/>
          </w:tcPr>
          <w:p>
            <w:pPr/>
            <w:r>
              <w:rPr/>
              <w:t xml:space="preserve">Detalle adecuado con algunos elementos poco precisos o falta de información mínima.</w:t>
            </w:r>
          </w:p>
        </w:tc>
        <w:tc>
          <w:tcPr>
            <w:noWrap/>
          </w:tcPr>
          <w:p>
            <w:pPr/>
            <w:r>
              <w:rPr/>
              <w:t xml:space="preserve">Detalle presente pero incompleto o con errores en la ubicación o dimensionamiento.</w:t>
            </w:r>
          </w:p>
        </w:tc>
        <w:tc>
          <w:tcPr>
            <w:noWrap/>
          </w:tcPr>
          <w:p>
            <w:pPr/>
            <w:r>
              <w:rPr/>
              <w:t xml:space="preserve">Detalle ausente o incorrecto, sin representación clara del sistema mixto ni componentes.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Nomenclatura y simbología</w:t>
            </w:r>
          </w:p>
        </w:tc>
        <w:tc>
          <w:tcPr>
            <w:noWrap/>
          </w:tcPr>
          <w:p>
            <w:pPr/>
            <w:r>
              <w:rPr/>
              <w:t xml:space="preserve">Toda la nomenclatura es clara, correcta, completa y ajustada a normas específicas del área.</w:t>
            </w:r>
          </w:p>
        </w:tc>
        <w:tc>
          <w:tcPr>
            <w:noWrap/>
          </w:tcPr>
          <w:p>
            <w:pPr/>
            <w:r>
              <w:rPr/>
              <w:t xml:space="preserve">Nomenclatura adecuada con pocas omisiones o errores menores en símbolos.</w:t>
            </w:r>
          </w:p>
        </w:tc>
        <w:tc>
          <w:tcPr>
            <w:noWrap/>
          </w:tcPr>
          <w:p>
            <w:pPr/>
            <w:r>
              <w:rPr/>
              <w:t xml:space="preserve">Nomenclatura presente pero con errores frecuentes o símbolos poco claros.</w:t>
            </w:r>
          </w:p>
        </w:tc>
        <w:tc>
          <w:tcPr>
            <w:noWrap/>
          </w:tcPr>
          <w:p>
            <w:pPr/>
            <w:r>
              <w:rPr/>
              <w:t xml:space="preserve">Nomenclatura ausente o incorrecta, dificultando la comprensión del plano.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Legibilidad del plano</w:t>
            </w:r>
          </w:p>
        </w:tc>
        <w:tc>
          <w:tcPr>
            <w:noWrap/>
          </w:tcPr>
          <w:p>
            <w:pPr/>
            <w:r>
              <w:rPr/>
              <w:t xml:space="preserve">Plano perfectamente legible, con líneas claras, escalas adecuadas y sin sobrecarga visual.</w:t>
            </w:r>
          </w:p>
        </w:tc>
        <w:tc>
          <w:tcPr>
            <w:noWrap/>
          </w:tcPr>
          <w:p>
            <w:pPr/>
            <w:r>
              <w:rPr/>
              <w:t xml:space="preserve">Plano legible con mínimos detalles que dificultan la lectura o interpretación.</w:t>
            </w:r>
          </w:p>
        </w:tc>
        <w:tc>
          <w:tcPr>
            <w:noWrap/>
          </w:tcPr>
          <w:p>
            <w:pPr/>
            <w:r>
              <w:rPr/>
              <w:t xml:space="preserve">Plano con problemas de legibilidad evidentes, como líneas confusas o escalas poco claras.</w:t>
            </w:r>
          </w:p>
        </w:tc>
        <w:tc>
          <w:tcPr>
            <w:noWrap/>
          </w:tcPr>
          <w:p>
            <w:pPr/>
            <w:r>
              <w:rPr/>
              <w:t xml:space="preserve">Plano ilegible o muy desorganizado, impidiendo su correcta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general</w:t>
            </w:r>
          </w:p>
        </w:tc>
        <w:tc>
          <w:tcPr>
            <w:noWrap/>
          </w:tcPr>
          <w:p>
            <w:pPr/>
            <w:r>
              <w:rPr/>
              <w:t xml:space="preserve">Presentación ordenada, con elementos bien distribuidos y etiquetas visibles y coherentes.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algunas áreas desordenadas o etiquetas poco visibles.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pero con desorden o etiquetas inconsistentes que dificultan su uso.</w:t>
            </w:r>
          </w:p>
        </w:tc>
        <w:tc>
          <w:tcPr>
            <w:noWrap/>
          </w:tcPr>
          <w:p>
            <w:pPr/>
            <w:r>
              <w:rPr/>
              <w:t xml:space="preserve">Presentación pobre, con desorden general y etiquetas ausentes o ilegibles.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técnicas y herramientas de dibujo</w:t>
            </w:r>
          </w:p>
        </w:tc>
        <w:tc>
          <w:tcPr>
            <w:noWrap/>
          </w:tcPr>
          <w:p>
            <w:pPr/>
            <w:r>
              <w:rPr/>
              <w:t xml:space="preserve">Uso experto de técnicas y herramientas digitales o manuales, con acabados profesionales.</w:t>
            </w:r>
          </w:p>
        </w:tc>
        <w:tc>
          <w:tcPr>
            <w:noWrap/>
          </w:tcPr>
          <w:p>
            <w:pPr/>
            <w:r>
              <w:rPr/>
              <w:t xml:space="preserve">Uso adecuado con algunos detalles que podrían mejorarse en acabado o precisión.</w:t>
            </w:r>
          </w:p>
        </w:tc>
        <w:tc>
          <w:tcPr>
            <w:noWrap/>
          </w:tcPr>
          <w:p>
            <w:pPr/>
            <w:r>
              <w:rPr/>
              <w:t xml:space="preserve">Uso básico con errores técnicos o falta de precisión en el dibujo.</w:t>
            </w:r>
          </w:p>
        </w:tc>
        <w:tc>
          <w:tcPr>
            <w:noWrap/>
          </w:tcPr>
          <w:p>
            <w:pPr/>
            <w:r>
              <w:rPr/>
              <w:t xml:space="preserve">Uso inapropiado o deficiente de técnicas y herramientas, afectando la calidad del plano.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2026-09-26T00:30:10-05:00</dcterms:created>
  <dcterms:modified xsi:type="dcterms:W3CDTF">2026-09-26T00:30:10-05:00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