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Físico en Abdomen, Extremidades y Genitales (Enfermería)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universitarios en la realización del examen físico específico del abdomen, extremidades superiores e inferiores, y genitales femeninos y masculinos, aplicando criterios claros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Físico en Abdomen, Extremidades y Genitales (Enfermería)</w:t>
      </w:r>
    </w:p>
    <w:p>
      <w:pPr/>
      <w:r>
        <w:rPr/>
        <w:t xml:space="preserve">Esta rúbrica está diseñada para evaluar de manera detallada las habilidades de los estudiantes universitarios en la realización del examen físico específico del abdomen, extremidades superiores e inferiores, y genitales femeninos y masculinos, aplicando criterios claros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explicación previa al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obtiene consentimiento y asegura confort total del paciente.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y obtiene consentimiento, pero con leve falta de confort para el paciente.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básica, obtiene consentimiento pero sin asegurar confort adecuado.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procedimiento, no obtiene consentimiento ni considera el confort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y secuencia en el examen del abdomen</w:t>
            </w:r>
          </w:p>
        </w:tc>
        <w:tc>
          <w:tcPr>
            <w:noWrap/>
          </w:tcPr>
          <w:p>
            <w:pPr/>
            <w:r>
              <w:rPr/>
              <w:t xml:space="preserve">Realiza el examen completo y ordenado (inspección, auscultación, percusión, palpación) con técnica precisa y sin omisiones.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pequeña desviación en la técnica o secuencia.</w:t>
            </w:r>
          </w:p>
        </w:tc>
        <w:tc>
          <w:tcPr>
            <w:noWrap/>
          </w:tcPr>
          <w:p>
            <w:pPr/>
            <w:r>
              <w:rPr/>
              <w:t xml:space="preserve">Realiza parcialmente el examen con errores en técnica o secuencia importantes.</w:t>
            </w:r>
          </w:p>
        </w:tc>
        <w:tc>
          <w:tcPr>
            <w:noWrap/>
          </w:tcPr>
          <w:p>
            <w:pPr/>
            <w:r>
              <w:rPr/>
              <w:t xml:space="preserve">No sigue la técnica ni la secuencia adecuada, omite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valoración de hallazgos en extremidades superiores e inferiores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hallazgos relevantes, incluyendo sensibilidad, movilidad, pulsos y edema.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hallazgos relevantes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hallazgos, pero con errores o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adecuadamente los hallazgos en las extremidades.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Técnica en el examen de genitales femeninos</w:t>
            </w:r>
          </w:p>
        </w:tc>
        <w:tc>
          <w:tcPr>
            <w:noWrap/>
          </w:tcPr>
          <w:p>
            <w:pPr/>
            <w:r>
              <w:rPr/>
              <w:t xml:space="preserve">Realiza examen completo con respeto, técnica adecuada y detección de hallazgos relevantes.</w:t>
            </w:r>
          </w:p>
        </w:tc>
        <w:tc>
          <w:tcPr>
            <w:noWrap/>
          </w:tcPr>
          <w:p>
            <w:pPr/>
            <w:r>
              <w:rPr/>
              <w:t xml:space="preserve">Realiza examen adecuado pero con pequeñas fallas en técnica o cobertura.</w:t>
            </w:r>
          </w:p>
        </w:tc>
        <w:tc>
          <w:tcPr>
            <w:noWrap/>
          </w:tcPr>
          <w:p>
            <w:pPr/>
            <w:r>
              <w:rPr/>
              <w:t xml:space="preserve">Realiza examen parcial o con errores significativos en técnica o respeto.</w:t>
            </w:r>
          </w:p>
        </w:tc>
        <w:tc>
          <w:tcPr>
            <w:noWrap/>
          </w:tcPr>
          <w:p>
            <w:pPr/>
            <w:r>
              <w:rPr/>
              <w:t xml:space="preserve">No realiza el examen o lo hace sin técnica ni respeto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Técnica en el examen de genitales masculinos</w:t>
            </w:r>
          </w:p>
        </w:tc>
        <w:tc>
          <w:tcPr>
            <w:noWrap/>
          </w:tcPr>
          <w:p>
            <w:pPr/>
            <w:r>
              <w:rPr/>
              <w:t xml:space="preserve">Ejecuta examen completo con técnica correcta, respeto y valoración precisa de hallazgos.</w:t>
            </w:r>
          </w:p>
        </w:tc>
        <w:tc>
          <w:tcPr>
            <w:noWrap/>
          </w:tcPr>
          <w:p>
            <w:pPr/>
            <w:r>
              <w:rPr/>
              <w:t xml:space="preserve">Ejecuta examen con técnica adecuada pero con omisiones menores o leve falta de respeto.</w:t>
            </w:r>
          </w:p>
        </w:tc>
        <w:tc>
          <w:tcPr>
            <w:noWrap/>
          </w:tcPr>
          <w:p>
            <w:pPr/>
            <w:r>
              <w:rPr/>
              <w:t xml:space="preserve">Ejecuta examen incompleto o con errores en técnica y respeto.</w:t>
            </w:r>
          </w:p>
        </w:tc>
        <w:tc>
          <w:tcPr>
            <w:noWrap/>
          </w:tcPr>
          <w:p>
            <w:pPr/>
            <w:r>
              <w:rPr/>
              <w:t xml:space="preserve">No realiza el examen o lo hace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e interacción con el paciente durante el examen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empatía y responde preguntas, generando confianza.</w:t>
            </w:r>
          </w:p>
        </w:tc>
        <w:tc>
          <w:tcPr>
            <w:noWrap/>
          </w:tcPr>
          <w:p>
            <w:pPr/>
            <w:r>
              <w:rPr/>
              <w:t xml:space="preserve">Mantiene buena comunicación y empatía con pocas deficiencias.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escasa empatía o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empatía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 asepsia y condiciones de higiene durante el examen</w:t>
            </w:r>
          </w:p>
        </w:tc>
        <w:tc>
          <w:tcPr>
            <w:noWrap/>
          </w:tcPr>
          <w:p>
            <w:pPr/>
            <w:r>
              <w:rPr/>
              <w:t xml:space="preserve">Aplica estrictamente normas de asepsia y mantiene higiene durante todo el examen.</w:t>
            </w:r>
          </w:p>
        </w:tc>
        <w:tc>
          <w:tcPr>
            <w:noWrap/>
          </w:tcPr>
          <w:p>
            <w:pPr/>
            <w:r>
              <w:rPr/>
              <w:t xml:space="preserve">Cumple con normas de asepsia e higiene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fallas notorias en el manejo de asepsia e higiene.</w:t>
            </w:r>
          </w:p>
        </w:tc>
        <w:tc>
          <w:tcPr>
            <w:noWrap/>
          </w:tcPr>
          <w:p>
            <w:pPr/>
            <w:r>
              <w:rPr/>
              <w:t xml:space="preserve">No cumple con normas de asepsia ni higiene,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Registro y 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completa y ordenada todos los hallazgos relevantes.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hallazgos con claridad,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los hallazgos o el registro es confuso y erróneo.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2026-09-25T22:07:04-05:00</dcterms:created>
  <dcterms:modified xsi:type="dcterms:W3CDTF">2026-09-25T22:07:04-05:00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