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Autoevaluación: Comportamiento, Responsabilidad y Conocimiento sobre Grecia y Roma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secundaria (12-15 años) evalúen su comportamiento en clase, su responsabilidad con la unidad y el conocimiento adquirido sobre las culturas de Grecia y Roma, sus avances y su herencia en nuestra historia y cultura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Autoevaluación: Comportamiento, Responsabilidad y Conocimiento sobre Grecia y Roma</w:t>
      </w:r>
    </w:p>
    <w:p>
      <w:pPr/>
      <w:r>
        <w:rPr/>
        <w:t xml:space="preserve">Esta rúbrica está diseñada para que los estudiantes de secundaria (12-15 años) evalúen su comportamiento en clase, su responsabilidad con la unidad y el conocimiento adquirido sobre las culturas de Grecia y Roma, sus avances y su herencia en nuestra historia y cultura actual.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Comportamiento en clase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hacia el docente y compañeros, participa activamente y mantiene atención durante toda la clase.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normas, participa en la mayoría de las actividades y presta atención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Respeta las normas en ocasiones, participa poco y se distrae con frecuencia.</w:t>
            </w:r>
          </w:p>
        </w:tc>
        <w:tc>
          <w:tcPr>
            <w:noWrap/>
          </w:tcPr>
          <w:p>
            <w:pPr/>
            <w:r>
              <w:rPr/>
              <w:t xml:space="preserve">No respeta las normas, interrumpe y muestra falta de interés constante en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con las tareas y actividades</w:t>
            </w:r>
          </w:p>
        </w:tc>
        <w:tc>
          <w:tcPr>
            <w:noWrap/>
          </w:tcPr>
          <w:p>
            <w:pPr/>
            <w:r>
              <w:rPr/>
              <w:t xml:space="preserve">Entrega todas las tareas y actividades a tiempo y con calidad sobresaliente.</w:t>
            </w:r>
          </w:p>
        </w:tc>
        <w:tc>
          <w:tcPr>
            <w:noWrap/>
          </w:tcPr>
          <w:p>
            <w:pPr/>
            <w:r>
              <w:rPr/>
              <w:t xml:space="preserve">Entrega la mayoría de las tareas a tiempo con buen nivel de calidad.</w:t>
            </w:r>
          </w:p>
        </w:tc>
        <w:tc>
          <w:tcPr>
            <w:noWrap/>
          </w:tcPr>
          <w:p>
            <w:pPr/>
            <w:r>
              <w:rPr/>
              <w:t xml:space="preserve">Entrega algunas tareas tarde o con calidad insuficiente.</w:t>
            </w:r>
          </w:p>
        </w:tc>
        <w:tc>
          <w:tcPr>
            <w:noWrap/>
          </w:tcPr>
          <w:p>
            <w:pPr/>
            <w:r>
              <w:rPr/>
              <w:t xml:space="preserve">No entrega tareas o las hace de forma incompleta y sin esfuerzo.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cultura griega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de las características culturales, creencias y práctica social griega.</w:t>
            </w:r>
          </w:p>
        </w:tc>
        <w:tc>
          <w:tcPr>
            <w:noWrap/>
          </w:tcPr>
          <w:p>
            <w:pPr/>
            <w:r>
              <w:rPr/>
              <w:t xml:space="preserve">Entiende y explica correctamente los aspectos principales de la cultura griega.</w:t>
            </w:r>
          </w:p>
        </w:tc>
        <w:tc>
          <w:tcPr>
            <w:noWrap/>
          </w:tcPr>
          <w:p>
            <w:pPr/>
            <w:r>
              <w:rPr/>
              <w:t xml:space="preserve">Conoce algunos aspectos básicos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Muestra poco o ningún conocimiento sobre la cultura griega.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cultura romana</w:t>
            </w:r>
          </w:p>
        </w:tc>
        <w:tc>
          <w:tcPr>
            <w:noWrap/>
          </w:tcPr>
          <w:p>
            <w:pPr/>
            <w:r>
              <w:rPr/>
              <w:t xml:space="preserve">Explica con detalle la cultura romana, sus tradiciones y su influencia en la sociedad.</w:t>
            </w:r>
          </w:p>
        </w:tc>
        <w:tc>
          <w:tcPr>
            <w:noWrap/>
          </w:tcPr>
          <w:p>
            <w:pPr/>
            <w:r>
              <w:rPr/>
              <w:t xml:space="preserve">Describe los principales elementos de la cultura romana con claridad.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culturales romanos pero con poca precisión.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aspectos relevantes de la cultura romana.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los avances científicos y tecnológicos</w:t>
            </w:r>
          </w:p>
        </w:tc>
        <w:tc>
          <w:tcPr>
            <w:noWrap/>
          </w:tcPr>
          <w:p>
            <w:pPr/>
            <w:r>
              <w:rPr/>
              <w:t xml:space="preserve">Identifica y explica varios avances importantes de Grecia y Roma y su impacto duradero.</w:t>
            </w:r>
          </w:p>
        </w:tc>
        <w:tc>
          <w:tcPr>
            <w:noWrap/>
          </w:tcPr>
          <w:p>
            <w:pPr/>
            <w:r>
              <w:rPr/>
              <w:t xml:space="preserve">Menciona algunos avances relevantes y su utilidad histórica.</w:t>
            </w:r>
          </w:p>
        </w:tc>
        <w:tc>
          <w:tcPr>
            <w:noWrap/>
          </w:tcPr>
          <w:p>
            <w:pPr/>
            <w:r>
              <w:rPr/>
              <w:t xml:space="preserve">Conoce pocos avances y no siempre entiende su importancia.</w:t>
            </w:r>
          </w:p>
        </w:tc>
        <w:tc>
          <w:tcPr>
            <w:noWrap/>
          </w:tcPr>
          <w:p>
            <w:pPr/>
            <w:r>
              <w:rPr/>
              <w:t xml:space="preserve">No reconoce avances significativos ni su impacto.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herencia cultural en la actualidad</w:t>
            </w:r>
          </w:p>
        </w:tc>
        <w:tc>
          <w:tcPr>
            <w:noWrap/>
          </w:tcPr>
          <w:p>
            <w:pPr/>
            <w:r>
              <w:rPr/>
              <w:t xml:space="preserve">Relaciona claramente elementos actuales de nuestra cultura con la influencia de Grecia y Roma.</w:t>
            </w:r>
          </w:p>
        </w:tc>
        <w:tc>
          <w:tcPr>
            <w:noWrap/>
          </w:tcPr>
          <w:p>
            <w:pPr/>
            <w:r>
              <w:rPr/>
              <w:t xml:space="preserve">Reconoce algunas influencias culturales presentes en la actualidad.</w:t>
            </w:r>
          </w:p>
        </w:tc>
        <w:tc>
          <w:tcPr>
            <w:noWrap/>
          </w:tcPr>
          <w:p>
            <w:pPr/>
            <w:r>
              <w:rPr/>
              <w:t xml:space="preserve">Identifica pocas conexiones entre las culturas antiguas y la cultura actual.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la herencia de Grecia y Roma y la cultura actual.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sobre el aprendizaje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sobre su progreso, reconociendo fortalezas y aspectos a mejorar.</w:t>
            </w:r>
          </w:p>
        </w:tc>
        <w:tc>
          <w:tcPr>
            <w:noWrap/>
          </w:tcPr>
          <w:p>
            <w:pPr/>
            <w:r>
              <w:rPr/>
              <w:t xml:space="preserve">Reflexiona sobre su aprendizaje identificando algunas fortalezas y áreas de mejora.</w:t>
            </w:r>
          </w:p>
        </w:tc>
        <w:tc>
          <w:tcPr>
            <w:noWrap/>
          </w:tcPr>
          <w:p>
            <w:pPr/>
            <w:r>
              <w:rPr/>
              <w:t xml:space="preserve">Hace una reflexión superficial con pocos detalles o ejemplos.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esta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Colabora activamente, apoya a sus compañeros y cumple con su rol en el grupo.</w:t>
            </w:r>
          </w:p>
        </w:tc>
        <w:tc>
          <w:tcPr>
            <w:noWrap/>
          </w:tcPr>
          <w:p>
            <w:pPr/>
            <w:r>
              <w:rPr/>
              <w:t xml:space="preserve">Participa y coopera de manera adecuada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pocas veces colabora con 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coopera en actividades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2026-09-25T18:06:06-05:00</dcterms:created>
  <dcterms:modified xsi:type="dcterms:W3CDTF">2026-09-25T18:06:06-05:00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